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88182" w14:textId="3647DFA4" w:rsidR="00564D9D" w:rsidRPr="00564D9D" w:rsidRDefault="00564D9D" w:rsidP="00564D9D">
      <w:pPr>
        <w:widowControl w:val="0"/>
        <w:pBdr>
          <w:top w:val="nil"/>
          <w:left w:val="nil"/>
          <w:bottom w:val="nil"/>
          <w:right w:val="nil"/>
          <w:between w:val="nil"/>
        </w:pBdr>
        <w:tabs>
          <w:tab w:val="left" w:pos="567"/>
          <w:tab w:val="left" w:pos="851"/>
        </w:tabs>
        <w:jc w:val="right"/>
        <w:rPr>
          <w:color w:val="000000"/>
          <w:szCs w:val="24"/>
        </w:rPr>
      </w:pPr>
      <w:r w:rsidRPr="00564D9D">
        <w:rPr>
          <w:color w:val="000000"/>
          <w:szCs w:val="24"/>
        </w:rPr>
        <w:t>Pirkimo sąlygų 3 priedas</w:t>
      </w:r>
    </w:p>
    <w:p w14:paraId="3B2D3E49" w14:textId="77777777" w:rsidR="00564D9D" w:rsidRDefault="00564D9D" w:rsidP="00564D9D">
      <w:pPr>
        <w:widowControl w:val="0"/>
        <w:pBdr>
          <w:top w:val="nil"/>
          <w:left w:val="nil"/>
          <w:bottom w:val="nil"/>
          <w:right w:val="nil"/>
          <w:between w:val="nil"/>
        </w:pBdr>
        <w:tabs>
          <w:tab w:val="left" w:pos="567"/>
          <w:tab w:val="left" w:pos="851"/>
        </w:tabs>
        <w:jc w:val="center"/>
        <w:rPr>
          <w:b/>
          <w:bCs/>
          <w:caps/>
          <w:color w:val="000000"/>
          <w:szCs w:val="24"/>
        </w:rPr>
      </w:pPr>
    </w:p>
    <w:p w14:paraId="0B9F2BB7" w14:textId="4ABBD617" w:rsidR="00B767F3" w:rsidRPr="009D4216" w:rsidRDefault="00D66247" w:rsidP="009D4216">
      <w:pPr>
        <w:widowControl w:val="0"/>
        <w:pBdr>
          <w:top w:val="nil"/>
          <w:left w:val="nil"/>
          <w:bottom w:val="nil"/>
          <w:right w:val="nil"/>
          <w:between w:val="nil"/>
        </w:pBdr>
        <w:tabs>
          <w:tab w:val="left" w:pos="567"/>
          <w:tab w:val="left" w:pos="851"/>
        </w:tabs>
        <w:jc w:val="center"/>
        <w:rPr>
          <w:b/>
          <w:caps/>
          <w:szCs w:val="24"/>
        </w:rPr>
      </w:pPr>
      <w:r>
        <w:rPr>
          <w:b/>
          <w:bCs/>
          <w:caps/>
          <w:color w:val="000000"/>
          <w:szCs w:val="24"/>
        </w:rPr>
        <w:t xml:space="preserve">sulankstomų lovų ir </w:t>
      </w:r>
      <w:r w:rsidR="008D36F1">
        <w:rPr>
          <w:b/>
          <w:bCs/>
          <w:caps/>
          <w:color w:val="000000"/>
          <w:szCs w:val="24"/>
        </w:rPr>
        <w:t>miegmaišių</w:t>
      </w:r>
      <w:r w:rsidR="008D36F1">
        <w:rPr>
          <w:b/>
          <w:caps/>
          <w:szCs w:val="24"/>
        </w:rPr>
        <w:t xml:space="preserve"> </w:t>
      </w:r>
      <w:r w:rsidR="00DD7479">
        <w:rPr>
          <w:b/>
          <w:caps/>
          <w:szCs w:val="24"/>
        </w:rPr>
        <w:t xml:space="preserve">pirkimo-pardavimo sutarties </w:t>
      </w:r>
      <w:r w:rsidR="00DD7479">
        <w:rPr>
          <w:b/>
          <w:bCs/>
          <w:caps/>
          <w:szCs w:val="24"/>
        </w:rPr>
        <w:t>Specialiosios</w:t>
      </w:r>
      <w:r w:rsidR="00DD7479">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A124826" w:rsidR="00B767F3" w:rsidRPr="003A46B8" w:rsidRDefault="00D66247">
            <w:pPr>
              <w:jc w:val="both"/>
              <w:rPr>
                <w:b/>
                <w:bCs/>
                <w:kern w:val="2"/>
                <w:szCs w:val="24"/>
              </w:rPr>
            </w:pPr>
            <w:r>
              <w:rPr>
                <w:b/>
                <w:bCs/>
                <w:kern w:val="2"/>
                <w:szCs w:val="24"/>
              </w:rPr>
              <w:t>Sulankstomų lovų</w:t>
            </w:r>
            <w:r w:rsidR="008D36F1">
              <w:rPr>
                <w:b/>
                <w:bCs/>
                <w:kern w:val="2"/>
                <w:szCs w:val="24"/>
              </w:rPr>
              <w:t xml:space="preserve"> ir </w:t>
            </w:r>
            <w:r>
              <w:rPr>
                <w:b/>
                <w:bCs/>
                <w:kern w:val="2"/>
                <w:szCs w:val="24"/>
              </w:rPr>
              <w:t>miegmaišių</w:t>
            </w:r>
            <w:r w:rsidR="003A46B8" w:rsidRPr="003A46B8">
              <w:rPr>
                <w:b/>
                <w:bCs/>
                <w:kern w:val="2"/>
                <w:szCs w:val="24"/>
              </w:rPr>
              <w:t xml:space="preserve"> pirkimo-pardavimo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576E29" w14:paraId="3344BE00" w14:textId="77777777">
        <w:tc>
          <w:tcPr>
            <w:tcW w:w="2808" w:type="dxa"/>
            <w:vMerge w:val="restart"/>
          </w:tcPr>
          <w:p w14:paraId="6455DD5F" w14:textId="77777777" w:rsidR="00576E29" w:rsidRDefault="00576E29" w:rsidP="00576E29">
            <w:pPr>
              <w:jc w:val="center"/>
              <w:rPr>
                <w:b/>
                <w:bCs/>
                <w:kern w:val="2"/>
                <w:szCs w:val="24"/>
              </w:rPr>
            </w:pPr>
          </w:p>
          <w:p w14:paraId="4D1A8138" w14:textId="77777777" w:rsidR="00576E29" w:rsidRDefault="00576E29" w:rsidP="00576E29">
            <w:pPr>
              <w:jc w:val="center"/>
              <w:rPr>
                <w:b/>
                <w:bCs/>
                <w:kern w:val="2"/>
                <w:szCs w:val="24"/>
              </w:rPr>
            </w:pPr>
          </w:p>
          <w:p w14:paraId="0CDC16EA" w14:textId="77777777" w:rsidR="00576E29" w:rsidRDefault="00576E29" w:rsidP="00576E29">
            <w:pPr>
              <w:jc w:val="center"/>
              <w:rPr>
                <w:b/>
                <w:bCs/>
                <w:kern w:val="2"/>
                <w:szCs w:val="24"/>
              </w:rPr>
            </w:pPr>
          </w:p>
          <w:p w14:paraId="7267D31D" w14:textId="77777777" w:rsidR="00576E29" w:rsidRDefault="00576E29" w:rsidP="00576E29">
            <w:pPr>
              <w:rPr>
                <w:b/>
                <w:bCs/>
                <w:kern w:val="2"/>
                <w:szCs w:val="24"/>
              </w:rPr>
            </w:pPr>
          </w:p>
          <w:p w14:paraId="141B0403" w14:textId="77777777" w:rsidR="00576E29" w:rsidRDefault="00576E29" w:rsidP="00576E29">
            <w:pPr>
              <w:rPr>
                <w:b/>
                <w:bCs/>
                <w:kern w:val="2"/>
                <w:szCs w:val="24"/>
              </w:rPr>
            </w:pPr>
            <w:r>
              <w:rPr>
                <w:b/>
                <w:bCs/>
                <w:kern w:val="2"/>
                <w:szCs w:val="24"/>
              </w:rPr>
              <w:t>1.1. Pirkėjas</w:t>
            </w:r>
          </w:p>
        </w:tc>
        <w:tc>
          <w:tcPr>
            <w:tcW w:w="3240" w:type="dxa"/>
          </w:tcPr>
          <w:p w14:paraId="6B759FF5" w14:textId="77777777" w:rsidR="00576E29" w:rsidRDefault="00576E29" w:rsidP="00576E29">
            <w:pPr>
              <w:rPr>
                <w:kern w:val="2"/>
                <w:szCs w:val="24"/>
              </w:rPr>
            </w:pPr>
            <w:r>
              <w:rPr>
                <w:kern w:val="2"/>
                <w:szCs w:val="24"/>
              </w:rPr>
              <w:t>1.1.1. Pavadinimas</w:t>
            </w:r>
          </w:p>
        </w:tc>
        <w:tc>
          <w:tcPr>
            <w:tcW w:w="3510" w:type="dxa"/>
          </w:tcPr>
          <w:p w14:paraId="1A86750A" w14:textId="64649FF1" w:rsidR="00576E29" w:rsidRDefault="00576E29" w:rsidP="00576E29">
            <w:pPr>
              <w:jc w:val="center"/>
              <w:rPr>
                <w:kern w:val="2"/>
                <w:szCs w:val="24"/>
              </w:rPr>
            </w:pPr>
            <w:r w:rsidRPr="00DA039B">
              <w:rPr>
                <w:b/>
                <w:bCs/>
                <w:kern w:val="2"/>
                <w:szCs w:val="24"/>
              </w:rPr>
              <w:t>Kauno rajono savivaldybės administracija</w:t>
            </w:r>
          </w:p>
        </w:tc>
      </w:tr>
      <w:tr w:rsidR="00576E29" w14:paraId="3C548A23" w14:textId="77777777">
        <w:tc>
          <w:tcPr>
            <w:tcW w:w="2808" w:type="dxa"/>
            <w:vMerge/>
          </w:tcPr>
          <w:p w14:paraId="6F39D6C5" w14:textId="77777777" w:rsidR="00576E29" w:rsidRDefault="00576E29" w:rsidP="00576E29">
            <w:pPr>
              <w:rPr>
                <w:kern w:val="2"/>
                <w:szCs w:val="24"/>
              </w:rPr>
            </w:pPr>
          </w:p>
        </w:tc>
        <w:tc>
          <w:tcPr>
            <w:tcW w:w="3240" w:type="dxa"/>
          </w:tcPr>
          <w:p w14:paraId="18F13C6E" w14:textId="77777777" w:rsidR="00576E29" w:rsidRDefault="00576E29" w:rsidP="00576E29">
            <w:pPr>
              <w:rPr>
                <w:kern w:val="2"/>
                <w:szCs w:val="24"/>
              </w:rPr>
            </w:pPr>
            <w:r>
              <w:rPr>
                <w:kern w:val="2"/>
                <w:szCs w:val="24"/>
              </w:rPr>
              <w:t>1.1.2. Juridinio asmens kodas</w:t>
            </w:r>
          </w:p>
        </w:tc>
        <w:tc>
          <w:tcPr>
            <w:tcW w:w="3510" w:type="dxa"/>
          </w:tcPr>
          <w:p w14:paraId="79A7FAFC" w14:textId="0358DF42" w:rsidR="00576E29" w:rsidRDefault="00576E29" w:rsidP="00576E29">
            <w:pPr>
              <w:jc w:val="center"/>
              <w:rPr>
                <w:kern w:val="2"/>
                <w:szCs w:val="24"/>
              </w:rPr>
            </w:pPr>
            <w:r>
              <w:rPr>
                <w:kern w:val="2"/>
                <w:szCs w:val="24"/>
              </w:rPr>
              <w:t>188756386</w:t>
            </w:r>
          </w:p>
        </w:tc>
      </w:tr>
      <w:tr w:rsidR="00576E29" w14:paraId="7E406A40" w14:textId="77777777">
        <w:tc>
          <w:tcPr>
            <w:tcW w:w="2808" w:type="dxa"/>
            <w:vMerge/>
          </w:tcPr>
          <w:p w14:paraId="12442C78" w14:textId="77777777" w:rsidR="00576E29" w:rsidRDefault="00576E29" w:rsidP="00576E29">
            <w:pPr>
              <w:rPr>
                <w:kern w:val="2"/>
                <w:szCs w:val="24"/>
              </w:rPr>
            </w:pPr>
          </w:p>
        </w:tc>
        <w:tc>
          <w:tcPr>
            <w:tcW w:w="3240" w:type="dxa"/>
          </w:tcPr>
          <w:p w14:paraId="5C6AC392" w14:textId="77777777" w:rsidR="00576E29" w:rsidRDefault="00576E29" w:rsidP="00576E29">
            <w:pPr>
              <w:rPr>
                <w:kern w:val="2"/>
                <w:szCs w:val="24"/>
              </w:rPr>
            </w:pPr>
            <w:r>
              <w:rPr>
                <w:kern w:val="2"/>
                <w:szCs w:val="24"/>
              </w:rPr>
              <w:t>1.1.3. Adresas</w:t>
            </w:r>
          </w:p>
        </w:tc>
        <w:tc>
          <w:tcPr>
            <w:tcW w:w="3510" w:type="dxa"/>
          </w:tcPr>
          <w:p w14:paraId="06DD98ED" w14:textId="0379A060" w:rsidR="00576E29" w:rsidRDefault="00576E29" w:rsidP="00576E29">
            <w:pPr>
              <w:jc w:val="center"/>
              <w:rPr>
                <w:kern w:val="2"/>
                <w:szCs w:val="24"/>
              </w:rPr>
            </w:pPr>
            <w:r>
              <w:rPr>
                <w:kern w:val="2"/>
                <w:szCs w:val="24"/>
              </w:rPr>
              <w:t>Savanorių pr. 371, 49386 Kaunas</w:t>
            </w:r>
          </w:p>
        </w:tc>
      </w:tr>
      <w:tr w:rsidR="00576E29" w14:paraId="3B5E3967" w14:textId="77777777">
        <w:tc>
          <w:tcPr>
            <w:tcW w:w="2808" w:type="dxa"/>
            <w:vMerge/>
          </w:tcPr>
          <w:p w14:paraId="08391543" w14:textId="77777777" w:rsidR="00576E29" w:rsidRDefault="00576E29" w:rsidP="00576E29">
            <w:pPr>
              <w:rPr>
                <w:kern w:val="2"/>
                <w:szCs w:val="24"/>
              </w:rPr>
            </w:pPr>
          </w:p>
        </w:tc>
        <w:tc>
          <w:tcPr>
            <w:tcW w:w="3240" w:type="dxa"/>
          </w:tcPr>
          <w:p w14:paraId="10F15022" w14:textId="77777777" w:rsidR="00576E29" w:rsidRDefault="00576E29" w:rsidP="00576E29">
            <w:pPr>
              <w:rPr>
                <w:kern w:val="2"/>
                <w:szCs w:val="24"/>
              </w:rPr>
            </w:pPr>
            <w:r>
              <w:rPr>
                <w:kern w:val="2"/>
                <w:szCs w:val="24"/>
              </w:rPr>
              <w:t>1.1.4. PVM mokėtojo kodas</w:t>
            </w:r>
          </w:p>
        </w:tc>
        <w:tc>
          <w:tcPr>
            <w:tcW w:w="3510" w:type="dxa"/>
          </w:tcPr>
          <w:p w14:paraId="149BE2F3" w14:textId="6C0A3B98" w:rsidR="00576E29" w:rsidRDefault="00576E29" w:rsidP="00576E29">
            <w:pPr>
              <w:jc w:val="center"/>
              <w:rPr>
                <w:kern w:val="2"/>
                <w:szCs w:val="24"/>
              </w:rPr>
            </w:pPr>
            <w:r w:rsidRPr="007452C6">
              <w:rPr>
                <w:bCs/>
              </w:rPr>
              <w:t>–</w:t>
            </w:r>
          </w:p>
        </w:tc>
      </w:tr>
      <w:tr w:rsidR="00576E29" w14:paraId="0320FC63" w14:textId="77777777">
        <w:tc>
          <w:tcPr>
            <w:tcW w:w="2808" w:type="dxa"/>
            <w:vMerge/>
          </w:tcPr>
          <w:p w14:paraId="28CCF5F1" w14:textId="77777777" w:rsidR="00576E29" w:rsidRDefault="00576E29" w:rsidP="00576E29">
            <w:pPr>
              <w:rPr>
                <w:kern w:val="2"/>
                <w:szCs w:val="24"/>
              </w:rPr>
            </w:pPr>
          </w:p>
        </w:tc>
        <w:tc>
          <w:tcPr>
            <w:tcW w:w="3240" w:type="dxa"/>
          </w:tcPr>
          <w:p w14:paraId="5A03EA01" w14:textId="77777777" w:rsidR="00576E29" w:rsidRDefault="00576E29" w:rsidP="00576E29">
            <w:pPr>
              <w:rPr>
                <w:kern w:val="2"/>
                <w:szCs w:val="24"/>
              </w:rPr>
            </w:pPr>
            <w:r>
              <w:rPr>
                <w:kern w:val="2"/>
                <w:szCs w:val="24"/>
              </w:rPr>
              <w:t>1.1.5. Atsiskaitomoji sąskaita</w:t>
            </w:r>
          </w:p>
        </w:tc>
        <w:tc>
          <w:tcPr>
            <w:tcW w:w="3510" w:type="dxa"/>
          </w:tcPr>
          <w:p w14:paraId="6334FED4" w14:textId="5F9D2350" w:rsidR="00576E29" w:rsidRDefault="00576E29" w:rsidP="00576E29">
            <w:pPr>
              <w:jc w:val="center"/>
              <w:rPr>
                <w:kern w:val="2"/>
                <w:szCs w:val="24"/>
              </w:rPr>
            </w:pPr>
            <w:r w:rsidRPr="00F46DA3">
              <w:rPr>
                <w:spacing w:val="-5"/>
                <w:szCs w:val="24"/>
              </w:rPr>
              <w:t>A.</w:t>
            </w:r>
            <w:r>
              <w:rPr>
                <w:spacing w:val="-5"/>
                <w:szCs w:val="24"/>
              </w:rPr>
              <w:t xml:space="preserve"> </w:t>
            </w:r>
            <w:r w:rsidRPr="00F46DA3">
              <w:rPr>
                <w:spacing w:val="-5"/>
                <w:szCs w:val="24"/>
              </w:rPr>
              <w:t>s. LT914010042503135057</w:t>
            </w:r>
          </w:p>
        </w:tc>
      </w:tr>
      <w:tr w:rsidR="00576E29" w14:paraId="1FDDE4A8" w14:textId="77777777">
        <w:tc>
          <w:tcPr>
            <w:tcW w:w="2808" w:type="dxa"/>
            <w:vMerge/>
          </w:tcPr>
          <w:p w14:paraId="237F0EA0" w14:textId="77777777" w:rsidR="00576E29" w:rsidRDefault="00576E29" w:rsidP="00576E29">
            <w:pPr>
              <w:rPr>
                <w:kern w:val="2"/>
                <w:szCs w:val="24"/>
              </w:rPr>
            </w:pPr>
          </w:p>
        </w:tc>
        <w:tc>
          <w:tcPr>
            <w:tcW w:w="3240" w:type="dxa"/>
          </w:tcPr>
          <w:p w14:paraId="5C60CD7E" w14:textId="77777777" w:rsidR="00576E29" w:rsidRDefault="00576E29" w:rsidP="00576E29">
            <w:pPr>
              <w:rPr>
                <w:kern w:val="2"/>
                <w:szCs w:val="24"/>
              </w:rPr>
            </w:pPr>
            <w:r>
              <w:rPr>
                <w:kern w:val="2"/>
                <w:szCs w:val="24"/>
              </w:rPr>
              <w:t>1.1.6. Bankas, banko kodas</w:t>
            </w:r>
          </w:p>
        </w:tc>
        <w:tc>
          <w:tcPr>
            <w:tcW w:w="3510" w:type="dxa"/>
          </w:tcPr>
          <w:p w14:paraId="08B8428E" w14:textId="2A609FE3" w:rsidR="00576E29" w:rsidRDefault="00576E29" w:rsidP="00576E29">
            <w:pPr>
              <w:jc w:val="center"/>
              <w:rPr>
                <w:kern w:val="2"/>
                <w:szCs w:val="24"/>
              </w:rPr>
            </w:pPr>
            <w:proofErr w:type="spellStart"/>
            <w:r w:rsidRPr="00515751">
              <w:rPr>
                <w:szCs w:val="24"/>
                <w:lang w:eastAsia="ar-SA"/>
              </w:rPr>
              <w:t>Luminor</w:t>
            </w:r>
            <w:proofErr w:type="spellEnd"/>
            <w:r w:rsidRPr="00515751">
              <w:rPr>
                <w:szCs w:val="24"/>
                <w:lang w:eastAsia="ar-SA"/>
              </w:rPr>
              <w:t xml:space="preserve"> Bank AS Lietuvos skyrius,</w:t>
            </w:r>
            <w:r>
              <w:rPr>
                <w:szCs w:val="24"/>
                <w:lang w:eastAsia="ar-SA"/>
              </w:rPr>
              <w:t xml:space="preserve"> </w:t>
            </w:r>
            <w:r w:rsidRPr="00515751">
              <w:rPr>
                <w:spacing w:val="-5"/>
                <w:szCs w:val="24"/>
                <w:lang w:eastAsia="ar-SA"/>
              </w:rPr>
              <w:t>40100</w:t>
            </w:r>
          </w:p>
        </w:tc>
      </w:tr>
      <w:tr w:rsidR="00576E29" w14:paraId="708A92F3" w14:textId="77777777">
        <w:tc>
          <w:tcPr>
            <w:tcW w:w="2808" w:type="dxa"/>
            <w:vMerge/>
          </w:tcPr>
          <w:p w14:paraId="1E99B4CF" w14:textId="77777777" w:rsidR="00576E29" w:rsidRDefault="00576E29" w:rsidP="00576E29">
            <w:pPr>
              <w:rPr>
                <w:kern w:val="2"/>
                <w:szCs w:val="24"/>
              </w:rPr>
            </w:pPr>
          </w:p>
        </w:tc>
        <w:tc>
          <w:tcPr>
            <w:tcW w:w="3240" w:type="dxa"/>
          </w:tcPr>
          <w:p w14:paraId="09BA3062" w14:textId="77777777" w:rsidR="00576E29" w:rsidRDefault="00576E29" w:rsidP="00576E29">
            <w:pPr>
              <w:rPr>
                <w:kern w:val="2"/>
                <w:szCs w:val="24"/>
              </w:rPr>
            </w:pPr>
            <w:r>
              <w:rPr>
                <w:kern w:val="2"/>
                <w:szCs w:val="24"/>
              </w:rPr>
              <w:t>1.1.7. Telefonas</w:t>
            </w:r>
          </w:p>
        </w:tc>
        <w:tc>
          <w:tcPr>
            <w:tcW w:w="3510" w:type="dxa"/>
          </w:tcPr>
          <w:p w14:paraId="46DEE882" w14:textId="57E2898D" w:rsidR="00576E29" w:rsidRDefault="00576E29" w:rsidP="00576E29">
            <w:pPr>
              <w:jc w:val="center"/>
              <w:rPr>
                <w:kern w:val="2"/>
                <w:szCs w:val="24"/>
              </w:rPr>
            </w:pPr>
            <w:r w:rsidRPr="00515751">
              <w:rPr>
                <w:spacing w:val="-5"/>
                <w:szCs w:val="24"/>
              </w:rPr>
              <w:t>+370 37 30 55 03</w:t>
            </w:r>
          </w:p>
        </w:tc>
      </w:tr>
      <w:tr w:rsidR="00576E29" w14:paraId="78C537A6" w14:textId="77777777">
        <w:tc>
          <w:tcPr>
            <w:tcW w:w="2808" w:type="dxa"/>
            <w:vMerge/>
          </w:tcPr>
          <w:p w14:paraId="0F34584F" w14:textId="77777777" w:rsidR="00576E29" w:rsidRDefault="00576E29" w:rsidP="00576E29">
            <w:pPr>
              <w:rPr>
                <w:kern w:val="2"/>
                <w:szCs w:val="24"/>
              </w:rPr>
            </w:pPr>
          </w:p>
        </w:tc>
        <w:tc>
          <w:tcPr>
            <w:tcW w:w="3240" w:type="dxa"/>
          </w:tcPr>
          <w:p w14:paraId="662C950E" w14:textId="77777777" w:rsidR="00576E29" w:rsidRDefault="00576E29" w:rsidP="00576E29">
            <w:pPr>
              <w:rPr>
                <w:kern w:val="2"/>
                <w:szCs w:val="24"/>
              </w:rPr>
            </w:pPr>
            <w:r>
              <w:rPr>
                <w:kern w:val="2"/>
                <w:szCs w:val="24"/>
              </w:rPr>
              <w:t>1.1.8. El. paštas</w:t>
            </w:r>
          </w:p>
        </w:tc>
        <w:tc>
          <w:tcPr>
            <w:tcW w:w="3510" w:type="dxa"/>
          </w:tcPr>
          <w:p w14:paraId="575F296E" w14:textId="28C3C801" w:rsidR="00576E29" w:rsidRPr="00792156" w:rsidRDefault="00576E29" w:rsidP="00576E29">
            <w:pPr>
              <w:jc w:val="center"/>
              <w:rPr>
                <w:kern w:val="2"/>
                <w:szCs w:val="24"/>
              </w:rPr>
            </w:pPr>
            <w:hyperlink r:id="rId11" w:history="1">
              <w:r w:rsidRPr="00792156">
                <w:rPr>
                  <w:rStyle w:val="Hipersaitas"/>
                  <w:color w:val="auto"/>
                  <w:spacing w:val="-5"/>
                  <w:szCs w:val="24"/>
                  <w:u w:val="none"/>
                </w:rPr>
                <w:t>info@krs.lt</w:t>
              </w:r>
            </w:hyperlink>
          </w:p>
        </w:tc>
      </w:tr>
      <w:tr w:rsidR="00576E29" w14:paraId="75BE758F" w14:textId="77777777">
        <w:tc>
          <w:tcPr>
            <w:tcW w:w="2808" w:type="dxa"/>
            <w:vMerge/>
          </w:tcPr>
          <w:p w14:paraId="40F4E194" w14:textId="77777777" w:rsidR="00576E29" w:rsidRDefault="00576E29" w:rsidP="00576E29">
            <w:pPr>
              <w:rPr>
                <w:kern w:val="2"/>
                <w:szCs w:val="24"/>
              </w:rPr>
            </w:pPr>
          </w:p>
        </w:tc>
        <w:tc>
          <w:tcPr>
            <w:tcW w:w="3240" w:type="dxa"/>
          </w:tcPr>
          <w:p w14:paraId="0D7EB16D" w14:textId="77777777" w:rsidR="00576E29" w:rsidRDefault="00576E29" w:rsidP="00576E29">
            <w:pPr>
              <w:rPr>
                <w:kern w:val="2"/>
                <w:szCs w:val="24"/>
              </w:rPr>
            </w:pPr>
            <w:r>
              <w:rPr>
                <w:kern w:val="2"/>
                <w:szCs w:val="24"/>
              </w:rPr>
              <w:t>1.1.9. Šalies atstovas</w:t>
            </w:r>
          </w:p>
        </w:tc>
        <w:tc>
          <w:tcPr>
            <w:tcW w:w="3510" w:type="dxa"/>
          </w:tcPr>
          <w:p w14:paraId="50696116" w14:textId="79DCA9C6" w:rsidR="00576E29" w:rsidRDefault="00576E29" w:rsidP="00576E29">
            <w:pPr>
              <w:jc w:val="center"/>
              <w:rPr>
                <w:kern w:val="2"/>
                <w:szCs w:val="24"/>
              </w:rPr>
            </w:pPr>
            <w:r>
              <w:rPr>
                <w:kern w:val="2"/>
                <w:szCs w:val="24"/>
              </w:rPr>
              <w:t xml:space="preserve">Administracijos direktorius Mantas </w:t>
            </w:r>
            <w:proofErr w:type="spellStart"/>
            <w:r>
              <w:rPr>
                <w:kern w:val="2"/>
                <w:szCs w:val="24"/>
              </w:rPr>
              <w:t>Rikteris</w:t>
            </w:r>
            <w:proofErr w:type="spellEnd"/>
          </w:p>
        </w:tc>
      </w:tr>
      <w:tr w:rsidR="00576E29" w14:paraId="10B903FF" w14:textId="77777777">
        <w:tc>
          <w:tcPr>
            <w:tcW w:w="2808" w:type="dxa"/>
            <w:vMerge/>
          </w:tcPr>
          <w:p w14:paraId="26B0F6B9" w14:textId="77777777" w:rsidR="00576E29" w:rsidRDefault="00576E29" w:rsidP="00576E29">
            <w:pPr>
              <w:rPr>
                <w:kern w:val="2"/>
                <w:szCs w:val="24"/>
              </w:rPr>
            </w:pPr>
          </w:p>
        </w:tc>
        <w:tc>
          <w:tcPr>
            <w:tcW w:w="3240" w:type="dxa"/>
          </w:tcPr>
          <w:p w14:paraId="6DF5CFC7" w14:textId="77777777" w:rsidR="00576E29" w:rsidRDefault="00576E29" w:rsidP="00576E29">
            <w:pPr>
              <w:rPr>
                <w:kern w:val="2"/>
                <w:szCs w:val="24"/>
              </w:rPr>
            </w:pPr>
            <w:r>
              <w:rPr>
                <w:kern w:val="2"/>
                <w:szCs w:val="24"/>
              </w:rPr>
              <w:t>1.1.10. Atstovavimo pagrindas</w:t>
            </w:r>
          </w:p>
        </w:tc>
        <w:tc>
          <w:tcPr>
            <w:tcW w:w="3510" w:type="dxa"/>
          </w:tcPr>
          <w:p w14:paraId="0A30E475" w14:textId="216A01D9" w:rsidR="00576E29" w:rsidRDefault="00576E29" w:rsidP="00576E29">
            <w:pPr>
              <w:jc w:val="center"/>
              <w:rPr>
                <w:kern w:val="2"/>
                <w:szCs w:val="24"/>
              </w:rPr>
            </w:pPr>
            <w:r>
              <w:rPr>
                <w:kern w:val="2"/>
                <w:szCs w:val="24"/>
              </w:rPr>
              <w:t>Administracijos nuostatai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511CF9A0" w14:textId="39FD6853" w:rsidR="00B767F3" w:rsidRPr="003D68D3" w:rsidRDefault="00DD7479">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45C31DCB" w14:textId="77777777" w:rsidR="00B767F3" w:rsidRDefault="00DD7479">
            <w:pPr>
              <w:rPr>
                <w:color w:val="4472C4"/>
                <w:kern w:val="2"/>
                <w:szCs w:val="24"/>
              </w:rPr>
            </w:pPr>
            <w:r>
              <w:rPr>
                <w:color w:val="4472C4"/>
                <w:kern w:val="2"/>
                <w:szCs w:val="24"/>
              </w:rPr>
              <w:t>(nurodyti padalinį / skyrių, pareigas, vardą, pavardę, tel., el. paštą)</w:t>
            </w:r>
          </w:p>
          <w:p w14:paraId="5A5E118D" w14:textId="77777777" w:rsidR="00D32838" w:rsidRDefault="00D32838">
            <w:pPr>
              <w:rPr>
                <w:color w:val="4472C4"/>
                <w:kern w:val="2"/>
                <w:szCs w:val="24"/>
              </w:rPr>
            </w:pPr>
          </w:p>
          <w:p w14:paraId="1B812C67" w14:textId="77777777" w:rsidR="00D32838" w:rsidRDefault="00D32838">
            <w:pPr>
              <w:rPr>
                <w:color w:val="4472C4"/>
                <w:kern w:val="2"/>
                <w:szCs w:val="24"/>
              </w:rPr>
            </w:pPr>
          </w:p>
          <w:p w14:paraId="6E8E4401" w14:textId="77777777" w:rsidR="00D32838" w:rsidRDefault="00D32838">
            <w:pPr>
              <w:rPr>
                <w:color w:val="4472C4"/>
                <w:kern w:val="2"/>
                <w:szCs w:val="24"/>
              </w:rPr>
            </w:pPr>
          </w:p>
          <w:p w14:paraId="0E5F50A7" w14:textId="77777777" w:rsidR="00D32838" w:rsidRDefault="00D32838">
            <w:pPr>
              <w:rPr>
                <w:color w:val="4472C4"/>
                <w:kern w:val="2"/>
                <w:szCs w:val="24"/>
              </w:rPr>
            </w:pP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lastRenderedPageBreak/>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05FA8599" w:rsidR="00B767F3" w:rsidRDefault="00DD7479" w:rsidP="00806EFF">
            <w:pPr>
              <w:jc w:val="both"/>
              <w:rPr>
                <w:color w:val="000000"/>
                <w:kern w:val="2"/>
                <w:szCs w:val="24"/>
              </w:rPr>
            </w:pPr>
            <w:r>
              <w:rPr>
                <w:kern w:val="2"/>
                <w:szCs w:val="24"/>
              </w:rPr>
              <w:t xml:space="preserve">Tiekėjas įsipareigoja Sutartyje numatytomis sąlygomis perduoti Pirkėjui </w:t>
            </w:r>
            <w:r w:rsidR="00D66247" w:rsidRPr="00A84BAB">
              <w:rPr>
                <w:i/>
                <w:iCs/>
                <w:kern w:val="2"/>
                <w:szCs w:val="24"/>
              </w:rPr>
              <w:t>sulankstomų</w:t>
            </w:r>
            <w:r w:rsidR="00D66247">
              <w:rPr>
                <w:kern w:val="2"/>
                <w:szCs w:val="24"/>
              </w:rPr>
              <w:t xml:space="preserve"> </w:t>
            </w:r>
            <w:r w:rsidR="00D66247" w:rsidRPr="00A84BAB">
              <w:rPr>
                <w:i/>
                <w:iCs/>
                <w:kern w:val="2"/>
                <w:szCs w:val="24"/>
              </w:rPr>
              <w:t>lovų 1</w:t>
            </w:r>
            <w:r w:rsidR="008D36F1">
              <w:rPr>
                <w:i/>
                <w:iCs/>
                <w:kern w:val="2"/>
                <w:szCs w:val="24"/>
              </w:rPr>
              <w:t>12</w:t>
            </w:r>
            <w:r w:rsidR="00D66247" w:rsidRPr="00A84BAB">
              <w:rPr>
                <w:i/>
                <w:iCs/>
                <w:kern w:val="2"/>
                <w:szCs w:val="24"/>
              </w:rPr>
              <w:t>5 vnt.</w:t>
            </w:r>
            <w:r w:rsidR="008D36F1">
              <w:rPr>
                <w:i/>
                <w:iCs/>
                <w:kern w:val="2"/>
                <w:szCs w:val="24"/>
              </w:rPr>
              <w:t xml:space="preserve"> arba</w:t>
            </w:r>
            <w:r w:rsidR="00D32838" w:rsidRPr="00A84BAB">
              <w:rPr>
                <w:i/>
                <w:iCs/>
                <w:kern w:val="2"/>
                <w:szCs w:val="24"/>
              </w:rPr>
              <w:t xml:space="preserve"> </w:t>
            </w:r>
            <w:r w:rsidR="00D66247" w:rsidRPr="00A84BAB">
              <w:rPr>
                <w:i/>
                <w:iCs/>
                <w:kern w:val="2"/>
                <w:szCs w:val="24"/>
              </w:rPr>
              <w:t>miegmaišių 1</w:t>
            </w:r>
            <w:r w:rsidR="008D36F1">
              <w:rPr>
                <w:i/>
                <w:iCs/>
                <w:kern w:val="2"/>
                <w:szCs w:val="24"/>
              </w:rPr>
              <w:t>12</w:t>
            </w:r>
            <w:r w:rsidR="00D66247" w:rsidRPr="00A84BAB">
              <w:rPr>
                <w:i/>
                <w:iCs/>
                <w:kern w:val="2"/>
                <w:szCs w:val="24"/>
              </w:rPr>
              <w:t xml:space="preserve">5 vnt. </w:t>
            </w:r>
            <w:r w:rsidRPr="00A84BAB">
              <w:rPr>
                <w:i/>
                <w:iCs/>
                <w:color w:val="000000"/>
                <w:kern w:val="2"/>
                <w:szCs w:val="24"/>
              </w:rPr>
              <w:t>(toliau – Prekės)</w:t>
            </w:r>
            <w:r w:rsidR="00A84BAB">
              <w:rPr>
                <w:i/>
                <w:iCs/>
                <w:color w:val="000000"/>
                <w:kern w:val="2"/>
                <w:szCs w:val="24"/>
              </w:rPr>
              <w:t xml:space="preserve"> /pagal </w:t>
            </w:r>
            <w:r w:rsidR="002646FC">
              <w:rPr>
                <w:i/>
                <w:iCs/>
                <w:color w:val="000000"/>
                <w:kern w:val="2"/>
                <w:szCs w:val="24"/>
              </w:rPr>
              <w:t>pirkimo dalį/</w:t>
            </w:r>
            <w:r w:rsidRPr="00A84BAB">
              <w:rPr>
                <w:i/>
                <w:iCs/>
                <w:color w:val="000000"/>
                <w:kern w:val="2"/>
                <w:szCs w:val="24"/>
              </w:rPr>
              <w:t>.</w:t>
            </w:r>
            <w:r w:rsidR="00D32838">
              <w:rPr>
                <w:color w:val="000000"/>
                <w:kern w:val="2"/>
                <w:szCs w:val="24"/>
              </w:rPr>
              <w:t xml:space="preserve"> </w:t>
            </w:r>
          </w:p>
          <w:p w14:paraId="74009C55" w14:textId="0DB1D78A" w:rsidR="00B767F3" w:rsidRDefault="00DD7479" w:rsidP="00806EFF">
            <w:pPr>
              <w:jc w:val="both"/>
              <w:rPr>
                <w:color w:val="000000"/>
                <w:kern w:val="2"/>
                <w:szCs w:val="24"/>
              </w:rPr>
            </w:pPr>
            <w:r>
              <w:rPr>
                <w:color w:val="000000"/>
                <w:kern w:val="2"/>
                <w:szCs w:val="24"/>
              </w:rPr>
              <w:t>Išsamus Prekių aprašymas ir kiti reikalavimai tiekiamoms Prekėms nustatyti Sutarties priede Nr.</w:t>
            </w:r>
            <w:r w:rsidR="00DF19F6">
              <w:rPr>
                <w:color w:val="000000"/>
                <w:kern w:val="2"/>
                <w:szCs w:val="24"/>
              </w:rPr>
              <w:t xml:space="preserve"> 1 </w:t>
            </w:r>
            <w:r>
              <w:rPr>
                <w:color w:val="000000"/>
                <w:kern w:val="2"/>
                <w:szCs w:val="24"/>
              </w:rPr>
              <w:t xml:space="preserve">„Techninė specifikacija“ (toliau – Techninė specifikacija) ir Sutarties priede Nr. </w:t>
            </w:r>
            <w:r w:rsidR="00DF19F6">
              <w:rPr>
                <w:color w:val="000000"/>
                <w:kern w:val="2"/>
                <w:szCs w:val="24"/>
              </w:rPr>
              <w:t>2</w:t>
            </w:r>
            <w:r>
              <w:rPr>
                <w:color w:val="000000"/>
                <w:kern w:val="2"/>
                <w:szCs w:val="24"/>
              </w:rPr>
              <w:t xml:space="preserve"> „Pasiūlymas“.</w:t>
            </w:r>
            <w:r w:rsidR="00DF19F6">
              <w:rPr>
                <w:color w:val="000000"/>
                <w:kern w:val="2"/>
                <w:szCs w:val="24"/>
              </w:rPr>
              <w:t xml:space="preserve"> </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6064797A" w:rsidR="00B767F3" w:rsidRDefault="00FA42CD" w:rsidP="002646FC">
            <w:pPr>
              <w:jc w:val="both"/>
              <w:rPr>
                <w:kern w:val="2"/>
                <w:szCs w:val="24"/>
              </w:rPr>
            </w:pPr>
            <w:r w:rsidRPr="00BB5AEA">
              <w:rPr>
                <w:kern w:val="2"/>
                <w:szCs w:val="24"/>
              </w:rPr>
              <w:t xml:space="preserve">Pirkimo pavadinimas: </w:t>
            </w:r>
            <w:r>
              <w:rPr>
                <w:kern w:val="2"/>
                <w:szCs w:val="24"/>
              </w:rPr>
              <w:t>„</w:t>
            </w:r>
            <w:r w:rsidR="00D66247">
              <w:t>Sulankstomų lovų</w:t>
            </w:r>
            <w:r w:rsidR="008D36F1">
              <w:t xml:space="preserve"> ir </w:t>
            </w:r>
            <w:r w:rsidR="00D66247">
              <w:t>miegmaišių</w:t>
            </w:r>
            <w:r w:rsidRPr="00D725ED">
              <w:t xml:space="preserve"> vieš</w:t>
            </w:r>
            <w:r>
              <w:t xml:space="preserve">asis pirkimas“, </w:t>
            </w:r>
            <w:r w:rsidRPr="00AE5E8A">
              <w:rPr>
                <w:kern w:val="2"/>
                <w:szCs w:val="24"/>
                <w:highlight w:val="lightGray"/>
              </w:rPr>
              <w:t xml:space="preserve">Pirkimo Nr./ID </w:t>
            </w:r>
            <w:r w:rsidRPr="006F7316">
              <w:rPr>
                <w:color w:val="5B9BD5" w:themeColor="accent1"/>
                <w:kern w:val="2"/>
                <w:szCs w:val="24"/>
                <w:highlight w:val="lightGray"/>
              </w:rPr>
              <w:t>nurodyti</w:t>
            </w:r>
            <w:r w:rsidRPr="005B5B53">
              <w:rPr>
                <w:color w:val="5B9BD5" w:themeColor="accent1"/>
                <w:kern w:val="2"/>
                <w:szCs w:val="24"/>
              </w:rPr>
              <w:t xml:space="preserve"> </w:t>
            </w:r>
            <w:r w:rsidRPr="005B5B53">
              <w:rPr>
                <w:kern w:val="2"/>
                <w:szCs w:val="24"/>
              </w:rPr>
              <w:t xml:space="preserve">(atliktas </w:t>
            </w:r>
            <w:r w:rsidR="006C3CDD">
              <w:rPr>
                <w:kern w:val="2"/>
                <w:szCs w:val="24"/>
              </w:rPr>
              <w:t xml:space="preserve">supaprastintas </w:t>
            </w:r>
            <w:r w:rsidRPr="005B5B53">
              <w:rPr>
                <w:kern w:val="2"/>
                <w:szCs w:val="24"/>
              </w:rPr>
              <w:t xml:space="preserve">atviras </w:t>
            </w:r>
            <w:r>
              <w:rPr>
                <w:kern w:val="2"/>
                <w:szCs w:val="24"/>
              </w:rPr>
              <w:t xml:space="preserve"> </w:t>
            </w:r>
            <w:r w:rsidRPr="005B5B53">
              <w:rPr>
                <w:kern w:val="2"/>
                <w:szCs w:val="24"/>
              </w:rPr>
              <w:t>konkursas)</w:t>
            </w:r>
            <w:r>
              <w:rPr>
                <w:kern w:val="2"/>
                <w:szCs w:val="24"/>
              </w:rPr>
              <w:t xml:space="preserve"> </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004C3120"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878BFB4"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1018FCE8" w14:textId="29A3681D" w:rsidR="009206DF" w:rsidRDefault="00DD7479" w:rsidP="009206DF">
            <w:pPr>
              <w:tabs>
                <w:tab w:val="left" w:pos="1134"/>
              </w:tabs>
              <w:jc w:val="both"/>
              <w:rPr>
                <w:color w:val="000000"/>
                <w:kern w:val="2"/>
                <w:szCs w:val="24"/>
              </w:rPr>
            </w:pPr>
            <w:r w:rsidRPr="009206DF">
              <w:rPr>
                <w:kern w:val="2"/>
                <w:szCs w:val="24"/>
              </w:rPr>
              <w:t xml:space="preserve">Tiekėjas Prekes (visą Prekių kiekį) įsipareigoja pristatyti </w:t>
            </w:r>
            <w:r w:rsidRPr="009206DF">
              <w:rPr>
                <w:b/>
                <w:bCs/>
                <w:kern w:val="2"/>
                <w:szCs w:val="24"/>
              </w:rPr>
              <w:t>ne vėliau kaip per</w:t>
            </w:r>
            <w:r w:rsidRPr="009206DF">
              <w:rPr>
                <w:kern w:val="2"/>
                <w:szCs w:val="24"/>
              </w:rPr>
              <w:t xml:space="preserve"> </w:t>
            </w:r>
            <w:r w:rsidR="008D36F1">
              <w:rPr>
                <w:kern w:val="2"/>
                <w:szCs w:val="24"/>
              </w:rPr>
              <w:t>5</w:t>
            </w:r>
            <w:r w:rsidR="001E3BE5" w:rsidRPr="009206DF">
              <w:rPr>
                <w:b/>
                <w:bCs/>
                <w:kern w:val="2"/>
                <w:szCs w:val="24"/>
              </w:rPr>
              <w:t xml:space="preserve"> </w:t>
            </w:r>
            <w:r w:rsidR="00FA42CD" w:rsidRPr="009206DF">
              <w:rPr>
                <w:kern w:val="2"/>
                <w:szCs w:val="24"/>
              </w:rPr>
              <w:t>(</w:t>
            </w:r>
            <w:r w:rsidR="008D36F1">
              <w:rPr>
                <w:kern w:val="2"/>
                <w:szCs w:val="24"/>
              </w:rPr>
              <w:t>penkis</w:t>
            </w:r>
            <w:r w:rsidR="001E3BE5" w:rsidRPr="009206DF">
              <w:rPr>
                <w:kern w:val="2"/>
                <w:szCs w:val="24"/>
              </w:rPr>
              <w:t>)</w:t>
            </w:r>
            <w:r w:rsidR="00FA42CD" w:rsidRPr="009206DF">
              <w:rPr>
                <w:kern w:val="2"/>
                <w:szCs w:val="24"/>
              </w:rPr>
              <w:t xml:space="preserve"> </w:t>
            </w:r>
            <w:r w:rsidR="00FA42CD" w:rsidRPr="009206DF">
              <w:rPr>
                <w:b/>
                <w:bCs/>
                <w:kern w:val="2"/>
                <w:szCs w:val="24"/>
              </w:rPr>
              <w:t>mėnesius</w:t>
            </w:r>
            <w:r w:rsidRPr="009206DF">
              <w:rPr>
                <w:kern w:val="2"/>
                <w:szCs w:val="24"/>
              </w:rPr>
              <w:t xml:space="preserve"> </w:t>
            </w:r>
            <w:r w:rsidRPr="009206DF">
              <w:rPr>
                <w:color w:val="000000"/>
                <w:kern w:val="2"/>
                <w:szCs w:val="24"/>
              </w:rPr>
              <w:t xml:space="preserve">nuo Sutarties </w:t>
            </w:r>
            <w:r w:rsidR="009206DF">
              <w:rPr>
                <w:color w:val="000000"/>
                <w:kern w:val="2"/>
                <w:szCs w:val="24"/>
              </w:rPr>
              <w:t>į</w:t>
            </w:r>
            <w:r w:rsidRPr="009206DF">
              <w:rPr>
                <w:color w:val="000000"/>
                <w:kern w:val="2"/>
                <w:szCs w:val="24"/>
              </w:rPr>
              <w:t>sigaliojimo</w:t>
            </w:r>
            <w:r w:rsidR="009206DF" w:rsidRPr="009206DF">
              <w:rPr>
                <w:color w:val="000000"/>
                <w:kern w:val="2"/>
                <w:szCs w:val="24"/>
              </w:rPr>
              <w:t>.</w:t>
            </w:r>
          </w:p>
          <w:p w14:paraId="692B09C4" w14:textId="29AB0914" w:rsidR="00B767F3" w:rsidRPr="00FA42CD" w:rsidRDefault="009206DF" w:rsidP="009206DF">
            <w:pPr>
              <w:tabs>
                <w:tab w:val="left" w:pos="1134"/>
              </w:tabs>
              <w:jc w:val="both"/>
              <w:rPr>
                <w:kern w:val="2"/>
                <w:szCs w:val="24"/>
              </w:rPr>
            </w:pPr>
            <w:r w:rsidRPr="009206DF">
              <w:rPr>
                <w:szCs w:val="24"/>
              </w:rPr>
              <w:t xml:space="preserve">Prekės turės būti pristatomos Kauno rajono teritorijoje. Konkrečius Prekių pristatymo adresus Užsakovas nurodys ne vėliau nei per 5 (penkias) darbo dienas nuo Sutarties įsigaliojimo dienos. </w:t>
            </w:r>
            <w:r w:rsidRPr="009206DF">
              <w:rPr>
                <w:szCs w:val="24"/>
                <w:lang w:eastAsia="lt-LT"/>
              </w:rPr>
              <w:t>Tiekėjas privalo ne vėliau kaip prieš 3 (tris) darbo dienas informuoti Užsakovą apie numatomą Prekių pristatymo datą ir laiką.</w:t>
            </w:r>
            <w:r w:rsidR="00DD7479">
              <w:rPr>
                <w:color w:val="000000"/>
                <w:kern w:val="2"/>
                <w:szCs w:val="24"/>
              </w:rPr>
              <w:t xml:space="preserve"> </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5C39FDE9" w:rsidR="00B767F3" w:rsidRDefault="008D36F1" w:rsidP="00317DD0">
            <w:pPr>
              <w:jc w:val="both"/>
              <w:rPr>
                <w:kern w:val="2"/>
                <w:szCs w:val="24"/>
              </w:rPr>
            </w:pPr>
            <w:r>
              <w:rPr>
                <w:kern w:val="2"/>
                <w:szCs w:val="24"/>
              </w:rPr>
              <w:t>Netaikomas</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23CBBF66"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5A7A7768"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402C6134" w:rsidR="00E4784C" w:rsidRDefault="00DD7479" w:rsidP="00B35F67">
            <w:pPr>
              <w:shd w:val="clear" w:color="auto" w:fill="FFFFFF" w:themeFill="background1"/>
              <w:jc w:val="both"/>
              <w:rPr>
                <w:kern w:val="2"/>
                <w:szCs w:val="24"/>
              </w:rPr>
            </w:pPr>
            <w:r w:rsidRPr="007753AF">
              <w:rPr>
                <w:kern w:val="2"/>
                <w:szCs w:val="24"/>
              </w:rPr>
              <w:t>Kartu su Prekėmis pateikiami šie dokumentai:</w:t>
            </w:r>
            <w:r w:rsidR="007753AF">
              <w:rPr>
                <w:kern w:val="2"/>
                <w:szCs w:val="24"/>
              </w:rPr>
              <w:t xml:space="preserve"> </w:t>
            </w:r>
            <w:r w:rsidR="007753AF" w:rsidRPr="00E4784C">
              <w:rPr>
                <w:kern w:val="2"/>
                <w:szCs w:val="24"/>
              </w:rPr>
              <w:t>Prek</w:t>
            </w:r>
            <w:r w:rsidR="007753AF">
              <w:rPr>
                <w:kern w:val="2"/>
                <w:szCs w:val="24"/>
              </w:rPr>
              <w:t>ių</w:t>
            </w:r>
            <w:r w:rsidR="007753AF" w:rsidRPr="00E4784C">
              <w:rPr>
                <w:kern w:val="2"/>
                <w:szCs w:val="24"/>
              </w:rPr>
              <w:t xml:space="preserve"> perdavimo–priėmimo aktas</w:t>
            </w:r>
            <w:r w:rsidR="007753AF">
              <w:rPr>
                <w:kern w:val="2"/>
                <w:szCs w:val="24"/>
              </w:rPr>
              <w:t xml:space="preserve">, naudojimo instrukcija (eksploatacijos vadovas) (taip kaip nurodyta Techninėje specifikacijoje), </w:t>
            </w:r>
            <w:r w:rsidR="002E5EF6">
              <w:rPr>
                <w:kern w:val="2"/>
                <w:szCs w:val="24"/>
              </w:rPr>
              <w:t xml:space="preserve">pakuočių atitiktį pagrindžiančius dokumentus, pagal </w:t>
            </w:r>
            <w:r w:rsidR="002E5EF6" w:rsidRPr="00BF0575">
              <w:rPr>
                <w:lang w:eastAsia="lt-LT"/>
              </w:rPr>
              <w:t xml:space="preserve">Aprašo 2 priedo </w:t>
            </w:r>
            <w:r w:rsidR="002E5EF6">
              <w:rPr>
                <w:lang w:eastAsia="lt-LT"/>
              </w:rPr>
              <w:t>II</w:t>
            </w:r>
            <w:r w:rsidR="002E5EF6" w:rsidRPr="00BF0575">
              <w:rPr>
                <w:lang w:eastAsia="lt-LT"/>
              </w:rPr>
              <w:t xml:space="preserve"> skyriaus „Pakuotės“</w:t>
            </w:r>
            <w:r w:rsidR="002E5EF6">
              <w:rPr>
                <w:lang w:eastAsia="lt-LT"/>
              </w:rPr>
              <w:t xml:space="preserve"> reikalavimus. </w:t>
            </w:r>
            <w:r w:rsidRPr="007753AF">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7B0FB7D" w14:textId="77777777" w:rsidR="003D1FC3" w:rsidRDefault="00DD7479" w:rsidP="003D1FC3">
            <w:pPr>
              <w:jc w:val="both"/>
              <w:rPr>
                <w:kern w:val="2"/>
                <w:szCs w:val="24"/>
              </w:rPr>
            </w:pPr>
            <w:r>
              <w:rPr>
                <w:kern w:val="2"/>
                <w:szCs w:val="24"/>
              </w:rPr>
              <w:t>Fiksuotos kainos kainodara</w:t>
            </w:r>
            <w:r w:rsidR="003D1FC3" w:rsidRPr="00AE2A07">
              <w:rPr>
                <w:kern w:val="2"/>
                <w:szCs w:val="24"/>
              </w:rPr>
              <w:t xml:space="preserve"> </w:t>
            </w:r>
          </w:p>
          <w:p w14:paraId="39F24AF6" w14:textId="77777777" w:rsidR="003D1FC3" w:rsidRDefault="003D1FC3" w:rsidP="003D1FC3">
            <w:pPr>
              <w:jc w:val="both"/>
              <w:rPr>
                <w:kern w:val="2"/>
                <w:szCs w:val="24"/>
              </w:rPr>
            </w:pPr>
          </w:p>
          <w:p w14:paraId="5898D319" w14:textId="1F32A20D" w:rsidR="00B767F3" w:rsidRPr="003D1FC3" w:rsidRDefault="003D1FC3" w:rsidP="003D1FC3">
            <w:pPr>
              <w:jc w:val="both"/>
              <w:rPr>
                <w:kern w:val="2"/>
                <w:szCs w:val="24"/>
              </w:rPr>
            </w:pPr>
            <w:r w:rsidRPr="00AE2A07">
              <w:rPr>
                <w:kern w:val="2"/>
                <w:szCs w:val="24"/>
              </w:rPr>
              <w:t>Sutarties kainos apskaičiavimo būdas pasirenkamas, vadovaujantis Kainodaros taisyklių nustatymo metodika, patvirtinta Viešųjų pirkimų tarnybos direktoriaus 2017 m. birželio 28 d. įsakymu Nr. 1S-95 „Dėl Kainodaros taisyklių nustatymo metodikos patvirtinimo“ (toliau – Metodika)</w:t>
            </w:r>
            <w:r>
              <w:rPr>
                <w:kern w:val="2"/>
                <w:szCs w:val="24"/>
              </w:rPr>
              <w:t>.</w:t>
            </w:r>
            <w:r w:rsidRPr="00AE2A07">
              <w:rPr>
                <w:kern w:val="2"/>
                <w:szCs w:val="24"/>
              </w:rPr>
              <w:t xml:space="preserve"> </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7B16502A" w14:textId="77777777" w:rsidR="00B767F3" w:rsidRDefault="00B767F3" w:rsidP="002C05CC">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7E530B5" w14:textId="73A7114D" w:rsidR="008F3FBA" w:rsidRPr="00D65DF3" w:rsidRDefault="008F3FBA" w:rsidP="002C05CC">
            <w:pPr>
              <w:jc w:val="both"/>
              <w:rPr>
                <w:color w:val="5B9BD5" w:themeColor="accent1"/>
                <w:kern w:val="2"/>
                <w:szCs w:val="24"/>
              </w:rPr>
            </w:pPr>
            <w:r w:rsidRPr="00D65DF3">
              <w:rPr>
                <w:color w:val="5B9BD5" w:themeColor="accent1"/>
                <w:kern w:val="2"/>
                <w:szCs w:val="24"/>
                <w:highlight w:val="lightGray"/>
              </w:rPr>
              <w:lastRenderedPageBreak/>
              <w:t>Nurodyti kiekvienai pirkimo daliai, kurioje Tiekėjas buvo pripažintas laimėtoju, atskirai</w:t>
            </w:r>
            <w:r w:rsidRPr="00D65DF3">
              <w:rPr>
                <w:color w:val="5B9BD5" w:themeColor="accent1"/>
                <w:kern w:val="2"/>
                <w:szCs w:val="24"/>
              </w:rPr>
              <w:t>:</w:t>
            </w:r>
          </w:p>
          <w:p w14:paraId="220E6487" w14:textId="506CC598" w:rsidR="00B767F3" w:rsidRDefault="00DD7479" w:rsidP="002C05CC">
            <w:pPr>
              <w:jc w:val="both"/>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2C05CC">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2C05CC">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2C05CC">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2FE214D8" w:rsidR="00B767F3" w:rsidRPr="00D67151"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1F2303D8" w14:textId="68775B85" w:rsidR="00B767F3" w:rsidRDefault="002E5EF6">
            <w:pPr>
              <w:rPr>
                <w:color w:val="FF0000"/>
                <w:kern w:val="2"/>
                <w:szCs w:val="24"/>
              </w:rPr>
            </w:pPr>
            <w:r>
              <w:rPr>
                <w:kern w:val="2"/>
                <w:szCs w:val="24"/>
              </w:rPr>
              <w:t>Netaikoma</w:t>
            </w:r>
          </w:p>
          <w:p w14:paraId="7CE73E9A" w14:textId="31744F76"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7F6FB3BE" w:rsidR="00B767F3" w:rsidRDefault="002E5EF6" w:rsidP="00115E17">
            <w:pPr>
              <w:jc w:val="both"/>
              <w:rPr>
                <w:kern w:val="2"/>
                <w:szCs w:val="24"/>
              </w:rPr>
            </w:pPr>
            <w:r>
              <w:rPr>
                <w:kern w:val="2"/>
                <w:szCs w:val="24"/>
              </w:rPr>
              <w:t>Netaikoma</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0F4660BD"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1F880936"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3E0BF6EB" w14:textId="715C218F" w:rsidR="00B767F3" w:rsidRPr="00D67151" w:rsidRDefault="00B767F3">
            <w:pPr>
              <w:rPr>
                <w:color w:val="FF0000"/>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768052B9"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6281154C"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12154DA9" w:rsidR="00B767F3" w:rsidRDefault="00DD7479" w:rsidP="00DC3F73">
            <w:pPr>
              <w:jc w:val="both"/>
              <w:rPr>
                <w:kern w:val="2"/>
                <w:szCs w:val="24"/>
              </w:rPr>
            </w:pPr>
            <w:r>
              <w:rPr>
                <w:kern w:val="2"/>
                <w:szCs w:val="24"/>
              </w:rPr>
              <w:t xml:space="preserve">Pirkėjas atsiskaito su Tiekėju ne vėliau kaip per </w:t>
            </w:r>
            <w:r w:rsidR="00DC3F73" w:rsidRPr="00DC3F73">
              <w:rPr>
                <w:kern w:val="2"/>
                <w:szCs w:val="24"/>
              </w:rPr>
              <w:t>30 (trisdešimt) kalendorinių dienų</w:t>
            </w:r>
            <w:r w:rsidRPr="00DC3F73">
              <w:rPr>
                <w:kern w:val="2"/>
                <w:szCs w:val="24"/>
              </w:rPr>
              <w:t xml:space="preserve"> </w:t>
            </w:r>
            <w:r>
              <w:rPr>
                <w:kern w:val="2"/>
                <w:szCs w:val="24"/>
              </w:rPr>
              <w:t>nuo Sąskaitos gavimo dienos.</w:t>
            </w:r>
          </w:p>
          <w:p w14:paraId="33631E8C" w14:textId="6363BC63" w:rsidR="00ED6D27" w:rsidRDefault="00ED6D27" w:rsidP="00ED6D27">
            <w:pPr>
              <w:spacing w:line="257" w:lineRule="atLeast"/>
              <w:jc w:val="both"/>
              <w:rPr>
                <w:color w:val="000000"/>
                <w:szCs w:val="24"/>
              </w:rPr>
            </w:pPr>
            <w:r>
              <w:rPr>
                <w:color w:val="000000"/>
                <w:szCs w:val="24"/>
              </w:rPr>
              <w:t xml:space="preserve">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2D8ED721" w14:textId="77777777" w:rsidR="00B767F3" w:rsidRDefault="00B767F3" w:rsidP="00DC3F73">
            <w:pPr>
              <w:jc w:val="both"/>
              <w:rPr>
                <w:kern w:val="2"/>
                <w:szCs w:val="24"/>
              </w:rPr>
            </w:pPr>
          </w:p>
          <w:p w14:paraId="5BDFE28E" w14:textId="1F6C708C" w:rsidR="00B767F3" w:rsidRDefault="00DD7479" w:rsidP="00DC3F73">
            <w:pPr>
              <w:jc w:val="both"/>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000000"/>
                <w:kern w:val="2"/>
                <w:szCs w:val="24"/>
                <w:shd w:val="clear" w:color="auto" w:fill="FFFFFF"/>
              </w:rPr>
              <w:t xml:space="preserve"> </w:t>
            </w:r>
          </w:p>
          <w:p w14:paraId="04C22127" w14:textId="56510497" w:rsidR="00B767F3" w:rsidRPr="00DC3F73" w:rsidRDefault="00DD7479" w:rsidP="00DC3F73">
            <w:pPr>
              <w:jc w:val="both"/>
              <w:rPr>
                <w:kern w:val="2"/>
                <w:szCs w:val="24"/>
                <w:shd w:val="clear" w:color="auto" w:fill="FFFFFF"/>
              </w:rPr>
            </w:pPr>
            <w:r w:rsidRPr="00DC3F73">
              <w:rPr>
                <w:kern w:val="2"/>
                <w:szCs w:val="24"/>
                <w:shd w:val="clear" w:color="auto" w:fill="FFFFFF"/>
              </w:rPr>
              <w:t>1) įvykdžius visus sutartinius įsipareigojimus, sumokama visa Sutarties kaina</w:t>
            </w:r>
            <w:r w:rsidR="00DC3F73" w:rsidRPr="00DC3F73">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0274ECEF" w:rsidR="00B767F3" w:rsidRPr="00B759B6" w:rsidRDefault="00DD7479" w:rsidP="00B759B6">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5AB25009"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5A4CB0CB" w:rsidR="00B767F3" w:rsidRDefault="00DD7479" w:rsidP="007A0296">
            <w:pPr>
              <w:jc w:val="both"/>
              <w:rPr>
                <w:kern w:val="2"/>
                <w:szCs w:val="24"/>
              </w:rPr>
            </w:pPr>
            <w:r>
              <w:rPr>
                <w:kern w:val="2"/>
                <w:szCs w:val="24"/>
              </w:rPr>
              <w:t xml:space="preserve">Prekėms nustatomas </w:t>
            </w:r>
            <w:r w:rsidRPr="00072E5A">
              <w:rPr>
                <w:kern w:val="2"/>
                <w:szCs w:val="24"/>
              </w:rPr>
              <w:t>Tiekėjo pasiūlytas</w:t>
            </w:r>
            <w:r w:rsidRPr="00072E5A">
              <w:rPr>
                <w:szCs w:val="24"/>
              </w:rPr>
              <w:t xml:space="preserve"> </w:t>
            </w:r>
            <w:r>
              <w:rPr>
                <w:kern w:val="2"/>
                <w:szCs w:val="24"/>
              </w:rPr>
              <w:t xml:space="preserve">garantinis terminas, kuris </w:t>
            </w:r>
            <w:r w:rsidRPr="007A0296">
              <w:rPr>
                <w:kern w:val="2"/>
                <w:szCs w:val="24"/>
              </w:rPr>
              <w:t xml:space="preserve">yra </w:t>
            </w:r>
            <w:r w:rsidR="004A46F0" w:rsidRPr="007A0296">
              <w:rPr>
                <w:kern w:val="2"/>
                <w:szCs w:val="24"/>
              </w:rPr>
              <w:t xml:space="preserve">nurodytas </w:t>
            </w:r>
            <w:r w:rsidR="007A0296" w:rsidRPr="007A0296">
              <w:rPr>
                <w:kern w:val="2"/>
                <w:szCs w:val="24"/>
              </w:rPr>
              <w:t>Tiekėjo pasiūlyme (užpildytoje Techninės specifikacijos lentelėje)</w:t>
            </w:r>
            <w:r w:rsidRPr="007A0296">
              <w:rPr>
                <w:kern w:val="2"/>
                <w:szCs w:val="24"/>
              </w:rPr>
              <w:t>. Garantinis</w:t>
            </w:r>
            <w:r>
              <w:rPr>
                <w:kern w:val="2"/>
                <w:szCs w:val="24"/>
              </w:rPr>
              <w:t xml:space="preserve">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6538E507" w:rsidR="001738E7" w:rsidRDefault="00DD7479" w:rsidP="009206DF">
            <w:pPr>
              <w:jc w:val="both"/>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1D1067B" w:rsidR="00515ABE" w:rsidRDefault="00DD7479" w:rsidP="00515ABE">
            <w:pPr>
              <w:rPr>
                <w:kern w:val="2"/>
                <w:szCs w:val="24"/>
              </w:rPr>
            </w:pPr>
            <w:r>
              <w:rPr>
                <w:kern w:val="2"/>
                <w:szCs w:val="24"/>
              </w:rPr>
              <w:t xml:space="preserve">Netaikoma </w:t>
            </w:r>
          </w:p>
          <w:p w14:paraId="4D580A95" w14:textId="70916862"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523FC0">
            <w:pPr>
              <w:jc w:val="both"/>
              <w:rPr>
                <w:kern w:val="2"/>
                <w:szCs w:val="24"/>
              </w:rPr>
            </w:pPr>
            <w:r>
              <w:rPr>
                <w:kern w:val="2"/>
                <w:szCs w:val="24"/>
              </w:rPr>
              <w:t>Sutarties vykdymui subtiekėjai ir (ar) specialistai nepasitelkiami.</w:t>
            </w:r>
          </w:p>
          <w:p w14:paraId="7AE1BD28" w14:textId="77777777" w:rsidR="00B767F3" w:rsidRDefault="00B767F3" w:rsidP="00523FC0">
            <w:pPr>
              <w:jc w:val="both"/>
              <w:rPr>
                <w:kern w:val="2"/>
                <w:szCs w:val="24"/>
              </w:rPr>
            </w:pPr>
          </w:p>
          <w:p w14:paraId="4122B0F3" w14:textId="77777777" w:rsidR="00B767F3" w:rsidRDefault="00DD7479" w:rsidP="00523FC0">
            <w:pPr>
              <w:jc w:val="both"/>
              <w:rPr>
                <w:color w:val="FF0000"/>
                <w:kern w:val="2"/>
                <w:szCs w:val="24"/>
              </w:rPr>
            </w:pPr>
            <w:r>
              <w:rPr>
                <w:color w:val="FF0000"/>
                <w:kern w:val="2"/>
                <w:szCs w:val="24"/>
              </w:rPr>
              <w:t>arba</w:t>
            </w:r>
          </w:p>
          <w:p w14:paraId="6AEB3936" w14:textId="77777777" w:rsidR="00B767F3" w:rsidRDefault="00B767F3" w:rsidP="00523FC0">
            <w:pPr>
              <w:jc w:val="both"/>
              <w:rPr>
                <w:kern w:val="2"/>
                <w:szCs w:val="24"/>
              </w:rPr>
            </w:pPr>
          </w:p>
          <w:p w14:paraId="5CFEABC6" w14:textId="77777777" w:rsidR="00B767F3" w:rsidRDefault="00DD7479" w:rsidP="00523FC0">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0AC434DC" w:rsidR="00B767F3" w:rsidRDefault="00DD7479">
            <w:pPr>
              <w:rPr>
                <w:kern w:val="2"/>
                <w:szCs w:val="24"/>
              </w:rPr>
            </w:pPr>
            <w:r>
              <w:rPr>
                <w:kern w:val="2"/>
                <w:szCs w:val="24"/>
              </w:rPr>
              <w:t>Prievolių pagal Sutartį įvykdymas užtikrinamas:</w:t>
            </w:r>
          </w:p>
          <w:p w14:paraId="12472A74" w14:textId="39C02B08" w:rsidR="00B767F3" w:rsidRDefault="00DD7479">
            <w:pPr>
              <w:rPr>
                <w:kern w:val="2"/>
                <w:szCs w:val="24"/>
              </w:rPr>
            </w:pPr>
            <w:r>
              <w:rPr>
                <w:kern w:val="2"/>
                <w:szCs w:val="24"/>
              </w:rPr>
              <w:t>Netesybomis (delspinigiais, bauda)</w:t>
            </w:r>
            <w:r w:rsidR="002E1C65">
              <w:rPr>
                <w:kern w:val="2"/>
                <w:szCs w:val="24"/>
              </w:rPr>
              <w:t>.</w:t>
            </w:r>
          </w:p>
          <w:p w14:paraId="544E68EF" w14:textId="6A5A0C68" w:rsidR="00B767F3" w:rsidRDefault="00053AFA" w:rsidP="00053AFA">
            <w:pPr>
              <w:rPr>
                <w:kern w:val="2"/>
                <w:szCs w:val="24"/>
              </w:rPr>
            </w:pPr>
            <w:r>
              <w:rPr>
                <w:szCs w:val="24"/>
                <w:lang w:eastAsia="lt-LT"/>
              </w:rPr>
              <w:t>Pirkėjui</w:t>
            </w:r>
            <w:r w:rsidRPr="000F0BD8">
              <w:rPr>
                <w:szCs w:val="24"/>
                <w:lang w:eastAsia="lt-LT"/>
              </w:rPr>
              <w:t xml:space="preserve"> nutraukus Sutartį dėl </w:t>
            </w:r>
            <w:r>
              <w:rPr>
                <w:szCs w:val="24"/>
                <w:lang w:eastAsia="lt-LT"/>
              </w:rPr>
              <w:t>Tiekėjo</w:t>
            </w:r>
            <w:r w:rsidRPr="000F0BD8">
              <w:rPr>
                <w:szCs w:val="24"/>
                <w:lang w:eastAsia="lt-LT"/>
              </w:rPr>
              <w:t xml:space="preserve"> kaltės – jam nesilaikant Sutarties sąlygų ir joje prisiimtų įsipareigojimų, </w:t>
            </w:r>
            <w:r>
              <w:rPr>
                <w:szCs w:val="24"/>
                <w:lang w:eastAsia="lt-LT"/>
              </w:rPr>
              <w:t>Tiekėjas</w:t>
            </w:r>
            <w:r w:rsidRPr="000F0BD8">
              <w:rPr>
                <w:szCs w:val="24"/>
                <w:lang w:eastAsia="lt-LT"/>
              </w:rPr>
              <w:t xml:space="preserve"> per 7 (septynias) darbo dienas turi sumokėti </w:t>
            </w:r>
            <w:r>
              <w:rPr>
                <w:szCs w:val="24"/>
                <w:lang w:eastAsia="lt-LT"/>
              </w:rPr>
              <w:t>pirkėjui</w:t>
            </w:r>
            <w:r w:rsidRPr="000F0BD8">
              <w:rPr>
                <w:szCs w:val="24"/>
                <w:lang w:eastAsia="lt-LT"/>
              </w:rPr>
              <w:t xml:space="preserve"> </w:t>
            </w:r>
            <w:r>
              <w:rPr>
                <w:szCs w:val="24"/>
                <w:lang w:eastAsia="lt-LT"/>
              </w:rPr>
              <w:t>10</w:t>
            </w:r>
            <w:r w:rsidRPr="000F0BD8">
              <w:rPr>
                <w:szCs w:val="24"/>
                <w:lang w:eastAsia="lt-LT"/>
              </w:rPr>
              <w:t xml:space="preserve"> (</w:t>
            </w:r>
            <w:r>
              <w:rPr>
                <w:szCs w:val="24"/>
                <w:lang w:eastAsia="lt-LT"/>
              </w:rPr>
              <w:t>dešimt</w:t>
            </w:r>
            <w:r w:rsidRPr="000F0BD8">
              <w:rPr>
                <w:szCs w:val="24"/>
                <w:lang w:eastAsia="lt-LT"/>
              </w:rPr>
              <w:t xml:space="preserve">) proc. baudą nuo pradinės Sutarties vertės be PVM ir </w:t>
            </w:r>
            <w:r>
              <w:rPr>
                <w:szCs w:val="24"/>
                <w:lang w:eastAsia="lt-LT"/>
              </w:rPr>
              <w:t>Pirkėjo</w:t>
            </w:r>
            <w:r w:rsidRPr="000F0BD8">
              <w:rPr>
                <w:szCs w:val="24"/>
                <w:lang w:eastAsia="lt-LT"/>
              </w:rPr>
              <w:t xml:space="preserve"> patirtus tiesioginius nuostolius, </w:t>
            </w:r>
            <w:r>
              <w:rPr>
                <w:szCs w:val="24"/>
                <w:lang w:eastAsia="lt-LT"/>
              </w:rPr>
              <w:t>Tiekėjui</w:t>
            </w:r>
            <w:r w:rsidRPr="000F0BD8">
              <w:rPr>
                <w:szCs w:val="24"/>
                <w:lang w:eastAsia="lt-LT"/>
              </w:rPr>
              <w:t xml:space="preserve"> nevykdant ar netinkamai vykdant Sutartį, tiek, kiek patirti nuostoliai viršija baudą.</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44F6792D"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3E93889E"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A373F36" w:rsidR="00B767F3" w:rsidRPr="008F6A9A" w:rsidRDefault="00DD7479" w:rsidP="008F6A9A">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w:t>
            </w:r>
            <w:r w:rsidRPr="008F6A9A">
              <w:rPr>
                <w:kern w:val="2"/>
                <w:szCs w:val="24"/>
              </w:rPr>
              <w:t>Tiekėjas nuo kitos nei nustatytas terminas dienos skaičiuoja Pirkėjui 0,0</w:t>
            </w:r>
            <w:r w:rsidR="008F6A9A" w:rsidRPr="008F6A9A">
              <w:rPr>
                <w:kern w:val="2"/>
                <w:szCs w:val="24"/>
              </w:rPr>
              <w:t>3</w:t>
            </w:r>
            <w:r w:rsidRPr="008F6A9A">
              <w:rPr>
                <w:kern w:val="2"/>
                <w:szCs w:val="24"/>
              </w:rPr>
              <w:t xml:space="preserve"> (</w:t>
            </w:r>
            <w:r w:rsidR="008F6A9A" w:rsidRPr="008F6A9A">
              <w:rPr>
                <w:kern w:val="2"/>
                <w:szCs w:val="24"/>
              </w:rPr>
              <w:t>trys</w:t>
            </w:r>
            <w:r w:rsidRPr="008F6A9A">
              <w:rPr>
                <w:kern w:val="2"/>
                <w:szCs w:val="24"/>
              </w:rPr>
              <w:t xml:space="preserve"> šimtosios) procento dydžio delspinigius nuo neapmokėtos sumos be PVM už kiekvieną vėlavimo dieną</w:t>
            </w:r>
            <w:r w:rsidR="008F6A9A" w:rsidRPr="008F6A9A">
              <w:rPr>
                <w:kern w:val="2"/>
                <w:szCs w:val="24"/>
              </w:rPr>
              <w:t>.</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49CF7538" w:rsidR="00B767F3" w:rsidRDefault="00DD7479" w:rsidP="000D32F2">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w:t>
            </w:r>
            <w:r w:rsidRPr="00594981">
              <w:rPr>
                <w:kern w:val="2"/>
              </w:rPr>
              <w:t>kitos nei nustatytas terminas dienos Tiekėjui skaičiuoja 0,0</w:t>
            </w:r>
            <w:r w:rsidR="00594981" w:rsidRPr="00594981">
              <w:rPr>
                <w:kern w:val="2"/>
              </w:rPr>
              <w:t xml:space="preserve">3 </w:t>
            </w:r>
            <w:r w:rsidRPr="00594981">
              <w:rPr>
                <w:kern w:val="2"/>
              </w:rPr>
              <w:t>(</w:t>
            </w:r>
            <w:r w:rsidR="00594981" w:rsidRPr="00594981">
              <w:rPr>
                <w:kern w:val="2"/>
              </w:rPr>
              <w:t>trys</w:t>
            </w:r>
            <w:r w:rsidRPr="00594981">
              <w:rPr>
                <w:kern w:val="2"/>
              </w:rPr>
              <w:t xml:space="preserve"> šimtosios) procento</w:t>
            </w:r>
            <w:r w:rsidR="00594981" w:rsidRPr="00594981">
              <w:rPr>
                <w:kern w:val="2"/>
              </w:rPr>
              <w:t xml:space="preserve"> </w:t>
            </w:r>
            <w:r w:rsidRPr="00594981">
              <w:rPr>
                <w:kern w:val="2"/>
              </w:rPr>
              <w:t>dydžio delspinigius už kiekvieną uždelstą dieną</w:t>
            </w:r>
            <w:r w:rsidR="00594981" w:rsidRPr="00594981">
              <w:rPr>
                <w:kern w:val="2"/>
              </w:rPr>
              <w:t xml:space="preserve"> </w:t>
            </w:r>
            <w:r w:rsidRPr="00594981">
              <w:rPr>
                <w:kern w:val="2"/>
              </w:rPr>
              <w:t xml:space="preserve">nuo laiku </w:t>
            </w:r>
            <w:r>
              <w:rPr>
                <w:color w:val="000000"/>
                <w:kern w:val="2"/>
              </w:rPr>
              <w:t>neperduotų Prekių ar Prekių, turinčių trūkumų, kainos be PVM. </w:t>
            </w:r>
            <w:r w:rsidR="00594981">
              <w:rPr>
                <w:color w:val="000000"/>
                <w:kern w:val="2"/>
              </w:rPr>
              <w:t xml:space="preserve"> </w:t>
            </w:r>
          </w:p>
          <w:p w14:paraId="63704FE1" w14:textId="46263574" w:rsidR="00B767F3" w:rsidRDefault="00DD7479" w:rsidP="000D32F2">
            <w:pPr>
              <w:jc w:val="both"/>
              <w:rPr>
                <w:b/>
                <w:kern w:val="2"/>
              </w:rPr>
            </w:pPr>
            <w:r>
              <w:rPr>
                <w:color w:val="000000"/>
                <w:kern w:val="2"/>
              </w:rPr>
              <w:t>9.2.</w:t>
            </w:r>
            <w:r w:rsidR="0062229E">
              <w:rPr>
                <w:color w:val="000000"/>
                <w:kern w:val="2"/>
              </w:rPr>
              <w:t>2</w:t>
            </w:r>
            <w:r>
              <w:rPr>
                <w:color w:val="000000"/>
                <w:kern w:val="2"/>
              </w:rPr>
              <w:t xml:space="preserve">. Tiekėjas privalo </w:t>
            </w:r>
            <w:r w:rsidRPr="00774688">
              <w:rPr>
                <w:kern w:val="2"/>
              </w:rPr>
              <w:t xml:space="preserve">sumokėti Pirkėjui netesybas per </w:t>
            </w:r>
            <w:r w:rsidR="0062229E">
              <w:rPr>
                <w:kern w:val="2"/>
              </w:rPr>
              <w:t>10</w:t>
            </w:r>
            <w:r w:rsidR="00774688" w:rsidRPr="00774688">
              <w:rPr>
                <w:kern w:val="2"/>
              </w:rPr>
              <w:t xml:space="preserve"> (trisdešimt) kalendorinių</w:t>
            </w:r>
            <w:r w:rsidRPr="00774688">
              <w:rPr>
                <w:kern w:val="2"/>
              </w:rPr>
              <w:t xml:space="preserve"> dienų </w:t>
            </w:r>
            <w:r>
              <w:rPr>
                <w:color w:val="000000"/>
                <w:kern w:val="2"/>
              </w:rPr>
              <w:t xml:space="preserve">nuo Pirkėjo pareikalavimo, jeigu netesybų suma nėra </w:t>
            </w:r>
            <w:r>
              <w:t>išskaitoma iš Tiekėjui mokėtinos sumos.</w:t>
            </w:r>
            <w:r>
              <w:rPr>
                <w:color w:val="000000"/>
                <w:kern w:val="2"/>
              </w:rPr>
              <w:t xml:space="preserve"> </w:t>
            </w:r>
          </w:p>
        </w:tc>
      </w:tr>
      <w:tr w:rsidR="00B767F3" w14:paraId="6CD13A4C" w14:textId="77777777" w:rsidTr="0049246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A95D70B" w14:textId="699BD118" w:rsidR="00B767F3" w:rsidRDefault="00DD7479" w:rsidP="000D32F2">
            <w:pPr>
              <w:jc w:val="both"/>
              <w:rPr>
                <w:kern w:val="2"/>
                <w:szCs w:val="24"/>
              </w:rPr>
            </w:pPr>
            <w:r>
              <w:rPr>
                <w:kern w:val="2"/>
                <w:szCs w:val="24"/>
              </w:rPr>
              <w:t xml:space="preserve">9.3.1. Nutraukus Sutartį </w:t>
            </w:r>
            <w:r w:rsidRPr="00492466">
              <w:rPr>
                <w:kern w:val="2"/>
                <w:szCs w:val="24"/>
              </w:rPr>
              <w:t>dėl esminio Sutarties pažeidimo, nustatyto</w:t>
            </w:r>
            <w:r>
              <w:rPr>
                <w:kern w:val="2"/>
                <w:szCs w:val="24"/>
              </w:rPr>
              <w:t xml:space="preserve"> Sutarties Specialiosiose sąlygose, mokama </w:t>
            </w:r>
            <w:r w:rsidR="00053AFA">
              <w:rPr>
                <w:kern w:val="2"/>
                <w:szCs w:val="24"/>
                <w:shd w:val="clear" w:color="auto" w:fill="FFFFFF" w:themeFill="background1"/>
              </w:rPr>
              <w:t>10</w:t>
            </w:r>
            <w:r w:rsidR="00492466" w:rsidRPr="00492466">
              <w:rPr>
                <w:kern w:val="2"/>
                <w:szCs w:val="24"/>
                <w:shd w:val="clear" w:color="auto" w:fill="FFFFFF" w:themeFill="background1"/>
              </w:rPr>
              <w:t xml:space="preserve"> (</w:t>
            </w:r>
            <w:r w:rsidR="00053AFA">
              <w:rPr>
                <w:kern w:val="2"/>
                <w:szCs w:val="24"/>
                <w:shd w:val="clear" w:color="auto" w:fill="FFFFFF" w:themeFill="background1"/>
              </w:rPr>
              <w:t>dešimt)</w:t>
            </w:r>
            <w:r w:rsidRPr="00492466">
              <w:rPr>
                <w:kern w:val="2"/>
                <w:szCs w:val="24"/>
                <w:shd w:val="clear" w:color="auto" w:fill="FFFFFF" w:themeFill="background1"/>
              </w:rPr>
              <w:t xml:space="preserve"> procentų</w:t>
            </w:r>
            <w:r>
              <w:rPr>
                <w:kern w:val="2"/>
                <w:szCs w:val="24"/>
              </w:rPr>
              <w:t xml:space="preserve"> dydžio bauda nuo Pradinės Sutarties vertės be PVM, nurodytos Specialiųjų sąlygų 5.2 punkte. </w:t>
            </w:r>
          </w:p>
          <w:p w14:paraId="714EEEB7" w14:textId="77777777" w:rsidR="00B767F3" w:rsidRDefault="00B767F3" w:rsidP="000D32F2">
            <w:pPr>
              <w:jc w:val="both"/>
              <w:rPr>
                <w:color w:val="4472C4"/>
                <w:kern w:val="2"/>
                <w:szCs w:val="24"/>
              </w:rPr>
            </w:pPr>
          </w:p>
          <w:p w14:paraId="48292084" w14:textId="22FF1693" w:rsidR="00B767F3" w:rsidRPr="00492466" w:rsidRDefault="00DD7479" w:rsidP="000D32F2">
            <w:pPr>
              <w:jc w:val="both"/>
              <w:rPr>
                <w:szCs w:val="24"/>
              </w:rPr>
            </w:pPr>
            <w:r>
              <w:rPr>
                <w:kern w:val="2"/>
                <w:szCs w:val="24"/>
              </w:rPr>
              <w:t>9.3.2. </w:t>
            </w:r>
            <w:r>
              <w:rPr>
                <w:szCs w:val="24"/>
              </w:rPr>
              <w:t xml:space="preserve">Nepagrįstai nutraukus Sutarties vykdymą ne Sutartyje nustatyta tvarka, mokama </w:t>
            </w:r>
            <w:r w:rsidR="00053AFA">
              <w:rPr>
                <w:kern w:val="2"/>
                <w:szCs w:val="24"/>
              </w:rPr>
              <w:t>10</w:t>
            </w:r>
            <w:r w:rsidR="00492466" w:rsidRPr="00492466">
              <w:rPr>
                <w:kern w:val="2"/>
                <w:szCs w:val="24"/>
              </w:rPr>
              <w:t xml:space="preserve"> (</w:t>
            </w:r>
            <w:r w:rsidR="00053AFA">
              <w:rPr>
                <w:kern w:val="2"/>
                <w:szCs w:val="24"/>
              </w:rPr>
              <w:t>dešimt)</w:t>
            </w:r>
            <w:r w:rsidRPr="00492466">
              <w:rPr>
                <w:kern w:val="2"/>
                <w:szCs w:val="24"/>
              </w:rPr>
              <w:t xml:space="preserve"> procentų </w:t>
            </w:r>
            <w:r>
              <w:rPr>
                <w:kern w:val="2"/>
                <w:szCs w:val="24"/>
              </w:rPr>
              <w:t>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rsidP="002129E3">
            <w:pPr>
              <w:jc w:val="both"/>
              <w:rPr>
                <w:color w:val="000000"/>
                <w:kern w:val="2"/>
                <w:szCs w:val="24"/>
              </w:rPr>
            </w:pPr>
            <w:r>
              <w:rPr>
                <w:color w:val="000000"/>
                <w:kern w:val="2"/>
                <w:szCs w:val="24"/>
              </w:rPr>
              <w:t>Netaikoma</w:t>
            </w:r>
          </w:p>
          <w:p w14:paraId="66318807" w14:textId="77777777" w:rsidR="00B767F3" w:rsidRDefault="00B767F3" w:rsidP="002129E3">
            <w:pPr>
              <w:jc w:val="both"/>
              <w:rPr>
                <w:kern w:val="2"/>
                <w:szCs w:val="24"/>
              </w:rPr>
            </w:pPr>
          </w:p>
          <w:p w14:paraId="01953191" w14:textId="77777777" w:rsidR="00B767F3" w:rsidRDefault="00B767F3" w:rsidP="00F4441D">
            <w:pPr>
              <w:jc w:val="both"/>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77A6F6F1" w:rsidR="00B767F3" w:rsidRDefault="00053AFA" w:rsidP="00800742">
            <w:pPr>
              <w:jc w:val="both"/>
              <w:rPr>
                <w:color w:val="4472C4"/>
                <w:kern w:val="2"/>
                <w:szCs w:val="24"/>
              </w:rPr>
            </w:pPr>
            <w:r>
              <w:rPr>
                <w:szCs w:val="24"/>
              </w:rPr>
              <w:t xml:space="preserve">Tiekėjas </w:t>
            </w:r>
            <w:r w:rsidRPr="0062555B">
              <w:rPr>
                <w:szCs w:val="24"/>
              </w:rPr>
              <w:t xml:space="preserve">įsipareigoja </w:t>
            </w:r>
            <w:r>
              <w:rPr>
                <w:szCs w:val="24"/>
              </w:rPr>
              <w:t xml:space="preserve">pateikti aplinkosauginius </w:t>
            </w:r>
            <w:r w:rsidR="00375491">
              <w:rPr>
                <w:szCs w:val="24"/>
              </w:rPr>
              <w:t>k</w:t>
            </w:r>
            <w:r>
              <w:rPr>
                <w:szCs w:val="24"/>
              </w:rPr>
              <w:t xml:space="preserve">riterijus </w:t>
            </w:r>
            <w:r w:rsidRPr="0062555B">
              <w:rPr>
                <w:szCs w:val="24"/>
              </w:rPr>
              <w:t>patvirtinančius dokumentus</w:t>
            </w:r>
            <w:r>
              <w:rPr>
                <w:szCs w:val="24"/>
              </w:rPr>
              <w:t>, nustatytus SD 12.2 punkte.</w:t>
            </w:r>
            <w:r w:rsidRPr="0062555B">
              <w:rPr>
                <w:szCs w:val="24"/>
              </w:rPr>
              <w:t xml:space="preserve"> Už šio reikalavimo pakartotiną nevykdymą </w:t>
            </w:r>
            <w:r>
              <w:rPr>
                <w:szCs w:val="24"/>
              </w:rPr>
              <w:t>Tiekėjas</w:t>
            </w:r>
            <w:r w:rsidRPr="0062555B">
              <w:rPr>
                <w:szCs w:val="24"/>
              </w:rPr>
              <w:t xml:space="preserve"> moka 50 (penkiasdešimt) Eur baudą už kiekvieną nevykdymo dieną, </w:t>
            </w:r>
            <w:r>
              <w:rPr>
                <w:szCs w:val="24"/>
              </w:rPr>
              <w:t>iki Sutarties galiojimo pabaigos.</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rsidP="00C3645A">
            <w:pPr>
              <w:jc w:val="both"/>
              <w:rPr>
                <w:kern w:val="2"/>
                <w:szCs w:val="24"/>
              </w:rPr>
            </w:pPr>
            <w:r>
              <w:rPr>
                <w:kern w:val="2"/>
                <w:szCs w:val="24"/>
              </w:rPr>
              <w:t>Netaikoma</w:t>
            </w:r>
          </w:p>
          <w:p w14:paraId="39824FDD" w14:textId="77777777" w:rsidR="00B767F3" w:rsidRDefault="00B767F3" w:rsidP="00C3645A">
            <w:pPr>
              <w:jc w:val="both"/>
              <w:rPr>
                <w:color w:val="4472C4"/>
                <w:kern w:val="2"/>
                <w:szCs w:val="24"/>
              </w:rPr>
            </w:pPr>
          </w:p>
          <w:p w14:paraId="271A84AA" w14:textId="1079EF92" w:rsidR="00B767F3" w:rsidRDefault="00B767F3" w:rsidP="00C3645A">
            <w:pPr>
              <w:jc w:val="both"/>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76E44E7" w14:textId="30E87634" w:rsidR="00B767F3" w:rsidRDefault="00DD7479" w:rsidP="00F4441D">
            <w:pPr>
              <w:jc w:val="both"/>
              <w:rPr>
                <w:color w:val="FF0000"/>
                <w:kern w:val="2"/>
                <w:szCs w:val="24"/>
              </w:rPr>
            </w:pPr>
            <w:r>
              <w:rPr>
                <w:kern w:val="2"/>
                <w:szCs w:val="24"/>
              </w:rPr>
              <w:t xml:space="preserve">Netaikoma </w:t>
            </w:r>
          </w:p>
          <w:p w14:paraId="6C5619FF" w14:textId="77777777" w:rsidR="00B767F3" w:rsidRDefault="00B767F3" w:rsidP="00C3645A">
            <w:pPr>
              <w:jc w:val="both"/>
              <w:rPr>
                <w:color w:val="4472C4"/>
                <w:kern w:val="2"/>
                <w:szCs w:val="24"/>
              </w:rPr>
            </w:pPr>
          </w:p>
          <w:p w14:paraId="5C591A2E" w14:textId="610B6B47" w:rsidR="00B767F3" w:rsidRDefault="00B767F3" w:rsidP="00C3645A">
            <w:pPr>
              <w:jc w:val="both"/>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rsidP="00C3645A">
            <w:pPr>
              <w:jc w:val="both"/>
              <w:rPr>
                <w:kern w:val="2"/>
                <w:szCs w:val="24"/>
              </w:rPr>
            </w:pPr>
            <w:r>
              <w:rPr>
                <w:kern w:val="2"/>
                <w:szCs w:val="24"/>
              </w:rPr>
              <w:t>Netaikoma</w:t>
            </w:r>
          </w:p>
          <w:p w14:paraId="2BFFE0F5" w14:textId="77777777" w:rsidR="00B767F3" w:rsidRDefault="00B767F3" w:rsidP="00C3645A">
            <w:pPr>
              <w:jc w:val="both"/>
              <w:rPr>
                <w:color w:val="4472C4"/>
                <w:kern w:val="2"/>
                <w:szCs w:val="24"/>
              </w:rPr>
            </w:pPr>
          </w:p>
          <w:p w14:paraId="29DCAC8C" w14:textId="0E1F5A16" w:rsidR="00B767F3" w:rsidRDefault="00B767F3" w:rsidP="00C3645A">
            <w:pPr>
              <w:jc w:val="both"/>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ženklo reklamoje ar rinkodaroje naudojimo reikalavimų nesilaikymo bei draudimo naudotis </w:t>
            </w:r>
            <w:r>
              <w:rPr>
                <w:b/>
                <w:bCs/>
                <w:kern w:val="2"/>
                <w:szCs w:val="24"/>
              </w:rPr>
              <w:lastRenderedPageBreak/>
              <w:t>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rsidP="00C3645A">
            <w:pPr>
              <w:spacing w:line="259" w:lineRule="auto"/>
              <w:jc w:val="both"/>
              <w:rPr>
                <w:kern w:val="2"/>
                <w:szCs w:val="24"/>
              </w:rPr>
            </w:pPr>
            <w:r>
              <w:rPr>
                <w:kern w:val="2"/>
                <w:szCs w:val="24"/>
              </w:rPr>
              <w:lastRenderedPageBreak/>
              <w:t>Netaikoma</w:t>
            </w:r>
          </w:p>
          <w:p w14:paraId="588F4699" w14:textId="77777777" w:rsidR="00B767F3" w:rsidRDefault="00B767F3" w:rsidP="00C3645A">
            <w:pPr>
              <w:spacing w:line="259" w:lineRule="auto"/>
              <w:jc w:val="both"/>
              <w:rPr>
                <w:kern w:val="2"/>
                <w:sz w:val="22"/>
                <w:szCs w:val="24"/>
              </w:rPr>
            </w:pPr>
          </w:p>
          <w:p w14:paraId="3BD32F43" w14:textId="77777777" w:rsidR="00B767F3" w:rsidRDefault="00B767F3" w:rsidP="00C3645A">
            <w:pPr>
              <w:spacing w:line="259" w:lineRule="auto"/>
              <w:jc w:val="both"/>
              <w:rPr>
                <w:kern w:val="2"/>
                <w:sz w:val="22"/>
                <w:szCs w:val="24"/>
              </w:rPr>
            </w:pPr>
          </w:p>
          <w:p w14:paraId="2FC8EB7E" w14:textId="77777777" w:rsidR="00B767F3" w:rsidRDefault="00B767F3" w:rsidP="00C3645A">
            <w:pPr>
              <w:jc w:val="both"/>
              <w:rPr>
                <w:sz w:val="14"/>
                <w:szCs w:val="14"/>
              </w:rPr>
            </w:pPr>
          </w:p>
          <w:p w14:paraId="49FF058F" w14:textId="77777777" w:rsidR="00B767F3" w:rsidRDefault="00B767F3" w:rsidP="00C3645A">
            <w:pPr>
              <w:jc w:val="both"/>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9E2B92E" w:rsidR="00B767F3" w:rsidRDefault="00801770">
            <w:pPr>
              <w:rPr>
                <w:color w:val="4472C4"/>
                <w:kern w:val="2"/>
                <w:szCs w:val="24"/>
              </w:rPr>
            </w:pPr>
            <w:r w:rsidRPr="00801770">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3657475F" w14:textId="2E798073"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062AF25D" w14:textId="064192D9" w:rsidR="00B767F3" w:rsidRDefault="00DD7479">
            <w:pPr>
              <w:rPr>
                <w:kern w:val="2"/>
                <w:szCs w:val="24"/>
              </w:rPr>
            </w:pPr>
            <w:r>
              <w:rPr>
                <w:kern w:val="2"/>
                <w:szCs w:val="24"/>
              </w:rPr>
              <w:t xml:space="preserve">Netaikoma </w:t>
            </w:r>
          </w:p>
          <w:p w14:paraId="0C752A0A" w14:textId="77777777" w:rsidR="00B767F3" w:rsidRDefault="00B767F3">
            <w:pPr>
              <w:rPr>
                <w:kern w:val="2"/>
                <w:szCs w:val="24"/>
              </w:rPr>
            </w:pPr>
          </w:p>
          <w:p w14:paraId="27FF7C68" w14:textId="1CAB44DC"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rsidP="008D1297">
            <w:pPr>
              <w:jc w:val="both"/>
              <w:rPr>
                <w:kern w:val="2"/>
                <w:szCs w:val="24"/>
              </w:rPr>
            </w:pPr>
            <w:r>
              <w:rPr>
                <w:kern w:val="2"/>
                <w:szCs w:val="24"/>
              </w:rPr>
              <w:t>Ši Sutartis laikoma sudaryta ir įsigalioja nuo Sutarties pasirašymo dienos (antrosios Šalies pasirašymo dieną).</w:t>
            </w:r>
          </w:p>
          <w:p w14:paraId="0DC01EF2" w14:textId="32FE14DD" w:rsidR="00B767F3" w:rsidRDefault="00DD7479" w:rsidP="008D1297">
            <w:pPr>
              <w:jc w:val="both"/>
              <w:rPr>
                <w:color w:val="4472C4"/>
                <w:kern w:val="2"/>
                <w:szCs w:val="24"/>
              </w:rPr>
            </w:pPr>
            <w:r>
              <w:rPr>
                <w:color w:val="000000"/>
                <w:kern w:val="2"/>
                <w:szCs w:val="24"/>
              </w:rPr>
              <w:t>Sutartis galioja iki visiško prievolių įvykdymo (kol bus išnaudota Pradinės Sutarties vertė, bet jos terminas negali būti ilgesnis kaip</w:t>
            </w:r>
            <w:r w:rsidR="006A361C">
              <w:rPr>
                <w:color w:val="000000"/>
                <w:kern w:val="2"/>
                <w:szCs w:val="24"/>
              </w:rPr>
              <w:t xml:space="preserve"> </w:t>
            </w:r>
            <w:r w:rsidR="0062229E">
              <w:rPr>
                <w:color w:val="000000"/>
                <w:kern w:val="2"/>
                <w:szCs w:val="24"/>
              </w:rPr>
              <w:t>5</w:t>
            </w:r>
            <w:r w:rsidR="006A361C">
              <w:rPr>
                <w:color w:val="000000"/>
                <w:kern w:val="2"/>
                <w:szCs w:val="24"/>
              </w:rPr>
              <w:t xml:space="preserve"> (</w:t>
            </w:r>
            <w:r w:rsidR="0062229E">
              <w:rPr>
                <w:color w:val="000000"/>
                <w:kern w:val="2"/>
                <w:szCs w:val="24"/>
              </w:rPr>
              <w:t>penki</w:t>
            </w:r>
            <w:r w:rsidR="006A361C">
              <w:rPr>
                <w:color w:val="000000"/>
                <w:kern w:val="2"/>
                <w:szCs w:val="24"/>
              </w:rPr>
              <w:t xml:space="preserve">) mėnesiai (t. y. </w:t>
            </w:r>
            <w:r w:rsidR="0062229E">
              <w:rPr>
                <w:color w:val="000000"/>
                <w:kern w:val="2"/>
                <w:szCs w:val="24"/>
              </w:rPr>
              <w:t>4</w:t>
            </w:r>
            <w:r w:rsidR="006A361C">
              <w:rPr>
                <w:color w:val="000000"/>
                <w:kern w:val="2"/>
                <w:szCs w:val="24"/>
              </w:rPr>
              <w:t xml:space="preserve"> (</w:t>
            </w:r>
            <w:r w:rsidR="0062229E">
              <w:rPr>
                <w:color w:val="000000"/>
                <w:kern w:val="2"/>
                <w:szCs w:val="24"/>
              </w:rPr>
              <w:t>keturi</w:t>
            </w:r>
            <w:r w:rsidR="006A361C">
              <w:rPr>
                <w:color w:val="000000"/>
                <w:kern w:val="2"/>
                <w:szCs w:val="24"/>
              </w:rPr>
              <w:t xml:space="preserve">) mėnesiai Prekių pristatymo terminas ir 30 (trisdešimt) kalendorinių dienų atsiskaitymo terminas). </w:t>
            </w:r>
            <w:r>
              <w:rPr>
                <w:color w:val="000000"/>
                <w:kern w:val="2"/>
                <w:szCs w:val="24"/>
              </w:rPr>
              <w:t xml:space="preserve"> </w:t>
            </w:r>
            <w:r w:rsidR="006A361C">
              <w:rPr>
                <w:color w:val="000000"/>
                <w:kern w:val="2"/>
                <w:szCs w:val="24"/>
              </w:rPr>
              <w:t xml:space="preserve"> </w:t>
            </w:r>
          </w:p>
        </w:tc>
      </w:tr>
      <w:tr w:rsidR="00375491"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375491" w:rsidRDefault="00375491" w:rsidP="00375491">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705ADBFD" w:rsidR="00375491" w:rsidRDefault="00375491" w:rsidP="00375491">
            <w:pPr>
              <w:rPr>
                <w:kern w:val="2"/>
                <w:szCs w:val="24"/>
              </w:rPr>
            </w:pPr>
            <w:r>
              <w:rPr>
                <w:kern w:val="2"/>
                <w:szCs w:val="24"/>
              </w:rPr>
              <w:t>Šalių abipusiu rašytiniu Susitarimu Sutartis tomis pačiomis sąlygomis</w:t>
            </w:r>
            <w:r w:rsidRPr="006610AE">
              <w:rPr>
                <w:color w:val="000000" w:themeColor="text1"/>
                <w:kern w:val="2"/>
                <w:szCs w:val="24"/>
              </w:rPr>
              <w:t>, nedidinant Sutarties kainos, gali būti pratęsta 1 (vieną) kartą 1 (vienas) mėnesių.</w:t>
            </w:r>
          </w:p>
        </w:tc>
      </w:tr>
      <w:tr w:rsidR="00375491" w14:paraId="0284242D" w14:textId="77777777">
        <w:trPr>
          <w:trHeight w:val="300"/>
        </w:trPr>
        <w:tc>
          <w:tcPr>
            <w:tcW w:w="9535" w:type="dxa"/>
            <w:gridSpan w:val="5"/>
          </w:tcPr>
          <w:p w14:paraId="05AABF93" w14:textId="77777777" w:rsidR="00375491" w:rsidRDefault="00375491" w:rsidP="00375491">
            <w:pPr>
              <w:jc w:val="center"/>
              <w:rPr>
                <w:b/>
                <w:bCs/>
                <w:kern w:val="2"/>
                <w:szCs w:val="24"/>
              </w:rPr>
            </w:pPr>
            <w:r>
              <w:rPr>
                <w:b/>
                <w:bCs/>
                <w:kern w:val="2"/>
                <w:szCs w:val="24"/>
              </w:rPr>
              <w:t>12. SUTARTIES NUTRAUKIMAS</w:t>
            </w:r>
          </w:p>
        </w:tc>
      </w:tr>
      <w:tr w:rsidR="00375491" w14:paraId="02CDEAC4" w14:textId="77777777">
        <w:trPr>
          <w:trHeight w:val="300"/>
        </w:trPr>
        <w:tc>
          <w:tcPr>
            <w:tcW w:w="2532" w:type="dxa"/>
          </w:tcPr>
          <w:p w14:paraId="226C878D" w14:textId="77777777" w:rsidR="00375491" w:rsidRDefault="00375491" w:rsidP="00375491">
            <w:pPr>
              <w:rPr>
                <w:b/>
                <w:bCs/>
                <w:kern w:val="2"/>
                <w:szCs w:val="24"/>
              </w:rPr>
            </w:pPr>
            <w:r>
              <w:rPr>
                <w:b/>
                <w:bCs/>
                <w:kern w:val="2"/>
                <w:szCs w:val="24"/>
              </w:rPr>
              <w:t>12.1. Sutarties nutraukimo pagrindai</w:t>
            </w:r>
          </w:p>
        </w:tc>
        <w:tc>
          <w:tcPr>
            <w:tcW w:w="7003" w:type="dxa"/>
            <w:gridSpan w:val="4"/>
          </w:tcPr>
          <w:p w14:paraId="6FAE0A4C" w14:textId="21C70325" w:rsidR="00375491" w:rsidRPr="0075324E" w:rsidRDefault="00375491" w:rsidP="00375491">
            <w:pPr>
              <w:jc w:val="both"/>
              <w:rPr>
                <w:kern w:val="2"/>
                <w:szCs w:val="24"/>
              </w:rPr>
            </w:pPr>
            <w:r>
              <w:rPr>
                <w:kern w:val="2"/>
                <w:szCs w:val="24"/>
              </w:rPr>
              <w:t>Sutartis gali būti nutraukiama rašytiniu Šalių susitarimu arba vienašališkai, Bendrosiose sąlygose nustatyta tvarka.</w:t>
            </w:r>
          </w:p>
        </w:tc>
      </w:tr>
      <w:tr w:rsidR="00375491" w14:paraId="69CB11D9" w14:textId="77777777">
        <w:trPr>
          <w:trHeight w:val="300"/>
        </w:trPr>
        <w:tc>
          <w:tcPr>
            <w:tcW w:w="2532" w:type="dxa"/>
          </w:tcPr>
          <w:p w14:paraId="30B41D12" w14:textId="77777777" w:rsidR="00375491" w:rsidRDefault="00375491" w:rsidP="00375491">
            <w:pPr>
              <w:rPr>
                <w:b/>
                <w:bCs/>
                <w:kern w:val="2"/>
                <w:szCs w:val="24"/>
              </w:rPr>
            </w:pPr>
            <w:r>
              <w:rPr>
                <w:b/>
                <w:bCs/>
                <w:kern w:val="2"/>
                <w:szCs w:val="24"/>
              </w:rPr>
              <w:t>12.2. Esminiai Sutarties pažeidimai</w:t>
            </w:r>
          </w:p>
          <w:p w14:paraId="08CC1A68" w14:textId="77777777" w:rsidR="00375491" w:rsidRDefault="00375491" w:rsidP="00375491">
            <w:pPr>
              <w:rPr>
                <w:b/>
                <w:bCs/>
                <w:kern w:val="2"/>
                <w:szCs w:val="24"/>
              </w:rPr>
            </w:pPr>
          </w:p>
        </w:tc>
        <w:tc>
          <w:tcPr>
            <w:tcW w:w="7003" w:type="dxa"/>
            <w:gridSpan w:val="4"/>
          </w:tcPr>
          <w:p w14:paraId="22192202" w14:textId="00E38E67" w:rsidR="00375491" w:rsidRPr="00D2599A" w:rsidRDefault="00375491" w:rsidP="00375491">
            <w:pPr>
              <w:jc w:val="both"/>
              <w:rPr>
                <w:kern w:val="2"/>
                <w:szCs w:val="24"/>
              </w:rPr>
            </w:pPr>
            <w:r w:rsidRPr="00D2599A">
              <w:rPr>
                <w:kern w:val="2"/>
                <w:szCs w:val="24"/>
              </w:rPr>
              <w:t>12.2.1. jeigu Tiekėjas nevykdo prisiimtų įsipareigojimų už Sutartyje nustatytą Sutarties kainą;</w:t>
            </w:r>
          </w:p>
          <w:p w14:paraId="7092C4D1" w14:textId="0FEC5DF9" w:rsidR="00375491" w:rsidRPr="00D2599A" w:rsidRDefault="00375491" w:rsidP="00375491">
            <w:pPr>
              <w:jc w:val="both"/>
              <w:rPr>
                <w:rFonts w:eastAsia="Arial"/>
                <w:kern w:val="2"/>
                <w:szCs w:val="24"/>
              </w:rPr>
            </w:pPr>
            <w:r w:rsidRPr="00D2599A">
              <w:rPr>
                <w:rFonts w:eastAsia="Arial"/>
                <w:kern w:val="2"/>
                <w:szCs w:val="24"/>
              </w:rPr>
              <w:t>12.2.</w:t>
            </w:r>
            <w:r>
              <w:rPr>
                <w:rFonts w:eastAsia="Arial"/>
                <w:kern w:val="2"/>
                <w:szCs w:val="24"/>
              </w:rPr>
              <w:t>2</w:t>
            </w:r>
            <w:r w:rsidRPr="00D2599A">
              <w:rPr>
                <w:rFonts w:eastAsia="Arial"/>
                <w:kern w:val="2"/>
                <w:szCs w:val="24"/>
              </w:rPr>
              <w:t xml:space="preserve">. jeigu Tiekėjas vėluoja pristatyti Prekes daugiau nei </w:t>
            </w:r>
            <w:r>
              <w:rPr>
                <w:rFonts w:eastAsia="Arial"/>
                <w:kern w:val="2"/>
                <w:szCs w:val="24"/>
              </w:rPr>
              <w:t>20</w:t>
            </w:r>
            <w:r w:rsidRPr="00D2599A">
              <w:rPr>
                <w:rFonts w:eastAsia="Arial"/>
                <w:kern w:val="2"/>
                <w:szCs w:val="24"/>
              </w:rPr>
              <w:t xml:space="preserve"> (</w:t>
            </w:r>
            <w:r>
              <w:rPr>
                <w:rFonts w:eastAsia="Arial"/>
                <w:kern w:val="2"/>
                <w:szCs w:val="24"/>
              </w:rPr>
              <w:t>dvidešimt</w:t>
            </w:r>
            <w:r w:rsidRPr="00D2599A">
              <w:rPr>
                <w:rFonts w:eastAsia="Arial"/>
                <w:kern w:val="2"/>
                <w:szCs w:val="24"/>
              </w:rPr>
              <w:t>) kalendorinių dienų negu Sutartyje nustatytas Prekių pristatymo terminas;</w:t>
            </w:r>
          </w:p>
          <w:p w14:paraId="05C38EB5" w14:textId="7F888CC2" w:rsidR="00375491" w:rsidRPr="00D2599A" w:rsidRDefault="00375491" w:rsidP="00375491">
            <w:pPr>
              <w:tabs>
                <w:tab w:val="left" w:pos="567"/>
                <w:tab w:val="left" w:pos="851"/>
                <w:tab w:val="left" w:pos="992"/>
                <w:tab w:val="left" w:pos="1134"/>
              </w:tabs>
              <w:jc w:val="both"/>
              <w:rPr>
                <w:rFonts w:eastAsia="Arial"/>
                <w:kern w:val="2"/>
                <w:szCs w:val="24"/>
              </w:rPr>
            </w:pPr>
            <w:r w:rsidRPr="00D2599A">
              <w:rPr>
                <w:rFonts w:eastAsia="Arial"/>
                <w:kern w:val="2"/>
                <w:szCs w:val="24"/>
              </w:rPr>
              <w:t>12.2.</w:t>
            </w:r>
            <w:r>
              <w:rPr>
                <w:rFonts w:eastAsia="Arial"/>
                <w:kern w:val="2"/>
                <w:szCs w:val="24"/>
              </w:rPr>
              <w:t>3</w:t>
            </w:r>
            <w:r w:rsidRPr="00D2599A">
              <w:rPr>
                <w:rFonts w:eastAsia="Arial"/>
                <w:kern w:val="2"/>
                <w:szCs w:val="24"/>
              </w:rPr>
              <w:t>. Tiekėjas pažeidžia Prekių pristatymo terminus ir dėl Prekių pristatymo vėlavimo Prekės tampa nebereikalingos;</w:t>
            </w:r>
          </w:p>
          <w:p w14:paraId="529D1C7E" w14:textId="1F738687" w:rsidR="00375491" w:rsidRDefault="00375491" w:rsidP="00375491">
            <w:pPr>
              <w:tabs>
                <w:tab w:val="left" w:pos="567"/>
                <w:tab w:val="left" w:pos="851"/>
                <w:tab w:val="left" w:pos="992"/>
                <w:tab w:val="left" w:pos="1134"/>
              </w:tabs>
              <w:jc w:val="both"/>
              <w:rPr>
                <w:rFonts w:eastAsia="Arial"/>
                <w:kern w:val="2"/>
                <w:szCs w:val="24"/>
              </w:rPr>
            </w:pPr>
            <w:r w:rsidRPr="00D2599A">
              <w:rPr>
                <w:rFonts w:eastAsia="Arial"/>
                <w:kern w:val="2"/>
                <w:szCs w:val="24"/>
              </w:rPr>
              <w:t>12.2.</w:t>
            </w:r>
            <w:r>
              <w:rPr>
                <w:rFonts w:eastAsia="Arial"/>
                <w:kern w:val="2"/>
                <w:szCs w:val="24"/>
              </w:rPr>
              <w:t>4</w:t>
            </w:r>
            <w:r w:rsidRPr="00D2599A">
              <w:rPr>
                <w:rFonts w:eastAsia="Arial"/>
                <w:kern w:val="2"/>
                <w:szCs w:val="24"/>
              </w:rPr>
              <w:t>. Tiekėjas daugiau kaip 2 (du) kartus pristato Prekes, kurios neatitinka Sutartyje ir (ar) Įstatymuose nustatytų reikalavimų Prekėms</w:t>
            </w:r>
            <w:r>
              <w:rPr>
                <w:rFonts w:eastAsia="Arial"/>
                <w:kern w:val="2"/>
                <w:szCs w:val="24"/>
              </w:rPr>
              <w:t>;</w:t>
            </w:r>
          </w:p>
          <w:p w14:paraId="03DDA9E3" w14:textId="40A5488D" w:rsidR="00375491" w:rsidRPr="00FE6816" w:rsidRDefault="00375491" w:rsidP="00375491">
            <w:pPr>
              <w:tabs>
                <w:tab w:val="left" w:pos="567"/>
                <w:tab w:val="left" w:pos="851"/>
                <w:tab w:val="left" w:pos="992"/>
                <w:tab w:val="left" w:pos="1134"/>
              </w:tabs>
              <w:spacing w:line="257" w:lineRule="auto"/>
              <w:jc w:val="both"/>
              <w:rPr>
                <w:rFonts w:eastAsia="Arial"/>
                <w:kern w:val="2"/>
                <w:szCs w:val="24"/>
              </w:rPr>
            </w:pPr>
            <w:r>
              <w:rPr>
                <w:rFonts w:eastAsia="Arial"/>
                <w:kern w:val="2"/>
                <w:szCs w:val="24"/>
                <w:lang w:val="lt"/>
              </w:rPr>
              <w:t xml:space="preserve">12.2.5. </w:t>
            </w:r>
            <w:r w:rsidRPr="00D1296C">
              <w:rPr>
                <w:rFonts w:eastAsia="Arial"/>
                <w:kern w:val="2"/>
                <w:szCs w:val="24"/>
                <w:lang w:val="lt"/>
              </w:rPr>
              <w:t>Tiekėjas pažeidžia šios Sutarties nuostatas, reglamentuojančias konkurenciją, intelektinės nuosavybės ar konfidencialios informacijos valdymą.</w:t>
            </w:r>
          </w:p>
        </w:tc>
      </w:tr>
      <w:tr w:rsidR="00375491" w14:paraId="66C5FB47" w14:textId="77777777">
        <w:trPr>
          <w:trHeight w:val="300"/>
        </w:trPr>
        <w:tc>
          <w:tcPr>
            <w:tcW w:w="9535" w:type="dxa"/>
            <w:gridSpan w:val="5"/>
          </w:tcPr>
          <w:p w14:paraId="2E78AE5D" w14:textId="77777777" w:rsidR="00375491" w:rsidRDefault="00375491" w:rsidP="00375491">
            <w:pPr>
              <w:jc w:val="center"/>
              <w:rPr>
                <w:kern w:val="2"/>
                <w:szCs w:val="24"/>
              </w:rPr>
            </w:pPr>
            <w:r>
              <w:rPr>
                <w:b/>
                <w:bCs/>
                <w:kern w:val="2"/>
                <w:szCs w:val="24"/>
              </w:rPr>
              <w:t xml:space="preserve">13. APLINKOSAUGINIAI IR SOCIALINIAI KRITERIJAI </w:t>
            </w:r>
            <w:r>
              <w:rPr>
                <w:kern w:val="2"/>
                <w:szCs w:val="24"/>
              </w:rPr>
              <w:t>(</w:t>
            </w:r>
            <w:r w:rsidRPr="00E1494C">
              <w:rPr>
                <w:i/>
                <w:iCs/>
                <w:kern w:val="2"/>
                <w:szCs w:val="24"/>
              </w:rPr>
              <w:t>taikoma, jeigu aplinkosauginiai ir (arba) socialiniai kriterijai nustatomi kaip Sutarties vykdymo sąlygos</w:t>
            </w:r>
            <w:r>
              <w:rPr>
                <w:kern w:val="2"/>
                <w:szCs w:val="24"/>
              </w:rPr>
              <w:t>)</w:t>
            </w:r>
          </w:p>
        </w:tc>
      </w:tr>
      <w:tr w:rsidR="00375491" w14:paraId="2A940830" w14:textId="77777777">
        <w:trPr>
          <w:trHeight w:val="300"/>
        </w:trPr>
        <w:tc>
          <w:tcPr>
            <w:tcW w:w="2532" w:type="dxa"/>
          </w:tcPr>
          <w:p w14:paraId="5445B64C" w14:textId="77777777" w:rsidR="00375491" w:rsidRDefault="00375491" w:rsidP="00375491">
            <w:pPr>
              <w:rPr>
                <w:b/>
                <w:bCs/>
                <w:kern w:val="2"/>
                <w:szCs w:val="24"/>
              </w:rPr>
            </w:pPr>
            <w:r>
              <w:rPr>
                <w:b/>
                <w:bCs/>
                <w:kern w:val="2"/>
                <w:szCs w:val="24"/>
              </w:rPr>
              <w:t>13.1. Aplinkosauginių kriterijų nustatymo teisinis pagrindas</w:t>
            </w:r>
          </w:p>
        </w:tc>
        <w:tc>
          <w:tcPr>
            <w:tcW w:w="7003" w:type="dxa"/>
            <w:gridSpan w:val="4"/>
          </w:tcPr>
          <w:p w14:paraId="4B6631DF" w14:textId="7D40CC79" w:rsidR="00375491" w:rsidRDefault="00375491" w:rsidP="00375491">
            <w:pPr>
              <w:rPr>
                <w:b/>
                <w:bCs/>
                <w:kern w:val="2"/>
                <w:szCs w:val="24"/>
              </w:rPr>
            </w:pPr>
            <w:r w:rsidRPr="00113BB9">
              <w:rPr>
                <w:color w:val="000000"/>
                <w:kern w:val="2"/>
                <w:szCs w:val="24"/>
                <w:shd w:val="clear" w:color="auto" w:fill="FFFFFF"/>
              </w:rPr>
              <w:t xml:space="preserve">Aplinkosauginiai kriterijai Prekėms nustatomi vadovaujantis </w:t>
            </w:r>
            <w:r w:rsidRPr="00113BB9">
              <w:rPr>
                <w:color w:val="000000"/>
                <w:kern w:val="2"/>
                <w:szCs w:val="24"/>
              </w:rPr>
              <w:t xml:space="preserve">Aplinkos apsaugos kriterijų taikymo, vykdant žaliuosius pirkimus, tvarkos aprašo, patvirtinto 2011 m. birželio 28 d. įsakymu </w:t>
            </w:r>
            <w:r w:rsidRPr="002118DC">
              <w:rPr>
                <w:color w:val="000000"/>
                <w:kern w:val="2"/>
                <w:szCs w:val="24"/>
              </w:rPr>
              <w:t>D1-508</w:t>
            </w:r>
            <w:r w:rsidRPr="00113BB9">
              <w:rPr>
                <w:color w:val="000000"/>
                <w:kern w:val="2"/>
                <w:szCs w:val="24"/>
                <w:shd w:val="clear" w:color="auto" w:fill="FFFFFF"/>
              </w:rPr>
              <w:t xml:space="preserve"> „Dėl Aplinkos apsaugos kriterijų taikymo, vykdant žaliuosius pirkimus, tvarkos aprašo patvirtinimo“ (</w:t>
            </w:r>
            <w:r w:rsidRPr="00A92CB6">
              <w:rPr>
                <w:color w:val="000000"/>
                <w:kern w:val="2"/>
                <w:szCs w:val="24"/>
                <w:shd w:val="clear" w:color="auto" w:fill="FFFFFF"/>
              </w:rPr>
              <w:t>2024 m. sausio 16 d. įsakymo Nr. D1-17 redakcija</w:t>
            </w:r>
            <w:r w:rsidRPr="00113BB9">
              <w:rPr>
                <w:color w:val="000000"/>
                <w:kern w:val="2"/>
                <w:szCs w:val="24"/>
                <w:shd w:val="clear" w:color="auto" w:fill="FFFFFF"/>
              </w:rPr>
              <w:t>) 4.1 papunktį (minimalūs aplinkos apsaugos kriterijai)</w:t>
            </w:r>
            <w:r>
              <w:rPr>
                <w:color w:val="000000"/>
                <w:kern w:val="2"/>
                <w:szCs w:val="24"/>
                <w:shd w:val="clear" w:color="auto" w:fill="FFFFFF"/>
              </w:rPr>
              <w:t>.</w:t>
            </w:r>
            <w:r w:rsidRPr="00113BB9">
              <w:rPr>
                <w:color w:val="000000"/>
                <w:kern w:val="2"/>
                <w:szCs w:val="24"/>
                <w:shd w:val="clear" w:color="auto" w:fill="FFFFFF"/>
              </w:rPr>
              <w:t xml:space="preserve">; </w:t>
            </w:r>
          </w:p>
        </w:tc>
      </w:tr>
      <w:tr w:rsidR="00375491" w14:paraId="105F6B08" w14:textId="77777777">
        <w:trPr>
          <w:trHeight w:val="300"/>
        </w:trPr>
        <w:tc>
          <w:tcPr>
            <w:tcW w:w="2532" w:type="dxa"/>
          </w:tcPr>
          <w:p w14:paraId="368F6613" w14:textId="76C19AB6" w:rsidR="00375491" w:rsidRDefault="00375491" w:rsidP="00375491">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4"/>
          </w:tcPr>
          <w:p w14:paraId="5CF53088" w14:textId="77777777" w:rsidR="00375491" w:rsidRPr="000F692B" w:rsidRDefault="00375491" w:rsidP="00375491">
            <w:pPr>
              <w:tabs>
                <w:tab w:val="left" w:pos="709"/>
              </w:tabs>
              <w:suppressAutoHyphens/>
              <w:autoSpaceDE w:val="0"/>
              <w:jc w:val="both"/>
              <w:rPr>
                <w:color w:val="000000"/>
                <w:szCs w:val="24"/>
                <w:lang w:eastAsia="lt-LT"/>
              </w:rPr>
            </w:pPr>
            <w:r w:rsidRPr="000F692B">
              <w:rPr>
                <w:szCs w:val="24"/>
                <w:lang w:eastAsia="ar-SA"/>
              </w:rPr>
              <w:t>Jeigu Prekės tiekiamos ar perduodamos Pirkėjui antrinėje pakuotėje</w:t>
            </w:r>
            <w:r w:rsidRPr="000F692B">
              <w:rPr>
                <w:szCs w:val="24"/>
                <w:vertAlign w:val="superscript"/>
                <w:lang w:eastAsia="ar-SA"/>
              </w:rPr>
              <w:footnoteReference w:id="1"/>
            </w:r>
            <w:r w:rsidRPr="000F692B">
              <w:rPr>
                <w:szCs w:val="24"/>
                <w:lang w:eastAsia="ar-SA"/>
              </w:rPr>
              <w:t xml:space="preserve">, antrinės pakuotės turi būti laikytinos perdirbamosiomis pakuotėmis pagal Lietuvos Respublikos mokesčio už aplinkos teršimą įstatymo nuostatas </w:t>
            </w:r>
            <w:r w:rsidRPr="000F692B">
              <w:rPr>
                <w:color w:val="000000"/>
                <w:szCs w:val="24"/>
                <w:lang w:eastAsia="en-GB"/>
              </w:rPr>
              <w:t>ir (ar) turi būti vienalytės (homogeniškos) pakuotės, pagamintos iš vienos rūšies medžiagos:</w:t>
            </w:r>
          </w:p>
          <w:p w14:paraId="4553C3F9" w14:textId="77777777" w:rsidR="00375491" w:rsidRPr="000F692B" w:rsidRDefault="00375491" w:rsidP="00375491">
            <w:pPr>
              <w:tabs>
                <w:tab w:val="left" w:pos="709"/>
              </w:tabs>
              <w:suppressAutoHyphens/>
              <w:autoSpaceDE w:val="0"/>
              <w:jc w:val="both"/>
              <w:rPr>
                <w:szCs w:val="24"/>
                <w:lang w:eastAsia="ar-SA"/>
              </w:rPr>
            </w:pPr>
          </w:p>
          <w:tbl>
            <w:tblPr>
              <w:tblW w:w="4785"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821"/>
              <w:gridCol w:w="2819"/>
            </w:tblGrid>
            <w:tr w:rsidR="00375491" w:rsidRPr="000F692B" w14:paraId="5E3F15E6" w14:textId="77777777" w:rsidTr="00D1653B">
              <w:tc>
                <w:tcPr>
                  <w:tcW w:w="652" w:type="pct"/>
                  <w:shd w:val="clear" w:color="auto" w:fill="F2F2F2"/>
                </w:tcPr>
                <w:p w14:paraId="3991F6E2" w14:textId="77777777" w:rsidR="00375491" w:rsidRPr="000F692B" w:rsidRDefault="00375491" w:rsidP="00375491">
                  <w:pPr>
                    <w:suppressAutoHyphens/>
                    <w:rPr>
                      <w:color w:val="000000"/>
                      <w:kern w:val="2"/>
                      <w:sz w:val="22"/>
                      <w:szCs w:val="18"/>
                      <w:lang w:eastAsia="en-GB"/>
                    </w:rPr>
                  </w:pPr>
                  <w:r w:rsidRPr="000F692B">
                    <w:rPr>
                      <w:color w:val="000000"/>
                      <w:kern w:val="2"/>
                      <w:sz w:val="22"/>
                      <w:szCs w:val="18"/>
                      <w:lang w:eastAsia="en-GB"/>
                    </w:rPr>
                    <w:t>Eil. Nr.</w:t>
                  </w:r>
                </w:p>
              </w:tc>
              <w:tc>
                <w:tcPr>
                  <w:tcW w:w="2175" w:type="pct"/>
                  <w:shd w:val="clear" w:color="auto" w:fill="F2F2F2"/>
                </w:tcPr>
                <w:p w14:paraId="2FB90442" w14:textId="77777777" w:rsidR="00375491" w:rsidRPr="000F692B" w:rsidRDefault="00375491" w:rsidP="00375491">
                  <w:pPr>
                    <w:suppressAutoHyphens/>
                    <w:jc w:val="both"/>
                    <w:rPr>
                      <w:color w:val="000000"/>
                      <w:kern w:val="2"/>
                      <w:sz w:val="22"/>
                      <w:szCs w:val="18"/>
                      <w:lang w:eastAsia="en-GB"/>
                    </w:rPr>
                  </w:pPr>
                  <w:r w:rsidRPr="000F692B">
                    <w:rPr>
                      <w:color w:val="000000"/>
                      <w:kern w:val="2"/>
                      <w:sz w:val="22"/>
                      <w:szCs w:val="18"/>
                      <w:lang w:eastAsia="en-GB"/>
                    </w:rPr>
                    <w:t>Pakuotės medžiaga</w:t>
                  </w:r>
                </w:p>
              </w:tc>
              <w:tc>
                <w:tcPr>
                  <w:tcW w:w="2173" w:type="pct"/>
                  <w:shd w:val="clear" w:color="auto" w:fill="F2F2F2"/>
                </w:tcPr>
                <w:p w14:paraId="67E52EBE" w14:textId="77777777" w:rsidR="00375491" w:rsidRPr="000F692B" w:rsidRDefault="00375491" w:rsidP="00375491">
                  <w:pPr>
                    <w:suppressAutoHyphens/>
                    <w:jc w:val="both"/>
                    <w:rPr>
                      <w:color w:val="000000"/>
                      <w:kern w:val="2"/>
                      <w:sz w:val="22"/>
                      <w:szCs w:val="18"/>
                      <w:lang w:eastAsia="en-GB"/>
                    </w:rPr>
                  </w:pPr>
                  <w:r w:rsidRPr="000F692B">
                    <w:rPr>
                      <w:color w:val="000000"/>
                      <w:kern w:val="2"/>
                      <w:sz w:val="22"/>
                      <w:szCs w:val="18"/>
                      <w:lang w:eastAsia="en-GB"/>
                    </w:rPr>
                    <w:t>Ženklinimas</w:t>
                  </w:r>
                </w:p>
              </w:tc>
            </w:tr>
            <w:tr w:rsidR="00375491" w:rsidRPr="000F692B" w14:paraId="31CDD854" w14:textId="77777777" w:rsidTr="00D1653B">
              <w:tc>
                <w:tcPr>
                  <w:tcW w:w="652" w:type="pct"/>
                </w:tcPr>
                <w:p w14:paraId="35380175" w14:textId="77777777" w:rsidR="00375491" w:rsidRPr="000F692B" w:rsidRDefault="00375491" w:rsidP="00375491">
                  <w:pPr>
                    <w:suppressAutoHyphens/>
                    <w:rPr>
                      <w:color w:val="000000"/>
                      <w:kern w:val="2"/>
                      <w:sz w:val="22"/>
                      <w:szCs w:val="18"/>
                      <w:lang w:eastAsia="en-GB"/>
                    </w:rPr>
                  </w:pPr>
                  <w:r w:rsidRPr="000F692B">
                    <w:rPr>
                      <w:color w:val="000000"/>
                      <w:kern w:val="2"/>
                      <w:sz w:val="22"/>
                      <w:szCs w:val="18"/>
                      <w:lang w:eastAsia="en-GB"/>
                    </w:rPr>
                    <w:t>1.</w:t>
                  </w:r>
                </w:p>
              </w:tc>
              <w:tc>
                <w:tcPr>
                  <w:tcW w:w="2175" w:type="pct"/>
                </w:tcPr>
                <w:p w14:paraId="409CA45E" w14:textId="77777777" w:rsidR="00375491" w:rsidRPr="000F692B" w:rsidRDefault="00375491" w:rsidP="00375491">
                  <w:pPr>
                    <w:suppressAutoHyphens/>
                    <w:jc w:val="both"/>
                    <w:rPr>
                      <w:color w:val="000000"/>
                      <w:kern w:val="2"/>
                      <w:sz w:val="22"/>
                      <w:szCs w:val="18"/>
                      <w:lang w:eastAsia="en-GB"/>
                    </w:rPr>
                  </w:pPr>
                  <w:r w:rsidRPr="000F692B">
                    <w:rPr>
                      <w:color w:val="000000"/>
                      <w:kern w:val="2"/>
                      <w:sz w:val="22"/>
                      <w:szCs w:val="18"/>
                      <w:lang w:eastAsia="en-GB"/>
                    </w:rPr>
                    <w:t>Stiklas</w:t>
                  </w:r>
                </w:p>
              </w:tc>
              <w:tc>
                <w:tcPr>
                  <w:tcW w:w="2173" w:type="pct"/>
                </w:tcPr>
                <w:p w14:paraId="545A9332" w14:textId="77777777" w:rsidR="00375491" w:rsidRPr="000F692B" w:rsidRDefault="00375491" w:rsidP="00375491">
                  <w:pPr>
                    <w:suppressAutoHyphens/>
                    <w:jc w:val="both"/>
                    <w:rPr>
                      <w:color w:val="000000"/>
                      <w:kern w:val="2"/>
                      <w:sz w:val="22"/>
                      <w:szCs w:val="18"/>
                      <w:lang w:eastAsia="en-GB"/>
                    </w:rPr>
                  </w:pPr>
                  <w:r w:rsidRPr="000F692B">
                    <w:rPr>
                      <w:color w:val="000000"/>
                      <w:kern w:val="2"/>
                      <w:sz w:val="22"/>
                      <w:szCs w:val="18"/>
                      <w:lang w:eastAsia="en-GB"/>
                    </w:rPr>
                    <w:t>GL (arba GL nuo 70 iki 79)</w:t>
                  </w:r>
                </w:p>
              </w:tc>
            </w:tr>
            <w:tr w:rsidR="00375491" w:rsidRPr="000F692B" w14:paraId="19930755" w14:textId="77777777" w:rsidTr="00D1653B">
              <w:tc>
                <w:tcPr>
                  <w:tcW w:w="652" w:type="pct"/>
                </w:tcPr>
                <w:p w14:paraId="40F0EF53" w14:textId="77777777" w:rsidR="00375491" w:rsidRPr="000F692B" w:rsidRDefault="00375491" w:rsidP="00375491">
                  <w:pPr>
                    <w:suppressAutoHyphens/>
                    <w:rPr>
                      <w:color w:val="000000"/>
                      <w:kern w:val="2"/>
                      <w:sz w:val="22"/>
                      <w:szCs w:val="18"/>
                      <w:lang w:eastAsia="en-GB"/>
                    </w:rPr>
                  </w:pPr>
                  <w:r w:rsidRPr="000F692B">
                    <w:rPr>
                      <w:color w:val="000000"/>
                      <w:kern w:val="2"/>
                      <w:sz w:val="22"/>
                      <w:szCs w:val="18"/>
                      <w:lang w:eastAsia="en-GB"/>
                    </w:rPr>
                    <w:t>2.</w:t>
                  </w:r>
                </w:p>
              </w:tc>
              <w:tc>
                <w:tcPr>
                  <w:tcW w:w="2175" w:type="pct"/>
                </w:tcPr>
                <w:p w14:paraId="761A10B3" w14:textId="77777777" w:rsidR="00375491" w:rsidRPr="000F692B" w:rsidRDefault="00375491" w:rsidP="00375491">
                  <w:pPr>
                    <w:suppressAutoHyphens/>
                    <w:jc w:val="both"/>
                    <w:rPr>
                      <w:color w:val="000000"/>
                      <w:kern w:val="2"/>
                      <w:sz w:val="22"/>
                      <w:szCs w:val="18"/>
                      <w:lang w:eastAsia="en-GB"/>
                    </w:rPr>
                  </w:pPr>
                  <w:r w:rsidRPr="000F692B">
                    <w:rPr>
                      <w:color w:val="000000"/>
                      <w:kern w:val="2"/>
                      <w:sz w:val="22"/>
                      <w:szCs w:val="18"/>
                      <w:lang w:eastAsia="en-GB"/>
                    </w:rPr>
                    <w:t>Metalas</w:t>
                  </w:r>
                </w:p>
              </w:tc>
              <w:tc>
                <w:tcPr>
                  <w:tcW w:w="2173" w:type="pct"/>
                </w:tcPr>
                <w:p w14:paraId="60FFA327" w14:textId="77777777" w:rsidR="00375491" w:rsidRPr="000F692B" w:rsidRDefault="00375491" w:rsidP="00375491">
                  <w:pPr>
                    <w:suppressAutoHyphens/>
                    <w:jc w:val="both"/>
                    <w:rPr>
                      <w:color w:val="000000"/>
                      <w:kern w:val="2"/>
                      <w:sz w:val="22"/>
                      <w:szCs w:val="18"/>
                      <w:lang w:eastAsia="en-GB"/>
                    </w:rPr>
                  </w:pPr>
                  <w:r w:rsidRPr="000F692B">
                    <w:rPr>
                      <w:color w:val="000000"/>
                      <w:kern w:val="2"/>
                      <w:sz w:val="22"/>
                      <w:szCs w:val="18"/>
                      <w:lang w:eastAsia="en-GB"/>
                    </w:rPr>
                    <w:t>FE (arba FE 40),</w:t>
                  </w:r>
                </w:p>
                <w:p w14:paraId="4A230062" w14:textId="77777777" w:rsidR="00375491" w:rsidRPr="000F692B" w:rsidRDefault="00375491" w:rsidP="00375491">
                  <w:pPr>
                    <w:suppressAutoHyphens/>
                    <w:jc w:val="both"/>
                    <w:rPr>
                      <w:color w:val="000000"/>
                      <w:kern w:val="2"/>
                      <w:sz w:val="22"/>
                      <w:szCs w:val="18"/>
                      <w:lang w:eastAsia="en-GB"/>
                    </w:rPr>
                  </w:pPr>
                  <w:r w:rsidRPr="000F692B">
                    <w:rPr>
                      <w:color w:val="000000"/>
                      <w:kern w:val="2"/>
                      <w:sz w:val="22"/>
                      <w:szCs w:val="18"/>
                      <w:lang w:eastAsia="en-GB"/>
                    </w:rPr>
                    <w:t>ALU (arba ALU 41)</w:t>
                  </w:r>
                </w:p>
                <w:p w14:paraId="3BD29B0D" w14:textId="77777777" w:rsidR="00375491" w:rsidRPr="000F692B" w:rsidRDefault="00375491" w:rsidP="00375491">
                  <w:pPr>
                    <w:suppressAutoHyphens/>
                    <w:jc w:val="both"/>
                    <w:rPr>
                      <w:color w:val="000000"/>
                      <w:kern w:val="2"/>
                      <w:sz w:val="22"/>
                      <w:szCs w:val="18"/>
                      <w:lang w:eastAsia="en-GB"/>
                    </w:rPr>
                  </w:pPr>
                  <w:r w:rsidRPr="000F692B">
                    <w:rPr>
                      <w:color w:val="000000"/>
                      <w:kern w:val="2"/>
                      <w:sz w:val="22"/>
                      <w:szCs w:val="18"/>
                      <w:lang w:eastAsia="en-GB"/>
                    </w:rPr>
                    <w:t>Nuo 42 iki 49</w:t>
                  </w:r>
                </w:p>
              </w:tc>
            </w:tr>
            <w:tr w:rsidR="00375491" w:rsidRPr="000F692B" w14:paraId="6DE199A1" w14:textId="77777777" w:rsidTr="00D1653B">
              <w:tc>
                <w:tcPr>
                  <w:tcW w:w="652" w:type="pct"/>
                </w:tcPr>
                <w:p w14:paraId="388D17E7" w14:textId="77777777" w:rsidR="00375491" w:rsidRPr="000F692B" w:rsidRDefault="00375491" w:rsidP="00375491">
                  <w:pPr>
                    <w:suppressAutoHyphens/>
                    <w:rPr>
                      <w:color w:val="000000"/>
                      <w:kern w:val="2"/>
                      <w:sz w:val="22"/>
                      <w:szCs w:val="18"/>
                      <w:lang w:eastAsia="en-GB"/>
                    </w:rPr>
                  </w:pPr>
                  <w:r w:rsidRPr="000F692B">
                    <w:rPr>
                      <w:color w:val="000000"/>
                      <w:kern w:val="2"/>
                      <w:sz w:val="22"/>
                      <w:szCs w:val="18"/>
                      <w:lang w:eastAsia="en-GB"/>
                    </w:rPr>
                    <w:t>3.</w:t>
                  </w:r>
                </w:p>
              </w:tc>
              <w:tc>
                <w:tcPr>
                  <w:tcW w:w="2175" w:type="pct"/>
                </w:tcPr>
                <w:p w14:paraId="17DAD276" w14:textId="77777777" w:rsidR="00375491" w:rsidRPr="000F692B" w:rsidRDefault="00375491" w:rsidP="00375491">
                  <w:pPr>
                    <w:suppressAutoHyphens/>
                    <w:jc w:val="both"/>
                    <w:rPr>
                      <w:color w:val="000000"/>
                      <w:kern w:val="2"/>
                      <w:sz w:val="22"/>
                      <w:szCs w:val="22"/>
                      <w:lang w:eastAsia="en-GB"/>
                    </w:rPr>
                  </w:pPr>
                  <w:r w:rsidRPr="000F692B">
                    <w:rPr>
                      <w:color w:val="000000"/>
                      <w:kern w:val="2"/>
                      <w:sz w:val="22"/>
                      <w:szCs w:val="22"/>
                      <w:lang w:eastAsia="en-GB"/>
                    </w:rPr>
                    <w:t>Popierius ar kartonas</w:t>
                  </w:r>
                </w:p>
              </w:tc>
              <w:tc>
                <w:tcPr>
                  <w:tcW w:w="2173" w:type="pct"/>
                </w:tcPr>
                <w:p w14:paraId="40C8AEAA" w14:textId="77777777" w:rsidR="00375491" w:rsidRPr="000F692B" w:rsidRDefault="00375491" w:rsidP="00375491">
                  <w:pPr>
                    <w:suppressAutoHyphens/>
                    <w:jc w:val="both"/>
                    <w:rPr>
                      <w:color w:val="000000"/>
                      <w:kern w:val="2"/>
                      <w:sz w:val="22"/>
                      <w:szCs w:val="18"/>
                      <w:lang w:eastAsia="en-GB"/>
                    </w:rPr>
                  </w:pPr>
                  <w:r w:rsidRPr="000F692B">
                    <w:rPr>
                      <w:color w:val="000000"/>
                      <w:kern w:val="2"/>
                      <w:sz w:val="22"/>
                      <w:szCs w:val="18"/>
                      <w:lang w:eastAsia="en-GB"/>
                    </w:rPr>
                    <w:t>PAP (arba PAP nuo 20 iki 39)</w:t>
                  </w:r>
                </w:p>
              </w:tc>
            </w:tr>
            <w:tr w:rsidR="00375491" w:rsidRPr="000F692B" w14:paraId="75E653A6" w14:textId="77777777" w:rsidTr="00D1653B">
              <w:tc>
                <w:tcPr>
                  <w:tcW w:w="652" w:type="pct"/>
                </w:tcPr>
                <w:p w14:paraId="02CFA895" w14:textId="77777777" w:rsidR="00375491" w:rsidRPr="000F692B" w:rsidRDefault="00375491" w:rsidP="00375491">
                  <w:pPr>
                    <w:suppressAutoHyphens/>
                    <w:rPr>
                      <w:color w:val="000000"/>
                      <w:kern w:val="2"/>
                      <w:sz w:val="22"/>
                      <w:szCs w:val="18"/>
                      <w:lang w:eastAsia="en-GB"/>
                    </w:rPr>
                  </w:pPr>
                  <w:r w:rsidRPr="000F692B">
                    <w:rPr>
                      <w:color w:val="000000"/>
                      <w:kern w:val="2"/>
                      <w:sz w:val="22"/>
                      <w:szCs w:val="18"/>
                      <w:lang w:eastAsia="en-GB"/>
                    </w:rPr>
                    <w:t>4.</w:t>
                  </w:r>
                </w:p>
              </w:tc>
              <w:tc>
                <w:tcPr>
                  <w:tcW w:w="2175" w:type="pct"/>
                </w:tcPr>
                <w:p w14:paraId="73830F9A" w14:textId="77777777" w:rsidR="00375491" w:rsidRPr="000F692B" w:rsidRDefault="00375491" w:rsidP="00375491">
                  <w:pPr>
                    <w:suppressAutoHyphens/>
                    <w:jc w:val="both"/>
                    <w:rPr>
                      <w:color w:val="000000"/>
                      <w:kern w:val="2"/>
                      <w:sz w:val="22"/>
                      <w:szCs w:val="18"/>
                      <w:lang w:eastAsia="en-GB"/>
                    </w:rPr>
                  </w:pPr>
                  <w:r w:rsidRPr="000F692B">
                    <w:rPr>
                      <w:color w:val="000000"/>
                      <w:kern w:val="2"/>
                      <w:sz w:val="22"/>
                      <w:szCs w:val="18"/>
                      <w:lang w:eastAsia="en-GB"/>
                    </w:rPr>
                    <w:t>Medis ar kamštinė medžiaga</w:t>
                  </w:r>
                </w:p>
              </w:tc>
              <w:tc>
                <w:tcPr>
                  <w:tcW w:w="2173" w:type="pct"/>
                </w:tcPr>
                <w:p w14:paraId="05FA7EFD" w14:textId="77777777" w:rsidR="00375491" w:rsidRPr="000F692B" w:rsidRDefault="00375491" w:rsidP="00375491">
                  <w:pPr>
                    <w:tabs>
                      <w:tab w:val="left" w:pos="1808"/>
                    </w:tabs>
                    <w:suppressAutoHyphens/>
                    <w:jc w:val="both"/>
                    <w:rPr>
                      <w:color w:val="000000"/>
                      <w:kern w:val="2"/>
                      <w:sz w:val="22"/>
                      <w:szCs w:val="18"/>
                      <w:lang w:eastAsia="en-GB"/>
                    </w:rPr>
                  </w:pPr>
                  <w:r w:rsidRPr="000F692B">
                    <w:rPr>
                      <w:color w:val="000000"/>
                      <w:kern w:val="2"/>
                      <w:sz w:val="22"/>
                      <w:szCs w:val="18"/>
                      <w:lang w:eastAsia="en-GB"/>
                    </w:rPr>
                    <w:t>FOR (arba FOR nuo 50 iki 59)</w:t>
                  </w:r>
                </w:p>
              </w:tc>
            </w:tr>
            <w:tr w:rsidR="00375491" w:rsidRPr="000F692B" w14:paraId="09579C09" w14:textId="77777777" w:rsidTr="00D1653B">
              <w:tc>
                <w:tcPr>
                  <w:tcW w:w="652" w:type="pct"/>
                </w:tcPr>
                <w:p w14:paraId="2023F9CC" w14:textId="77777777" w:rsidR="00375491" w:rsidRPr="000F692B" w:rsidRDefault="00375491" w:rsidP="00375491">
                  <w:pPr>
                    <w:suppressAutoHyphens/>
                    <w:rPr>
                      <w:color w:val="000000"/>
                      <w:kern w:val="2"/>
                      <w:sz w:val="22"/>
                      <w:szCs w:val="18"/>
                      <w:lang w:eastAsia="en-GB"/>
                    </w:rPr>
                  </w:pPr>
                  <w:r w:rsidRPr="000F692B">
                    <w:rPr>
                      <w:color w:val="000000"/>
                      <w:kern w:val="2"/>
                      <w:sz w:val="22"/>
                      <w:szCs w:val="18"/>
                      <w:lang w:eastAsia="en-GB"/>
                    </w:rPr>
                    <w:t>5.</w:t>
                  </w:r>
                </w:p>
              </w:tc>
              <w:tc>
                <w:tcPr>
                  <w:tcW w:w="2175" w:type="pct"/>
                </w:tcPr>
                <w:p w14:paraId="1F32CF91" w14:textId="77777777" w:rsidR="00375491" w:rsidRPr="000F692B" w:rsidRDefault="00375491" w:rsidP="00375491">
                  <w:pPr>
                    <w:suppressAutoHyphens/>
                    <w:jc w:val="both"/>
                    <w:rPr>
                      <w:color w:val="000000"/>
                      <w:kern w:val="2"/>
                      <w:sz w:val="22"/>
                      <w:szCs w:val="18"/>
                      <w:lang w:eastAsia="en-GB"/>
                    </w:rPr>
                  </w:pPr>
                  <w:r w:rsidRPr="000F692B">
                    <w:rPr>
                      <w:color w:val="000000"/>
                      <w:kern w:val="2"/>
                      <w:sz w:val="22"/>
                      <w:szCs w:val="18"/>
                      <w:lang w:eastAsia="en-GB"/>
                    </w:rPr>
                    <w:t>Medvilnė ar džiutas</w:t>
                  </w:r>
                </w:p>
              </w:tc>
              <w:tc>
                <w:tcPr>
                  <w:tcW w:w="2173" w:type="pct"/>
                </w:tcPr>
                <w:p w14:paraId="7B51B9F3" w14:textId="77777777" w:rsidR="00375491" w:rsidRPr="000F692B" w:rsidRDefault="00375491" w:rsidP="00375491">
                  <w:pPr>
                    <w:suppressAutoHyphens/>
                    <w:jc w:val="both"/>
                    <w:rPr>
                      <w:color w:val="000000"/>
                      <w:kern w:val="2"/>
                      <w:sz w:val="22"/>
                      <w:szCs w:val="18"/>
                      <w:lang w:eastAsia="en-GB"/>
                    </w:rPr>
                  </w:pPr>
                  <w:r w:rsidRPr="000F692B">
                    <w:rPr>
                      <w:color w:val="000000"/>
                      <w:kern w:val="2"/>
                      <w:sz w:val="22"/>
                      <w:szCs w:val="18"/>
                      <w:lang w:eastAsia="en-GB"/>
                    </w:rPr>
                    <w:t>TEX (arba TEX nuo 60 iki 69)</w:t>
                  </w:r>
                </w:p>
              </w:tc>
            </w:tr>
            <w:tr w:rsidR="00375491" w:rsidRPr="000F692B" w14:paraId="094DA7F6" w14:textId="77777777" w:rsidTr="00D1653B">
              <w:tc>
                <w:tcPr>
                  <w:tcW w:w="652" w:type="pct"/>
                </w:tcPr>
                <w:p w14:paraId="0109C962" w14:textId="77777777" w:rsidR="00375491" w:rsidRPr="000F692B" w:rsidRDefault="00375491" w:rsidP="00375491">
                  <w:pPr>
                    <w:suppressAutoHyphens/>
                    <w:rPr>
                      <w:color w:val="000000"/>
                      <w:kern w:val="2"/>
                      <w:sz w:val="22"/>
                      <w:szCs w:val="18"/>
                      <w:lang w:eastAsia="en-GB"/>
                    </w:rPr>
                  </w:pPr>
                  <w:r w:rsidRPr="000F692B">
                    <w:rPr>
                      <w:color w:val="000000"/>
                      <w:kern w:val="2"/>
                      <w:sz w:val="22"/>
                      <w:szCs w:val="18"/>
                      <w:lang w:eastAsia="en-GB"/>
                    </w:rPr>
                    <w:t>6.</w:t>
                  </w:r>
                </w:p>
              </w:tc>
              <w:tc>
                <w:tcPr>
                  <w:tcW w:w="2175" w:type="pct"/>
                </w:tcPr>
                <w:p w14:paraId="6F7F6C58" w14:textId="77777777" w:rsidR="00375491" w:rsidRPr="000F692B" w:rsidRDefault="00375491" w:rsidP="00375491">
                  <w:pPr>
                    <w:suppressAutoHyphens/>
                    <w:jc w:val="both"/>
                    <w:rPr>
                      <w:color w:val="000000"/>
                      <w:kern w:val="2"/>
                      <w:sz w:val="22"/>
                      <w:szCs w:val="18"/>
                      <w:lang w:eastAsia="en-GB"/>
                    </w:rPr>
                  </w:pPr>
                  <w:proofErr w:type="spellStart"/>
                  <w:r w:rsidRPr="000F692B">
                    <w:rPr>
                      <w:color w:val="000000"/>
                      <w:kern w:val="2"/>
                      <w:sz w:val="22"/>
                      <w:szCs w:val="18"/>
                      <w:lang w:eastAsia="en-GB"/>
                    </w:rPr>
                    <w:t>Polietilentereftalatas</w:t>
                  </w:r>
                  <w:proofErr w:type="spellEnd"/>
                </w:p>
              </w:tc>
              <w:tc>
                <w:tcPr>
                  <w:tcW w:w="2173" w:type="pct"/>
                </w:tcPr>
                <w:p w14:paraId="066C7192" w14:textId="77777777" w:rsidR="00375491" w:rsidRPr="000F692B" w:rsidRDefault="00375491" w:rsidP="00375491">
                  <w:pPr>
                    <w:suppressAutoHyphens/>
                    <w:jc w:val="both"/>
                    <w:rPr>
                      <w:color w:val="000000"/>
                      <w:kern w:val="2"/>
                      <w:sz w:val="22"/>
                      <w:szCs w:val="18"/>
                      <w:lang w:eastAsia="en-GB"/>
                    </w:rPr>
                  </w:pPr>
                  <w:r w:rsidRPr="000F692B">
                    <w:rPr>
                      <w:color w:val="000000"/>
                      <w:kern w:val="2"/>
                      <w:sz w:val="22"/>
                      <w:szCs w:val="18"/>
                      <w:lang w:eastAsia="en-GB"/>
                    </w:rPr>
                    <w:t>PET arba PET 1</w:t>
                  </w:r>
                </w:p>
              </w:tc>
            </w:tr>
            <w:tr w:rsidR="00375491" w:rsidRPr="000F692B" w14:paraId="0139B834" w14:textId="77777777" w:rsidTr="00D1653B">
              <w:tc>
                <w:tcPr>
                  <w:tcW w:w="652" w:type="pct"/>
                </w:tcPr>
                <w:p w14:paraId="03314B82" w14:textId="77777777" w:rsidR="00375491" w:rsidRPr="000F692B" w:rsidRDefault="00375491" w:rsidP="00375491">
                  <w:pPr>
                    <w:suppressAutoHyphens/>
                    <w:rPr>
                      <w:color w:val="000000"/>
                      <w:kern w:val="2"/>
                      <w:sz w:val="22"/>
                      <w:szCs w:val="18"/>
                      <w:lang w:eastAsia="en-GB"/>
                    </w:rPr>
                  </w:pPr>
                  <w:r w:rsidRPr="000F692B">
                    <w:rPr>
                      <w:color w:val="000000"/>
                      <w:kern w:val="2"/>
                      <w:sz w:val="22"/>
                      <w:szCs w:val="18"/>
                      <w:lang w:eastAsia="en-GB"/>
                    </w:rPr>
                    <w:t>7.</w:t>
                  </w:r>
                </w:p>
              </w:tc>
              <w:tc>
                <w:tcPr>
                  <w:tcW w:w="2175" w:type="pct"/>
                </w:tcPr>
                <w:p w14:paraId="152A641D" w14:textId="77777777" w:rsidR="00375491" w:rsidRPr="000F692B" w:rsidRDefault="00375491" w:rsidP="00375491">
                  <w:pPr>
                    <w:suppressAutoHyphens/>
                    <w:jc w:val="both"/>
                    <w:rPr>
                      <w:color w:val="000000"/>
                      <w:kern w:val="2"/>
                      <w:sz w:val="22"/>
                      <w:szCs w:val="18"/>
                      <w:lang w:eastAsia="en-GB"/>
                    </w:rPr>
                  </w:pPr>
                  <w:r w:rsidRPr="000F692B">
                    <w:rPr>
                      <w:color w:val="000000"/>
                      <w:kern w:val="2"/>
                      <w:sz w:val="22"/>
                      <w:szCs w:val="18"/>
                      <w:lang w:eastAsia="en-GB"/>
                    </w:rPr>
                    <w:t>Aukšto tankumo polietilenas</w:t>
                  </w:r>
                </w:p>
              </w:tc>
              <w:tc>
                <w:tcPr>
                  <w:tcW w:w="2173" w:type="pct"/>
                </w:tcPr>
                <w:p w14:paraId="164F749F" w14:textId="77777777" w:rsidR="00375491" w:rsidRPr="000F692B" w:rsidRDefault="00375491" w:rsidP="00375491">
                  <w:pPr>
                    <w:tabs>
                      <w:tab w:val="left" w:pos="872"/>
                    </w:tabs>
                    <w:suppressAutoHyphens/>
                    <w:jc w:val="both"/>
                    <w:rPr>
                      <w:color w:val="000000"/>
                      <w:kern w:val="2"/>
                      <w:sz w:val="22"/>
                      <w:szCs w:val="18"/>
                      <w:lang w:eastAsia="en-GB"/>
                    </w:rPr>
                  </w:pPr>
                  <w:r w:rsidRPr="000F692B">
                    <w:rPr>
                      <w:color w:val="000000"/>
                      <w:kern w:val="2"/>
                      <w:sz w:val="22"/>
                      <w:szCs w:val="18"/>
                      <w:lang w:eastAsia="en-GB"/>
                    </w:rPr>
                    <w:t>HDPE (arba HDPE 2)</w:t>
                  </w:r>
                </w:p>
              </w:tc>
            </w:tr>
            <w:tr w:rsidR="00375491" w:rsidRPr="000F692B" w14:paraId="0ED96D86" w14:textId="77777777" w:rsidTr="00D1653B">
              <w:tc>
                <w:tcPr>
                  <w:tcW w:w="652" w:type="pct"/>
                </w:tcPr>
                <w:p w14:paraId="1E5C5E76" w14:textId="77777777" w:rsidR="00375491" w:rsidRPr="000F692B" w:rsidRDefault="00375491" w:rsidP="00375491">
                  <w:pPr>
                    <w:suppressAutoHyphens/>
                    <w:rPr>
                      <w:color w:val="000000"/>
                      <w:kern w:val="2"/>
                      <w:sz w:val="22"/>
                      <w:szCs w:val="18"/>
                      <w:lang w:eastAsia="en-GB"/>
                    </w:rPr>
                  </w:pPr>
                  <w:r w:rsidRPr="000F692B">
                    <w:rPr>
                      <w:color w:val="000000"/>
                      <w:kern w:val="2"/>
                      <w:sz w:val="22"/>
                      <w:szCs w:val="18"/>
                      <w:lang w:eastAsia="en-GB"/>
                    </w:rPr>
                    <w:t>8.</w:t>
                  </w:r>
                </w:p>
              </w:tc>
              <w:tc>
                <w:tcPr>
                  <w:tcW w:w="2175" w:type="pct"/>
                </w:tcPr>
                <w:p w14:paraId="58A097DA" w14:textId="77777777" w:rsidR="00375491" w:rsidRPr="000F692B" w:rsidRDefault="00375491" w:rsidP="00375491">
                  <w:pPr>
                    <w:suppressAutoHyphens/>
                    <w:jc w:val="both"/>
                    <w:rPr>
                      <w:color w:val="000000"/>
                      <w:kern w:val="2"/>
                      <w:sz w:val="22"/>
                      <w:szCs w:val="18"/>
                      <w:lang w:eastAsia="en-GB"/>
                    </w:rPr>
                  </w:pPr>
                  <w:proofErr w:type="spellStart"/>
                  <w:r w:rsidRPr="000F692B">
                    <w:rPr>
                      <w:color w:val="000000"/>
                      <w:kern w:val="2"/>
                      <w:sz w:val="22"/>
                      <w:szCs w:val="18"/>
                      <w:lang w:eastAsia="en-GB"/>
                    </w:rPr>
                    <w:t>Polivinilchloridas</w:t>
                  </w:r>
                  <w:proofErr w:type="spellEnd"/>
                </w:p>
              </w:tc>
              <w:tc>
                <w:tcPr>
                  <w:tcW w:w="2173" w:type="pct"/>
                </w:tcPr>
                <w:p w14:paraId="23EE7A60" w14:textId="77777777" w:rsidR="00375491" w:rsidRPr="000F692B" w:rsidRDefault="00375491" w:rsidP="00375491">
                  <w:pPr>
                    <w:suppressAutoHyphens/>
                    <w:jc w:val="both"/>
                    <w:rPr>
                      <w:color w:val="000000"/>
                      <w:kern w:val="2"/>
                      <w:sz w:val="22"/>
                      <w:szCs w:val="18"/>
                      <w:lang w:eastAsia="en-GB"/>
                    </w:rPr>
                  </w:pPr>
                  <w:r w:rsidRPr="000F692B">
                    <w:rPr>
                      <w:color w:val="000000"/>
                      <w:kern w:val="2"/>
                      <w:sz w:val="22"/>
                      <w:szCs w:val="18"/>
                      <w:lang w:eastAsia="en-GB"/>
                    </w:rPr>
                    <w:t>PVC (arba PVC 3)</w:t>
                  </w:r>
                </w:p>
              </w:tc>
            </w:tr>
            <w:tr w:rsidR="00375491" w:rsidRPr="000F692B" w14:paraId="2A68C2A3" w14:textId="77777777" w:rsidTr="00D1653B">
              <w:tc>
                <w:tcPr>
                  <w:tcW w:w="652" w:type="pct"/>
                </w:tcPr>
                <w:p w14:paraId="464B6D72" w14:textId="77777777" w:rsidR="00375491" w:rsidRPr="000F692B" w:rsidRDefault="00375491" w:rsidP="00375491">
                  <w:pPr>
                    <w:suppressAutoHyphens/>
                    <w:rPr>
                      <w:color w:val="000000"/>
                      <w:kern w:val="2"/>
                      <w:sz w:val="22"/>
                      <w:szCs w:val="18"/>
                      <w:lang w:eastAsia="en-GB"/>
                    </w:rPr>
                  </w:pPr>
                  <w:r w:rsidRPr="000F692B">
                    <w:rPr>
                      <w:color w:val="000000"/>
                      <w:kern w:val="2"/>
                      <w:sz w:val="22"/>
                      <w:szCs w:val="18"/>
                      <w:lang w:eastAsia="en-GB"/>
                    </w:rPr>
                    <w:t>9.</w:t>
                  </w:r>
                </w:p>
              </w:tc>
              <w:tc>
                <w:tcPr>
                  <w:tcW w:w="2175" w:type="pct"/>
                </w:tcPr>
                <w:p w14:paraId="56B277FE" w14:textId="77777777" w:rsidR="00375491" w:rsidRPr="000F692B" w:rsidRDefault="00375491" w:rsidP="00375491">
                  <w:pPr>
                    <w:suppressAutoHyphens/>
                    <w:jc w:val="both"/>
                    <w:rPr>
                      <w:color w:val="000000"/>
                      <w:kern w:val="2"/>
                      <w:sz w:val="22"/>
                      <w:szCs w:val="18"/>
                      <w:lang w:eastAsia="en-GB"/>
                    </w:rPr>
                  </w:pPr>
                  <w:r w:rsidRPr="000F692B">
                    <w:rPr>
                      <w:color w:val="000000"/>
                      <w:kern w:val="2"/>
                      <w:sz w:val="22"/>
                      <w:szCs w:val="18"/>
                      <w:lang w:eastAsia="en-GB"/>
                    </w:rPr>
                    <w:t>Žemo tankumo polietilenas</w:t>
                  </w:r>
                </w:p>
              </w:tc>
              <w:tc>
                <w:tcPr>
                  <w:tcW w:w="2173" w:type="pct"/>
                </w:tcPr>
                <w:p w14:paraId="17B2335A" w14:textId="77777777" w:rsidR="00375491" w:rsidRPr="000F692B" w:rsidRDefault="00375491" w:rsidP="00375491">
                  <w:pPr>
                    <w:suppressAutoHyphens/>
                    <w:jc w:val="both"/>
                    <w:rPr>
                      <w:color w:val="000000"/>
                      <w:kern w:val="2"/>
                      <w:sz w:val="22"/>
                      <w:szCs w:val="18"/>
                      <w:lang w:eastAsia="en-GB"/>
                    </w:rPr>
                  </w:pPr>
                  <w:r w:rsidRPr="000F692B">
                    <w:rPr>
                      <w:color w:val="000000"/>
                      <w:kern w:val="2"/>
                      <w:sz w:val="22"/>
                      <w:szCs w:val="18"/>
                      <w:lang w:eastAsia="en-GB"/>
                    </w:rPr>
                    <w:t>LDPE (arba LDPE 4)</w:t>
                  </w:r>
                </w:p>
              </w:tc>
            </w:tr>
            <w:tr w:rsidR="00375491" w:rsidRPr="000F692B" w14:paraId="73254513" w14:textId="77777777" w:rsidTr="00D1653B">
              <w:tc>
                <w:tcPr>
                  <w:tcW w:w="652" w:type="pct"/>
                </w:tcPr>
                <w:p w14:paraId="0FFFB0DF" w14:textId="77777777" w:rsidR="00375491" w:rsidRPr="000F692B" w:rsidRDefault="00375491" w:rsidP="00375491">
                  <w:pPr>
                    <w:suppressAutoHyphens/>
                    <w:rPr>
                      <w:color w:val="000000"/>
                      <w:kern w:val="2"/>
                      <w:sz w:val="22"/>
                      <w:szCs w:val="18"/>
                      <w:lang w:eastAsia="en-GB"/>
                    </w:rPr>
                  </w:pPr>
                  <w:r w:rsidRPr="000F692B">
                    <w:rPr>
                      <w:color w:val="000000"/>
                      <w:kern w:val="2"/>
                      <w:sz w:val="22"/>
                      <w:szCs w:val="18"/>
                      <w:lang w:eastAsia="en-GB"/>
                    </w:rPr>
                    <w:t>10.</w:t>
                  </w:r>
                </w:p>
              </w:tc>
              <w:tc>
                <w:tcPr>
                  <w:tcW w:w="2175" w:type="pct"/>
                </w:tcPr>
                <w:p w14:paraId="5F3123B1" w14:textId="77777777" w:rsidR="00375491" w:rsidRPr="000F692B" w:rsidRDefault="00375491" w:rsidP="00375491">
                  <w:pPr>
                    <w:suppressAutoHyphens/>
                    <w:jc w:val="both"/>
                    <w:rPr>
                      <w:color w:val="000000"/>
                      <w:kern w:val="2"/>
                      <w:sz w:val="22"/>
                      <w:szCs w:val="18"/>
                      <w:lang w:eastAsia="en-GB"/>
                    </w:rPr>
                  </w:pPr>
                  <w:r w:rsidRPr="000F692B">
                    <w:rPr>
                      <w:color w:val="000000"/>
                      <w:kern w:val="2"/>
                      <w:sz w:val="22"/>
                      <w:szCs w:val="18"/>
                      <w:lang w:eastAsia="en-GB"/>
                    </w:rPr>
                    <w:t>Polipropilenas</w:t>
                  </w:r>
                </w:p>
              </w:tc>
              <w:tc>
                <w:tcPr>
                  <w:tcW w:w="2173" w:type="pct"/>
                </w:tcPr>
                <w:p w14:paraId="7B331E7B" w14:textId="77777777" w:rsidR="00375491" w:rsidRPr="000F692B" w:rsidRDefault="00375491" w:rsidP="00375491">
                  <w:pPr>
                    <w:suppressAutoHyphens/>
                    <w:jc w:val="both"/>
                    <w:rPr>
                      <w:color w:val="000000"/>
                      <w:kern w:val="2"/>
                      <w:sz w:val="22"/>
                      <w:szCs w:val="18"/>
                      <w:lang w:eastAsia="en-GB"/>
                    </w:rPr>
                  </w:pPr>
                  <w:r w:rsidRPr="000F692B">
                    <w:rPr>
                      <w:color w:val="000000"/>
                      <w:kern w:val="2"/>
                      <w:sz w:val="22"/>
                      <w:szCs w:val="18"/>
                      <w:lang w:eastAsia="en-GB"/>
                    </w:rPr>
                    <w:t>PP (arba PP 5)</w:t>
                  </w:r>
                </w:p>
              </w:tc>
            </w:tr>
            <w:tr w:rsidR="00375491" w:rsidRPr="000F692B" w14:paraId="748DB7EC" w14:textId="77777777" w:rsidTr="00D1653B">
              <w:tc>
                <w:tcPr>
                  <w:tcW w:w="652" w:type="pct"/>
                </w:tcPr>
                <w:p w14:paraId="77D7D56C" w14:textId="77777777" w:rsidR="00375491" w:rsidRPr="000F692B" w:rsidRDefault="00375491" w:rsidP="00375491">
                  <w:pPr>
                    <w:suppressAutoHyphens/>
                    <w:rPr>
                      <w:color w:val="000000"/>
                      <w:kern w:val="2"/>
                      <w:sz w:val="22"/>
                      <w:szCs w:val="18"/>
                      <w:lang w:eastAsia="en-GB"/>
                    </w:rPr>
                  </w:pPr>
                  <w:r w:rsidRPr="000F692B">
                    <w:rPr>
                      <w:color w:val="000000"/>
                      <w:kern w:val="2"/>
                      <w:sz w:val="22"/>
                      <w:szCs w:val="18"/>
                      <w:lang w:eastAsia="en-GB"/>
                    </w:rPr>
                    <w:t>11.</w:t>
                  </w:r>
                </w:p>
              </w:tc>
              <w:tc>
                <w:tcPr>
                  <w:tcW w:w="2175" w:type="pct"/>
                </w:tcPr>
                <w:p w14:paraId="2E238340" w14:textId="77777777" w:rsidR="00375491" w:rsidRPr="000F692B" w:rsidRDefault="00375491" w:rsidP="00375491">
                  <w:pPr>
                    <w:suppressAutoHyphens/>
                    <w:jc w:val="both"/>
                    <w:rPr>
                      <w:color w:val="000000"/>
                      <w:kern w:val="2"/>
                      <w:sz w:val="22"/>
                      <w:szCs w:val="18"/>
                      <w:lang w:eastAsia="en-GB"/>
                    </w:rPr>
                  </w:pPr>
                  <w:proofErr w:type="spellStart"/>
                  <w:r w:rsidRPr="000F692B">
                    <w:rPr>
                      <w:color w:val="000000"/>
                      <w:kern w:val="2"/>
                      <w:sz w:val="22"/>
                      <w:szCs w:val="18"/>
                      <w:lang w:eastAsia="en-GB"/>
                    </w:rPr>
                    <w:t>Polistirenas</w:t>
                  </w:r>
                  <w:proofErr w:type="spellEnd"/>
                </w:p>
              </w:tc>
              <w:tc>
                <w:tcPr>
                  <w:tcW w:w="2173" w:type="pct"/>
                </w:tcPr>
                <w:p w14:paraId="236F0133" w14:textId="77777777" w:rsidR="00375491" w:rsidRPr="000F692B" w:rsidRDefault="00375491" w:rsidP="00375491">
                  <w:pPr>
                    <w:suppressAutoHyphens/>
                    <w:jc w:val="both"/>
                    <w:rPr>
                      <w:color w:val="000000"/>
                      <w:kern w:val="2"/>
                      <w:sz w:val="22"/>
                      <w:szCs w:val="18"/>
                      <w:lang w:eastAsia="en-GB"/>
                    </w:rPr>
                  </w:pPr>
                  <w:r w:rsidRPr="000F692B">
                    <w:rPr>
                      <w:color w:val="000000"/>
                      <w:kern w:val="2"/>
                      <w:sz w:val="22"/>
                      <w:szCs w:val="18"/>
                      <w:lang w:eastAsia="en-GB"/>
                    </w:rPr>
                    <w:t>PS (arba PS 6)</w:t>
                  </w:r>
                </w:p>
              </w:tc>
            </w:tr>
          </w:tbl>
          <w:p w14:paraId="7BD5D3FD" w14:textId="77777777" w:rsidR="00375491" w:rsidRPr="000F692B" w:rsidRDefault="00375491" w:rsidP="00375491">
            <w:pPr>
              <w:suppressAutoHyphens/>
              <w:ind w:firstLine="720"/>
              <w:jc w:val="both"/>
              <w:rPr>
                <w:color w:val="000000"/>
                <w:szCs w:val="24"/>
                <w:lang w:eastAsia="en-GB"/>
              </w:rPr>
            </w:pPr>
            <w:r w:rsidRPr="000F692B">
              <w:rPr>
                <w:szCs w:val="24"/>
                <w:lang w:eastAsia="lt-LT"/>
              </w:rPr>
              <w:t>Tokiu atveju Tiekėjas patiekdamas Prekes Pirkėjui, turi pateikti Prekės (-</w:t>
            </w:r>
            <w:proofErr w:type="spellStart"/>
            <w:r w:rsidRPr="000F692B">
              <w:rPr>
                <w:szCs w:val="24"/>
                <w:lang w:eastAsia="lt-LT"/>
              </w:rPr>
              <w:t>ių</w:t>
            </w:r>
            <w:proofErr w:type="spellEnd"/>
            <w:r w:rsidRPr="000F692B">
              <w:rPr>
                <w:szCs w:val="24"/>
                <w:lang w:eastAsia="lt-LT"/>
              </w:rPr>
              <w:t>) antrinės (-</w:t>
            </w:r>
            <w:proofErr w:type="spellStart"/>
            <w:r w:rsidRPr="000F692B">
              <w:rPr>
                <w:szCs w:val="24"/>
                <w:lang w:eastAsia="lt-LT"/>
              </w:rPr>
              <w:t>ių</w:t>
            </w:r>
            <w:proofErr w:type="spellEnd"/>
            <w:r w:rsidRPr="000F692B">
              <w:rPr>
                <w:szCs w:val="24"/>
                <w:lang w:eastAsia="lt-LT"/>
              </w:rPr>
              <w:t>) pakuotės (-</w:t>
            </w:r>
            <w:proofErr w:type="spellStart"/>
            <w:r w:rsidRPr="000F692B">
              <w:rPr>
                <w:szCs w:val="24"/>
                <w:lang w:eastAsia="lt-LT"/>
              </w:rPr>
              <w:t>čių</w:t>
            </w:r>
            <w:proofErr w:type="spellEnd"/>
            <w:r w:rsidRPr="000F692B">
              <w:rPr>
                <w:szCs w:val="24"/>
                <w:lang w:eastAsia="lt-LT"/>
              </w:rPr>
              <w:t>) tinkamumą perdirbti (</w:t>
            </w:r>
            <w:proofErr w:type="spellStart"/>
            <w:r w:rsidRPr="000F692B">
              <w:rPr>
                <w:szCs w:val="24"/>
                <w:lang w:eastAsia="lt-LT"/>
              </w:rPr>
              <w:t>perdirbamumą</w:t>
            </w:r>
            <w:proofErr w:type="spellEnd"/>
            <w:r w:rsidRPr="000F692B">
              <w:rPr>
                <w:szCs w:val="24"/>
                <w:lang w:eastAsia="lt-LT"/>
              </w:rPr>
              <w:t xml:space="preserve">) patvirtinančius dokumentus. </w:t>
            </w:r>
            <w:r w:rsidRPr="000F692B">
              <w:rPr>
                <w:color w:val="000000"/>
                <w:szCs w:val="24"/>
                <w:lang w:eastAsia="en-GB"/>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0F692B">
              <w:rPr>
                <w:i/>
                <w:iCs/>
                <w:color w:val="000000"/>
                <w:szCs w:val="24"/>
                <w:lang w:eastAsia="en-GB"/>
              </w:rPr>
              <w:t>Voluntary</w:t>
            </w:r>
            <w:proofErr w:type="spellEnd"/>
            <w:r w:rsidRPr="000F692B">
              <w:rPr>
                <w:i/>
                <w:iCs/>
                <w:color w:val="000000"/>
                <w:szCs w:val="24"/>
                <w:lang w:eastAsia="en-GB"/>
              </w:rPr>
              <w:t xml:space="preserve"> Standard </w:t>
            </w:r>
            <w:proofErr w:type="spellStart"/>
            <w:r w:rsidRPr="000F692B">
              <w:rPr>
                <w:i/>
                <w:iCs/>
                <w:color w:val="000000"/>
                <w:szCs w:val="24"/>
                <w:lang w:eastAsia="en-GB"/>
              </w:rPr>
              <w:t>for</w:t>
            </w:r>
            <w:proofErr w:type="spellEnd"/>
            <w:r w:rsidRPr="000F692B">
              <w:rPr>
                <w:i/>
                <w:iCs/>
                <w:color w:val="000000"/>
                <w:szCs w:val="24"/>
                <w:lang w:eastAsia="en-GB"/>
              </w:rPr>
              <w:t xml:space="preserve"> </w:t>
            </w:r>
            <w:proofErr w:type="spellStart"/>
            <w:r w:rsidRPr="000F692B">
              <w:rPr>
                <w:i/>
                <w:iCs/>
                <w:color w:val="000000"/>
                <w:szCs w:val="24"/>
                <w:lang w:eastAsia="en-GB"/>
              </w:rPr>
              <w:t>Repulping</w:t>
            </w:r>
            <w:proofErr w:type="spellEnd"/>
            <w:r w:rsidRPr="000F692B">
              <w:rPr>
                <w:i/>
                <w:iCs/>
                <w:color w:val="000000"/>
                <w:szCs w:val="24"/>
                <w:lang w:eastAsia="en-GB"/>
              </w:rPr>
              <w:t xml:space="preserve"> </w:t>
            </w:r>
            <w:proofErr w:type="spellStart"/>
            <w:r w:rsidRPr="000F692B">
              <w:rPr>
                <w:i/>
                <w:iCs/>
                <w:color w:val="000000"/>
                <w:szCs w:val="24"/>
                <w:lang w:eastAsia="en-GB"/>
              </w:rPr>
              <w:t>and</w:t>
            </w:r>
            <w:proofErr w:type="spellEnd"/>
            <w:r w:rsidRPr="000F692B">
              <w:rPr>
                <w:i/>
                <w:iCs/>
                <w:color w:val="000000"/>
                <w:szCs w:val="24"/>
                <w:lang w:eastAsia="en-GB"/>
              </w:rPr>
              <w:t xml:space="preserve"> </w:t>
            </w:r>
            <w:proofErr w:type="spellStart"/>
            <w:r w:rsidRPr="000F692B">
              <w:rPr>
                <w:i/>
                <w:iCs/>
                <w:color w:val="000000"/>
                <w:szCs w:val="24"/>
                <w:lang w:eastAsia="en-GB"/>
              </w:rPr>
              <w:t>Recycling</w:t>
            </w:r>
            <w:proofErr w:type="spellEnd"/>
            <w:r w:rsidRPr="000F692B">
              <w:rPr>
                <w:i/>
                <w:iCs/>
                <w:color w:val="000000"/>
                <w:szCs w:val="24"/>
                <w:lang w:eastAsia="en-GB"/>
              </w:rPr>
              <w:t xml:space="preserve"> </w:t>
            </w:r>
            <w:proofErr w:type="spellStart"/>
            <w:r w:rsidRPr="000F692B">
              <w:rPr>
                <w:i/>
                <w:iCs/>
                <w:color w:val="000000"/>
                <w:szCs w:val="24"/>
                <w:lang w:eastAsia="en-GB"/>
              </w:rPr>
              <w:t>Corrugated</w:t>
            </w:r>
            <w:proofErr w:type="spellEnd"/>
            <w:r w:rsidRPr="000F692B">
              <w:rPr>
                <w:i/>
                <w:iCs/>
                <w:color w:val="000000"/>
                <w:szCs w:val="24"/>
                <w:lang w:eastAsia="en-GB"/>
              </w:rPr>
              <w:t xml:space="preserve"> </w:t>
            </w:r>
            <w:proofErr w:type="spellStart"/>
            <w:r w:rsidRPr="000F692B">
              <w:rPr>
                <w:i/>
                <w:iCs/>
                <w:color w:val="000000"/>
                <w:szCs w:val="24"/>
                <w:lang w:eastAsia="en-GB"/>
              </w:rPr>
              <w:t>Fiberboard</w:t>
            </w:r>
            <w:proofErr w:type="spellEnd"/>
            <w:r w:rsidRPr="000F692B">
              <w:rPr>
                <w:i/>
                <w:iCs/>
                <w:color w:val="000000"/>
                <w:szCs w:val="24"/>
                <w:lang w:eastAsia="en-GB"/>
              </w:rPr>
              <w:t xml:space="preserve"> </w:t>
            </w:r>
            <w:proofErr w:type="spellStart"/>
            <w:r w:rsidRPr="000F692B">
              <w:rPr>
                <w:i/>
                <w:iCs/>
                <w:color w:val="000000"/>
                <w:szCs w:val="24"/>
                <w:lang w:eastAsia="en-GB"/>
              </w:rPr>
              <w:t>Treated</w:t>
            </w:r>
            <w:proofErr w:type="spellEnd"/>
            <w:r w:rsidRPr="000F692B">
              <w:rPr>
                <w:i/>
                <w:iCs/>
                <w:color w:val="000000"/>
                <w:szCs w:val="24"/>
                <w:lang w:eastAsia="en-GB"/>
              </w:rPr>
              <w:t xml:space="preserve"> to </w:t>
            </w:r>
            <w:proofErr w:type="spellStart"/>
            <w:r w:rsidRPr="000F692B">
              <w:rPr>
                <w:i/>
                <w:iCs/>
                <w:color w:val="000000"/>
                <w:szCs w:val="24"/>
                <w:lang w:eastAsia="en-GB"/>
              </w:rPr>
              <w:t>Improve</w:t>
            </w:r>
            <w:proofErr w:type="spellEnd"/>
            <w:r w:rsidRPr="000F692B">
              <w:rPr>
                <w:i/>
                <w:iCs/>
                <w:color w:val="000000"/>
                <w:szCs w:val="24"/>
                <w:lang w:eastAsia="en-GB"/>
              </w:rPr>
              <w:t xml:space="preserve"> </w:t>
            </w:r>
            <w:proofErr w:type="spellStart"/>
            <w:r w:rsidRPr="000F692B">
              <w:rPr>
                <w:i/>
                <w:iCs/>
                <w:color w:val="000000"/>
                <w:szCs w:val="24"/>
                <w:lang w:eastAsia="en-GB"/>
              </w:rPr>
              <w:t>Its</w:t>
            </w:r>
            <w:proofErr w:type="spellEnd"/>
            <w:r w:rsidRPr="000F692B">
              <w:rPr>
                <w:i/>
                <w:iCs/>
                <w:color w:val="000000"/>
                <w:szCs w:val="24"/>
                <w:lang w:eastAsia="en-GB"/>
              </w:rPr>
              <w:t xml:space="preserve"> </w:t>
            </w:r>
            <w:proofErr w:type="spellStart"/>
            <w:r w:rsidRPr="000F692B">
              <w:rPr>
                <w:i/>
                <w:iCs/>
                <w:color w:val="000000"/>
                <w:szCs w:val="24"/>
                <w:lang w:eastAsia="en-GB"/>
              </w:rPr>
              <w:t>Performance</w:t>
            </w:r>
            <w:proofErr w:type="spellEnd"/>
            <w:r w:rsidRPr="000F692B">
              <w:rPr>
                <w:i/>
                <w:iCs/>
                <w:color w:val="000000"/>
                <w:szCs w:val="24"/>
                <w:lang w:eastAsia="en-GB"/>
              </w:rPr>
              <w:t xml:space="preserve"> </w:t>
            </w:r>
            <w:proofErr w:type="spellStart"/>
            <w:r w:rsidRPr="000F692B">
              <w:rPr>
                <w:i/>
                <w:iCs/>
                <w:color w:val="000000"/>
                <w:szCs w:val="24"/>
                <w:lang w:eastAsia="en-GB"/>
              </w:rPr>
              <w:t>in</w:t>
            </w:r>
            <w:proofErr w:type="spellEnd"/>
            <w:r w:rsidRPr="000F692B">
              <w:rPr>
                <w:i/>
                <w:iCs/>
                <w:color w:val="000000"/>
                <w:szCs w:val="24"/>
                <w:lang w:eastAsia="en-GB"/>
              </w:rPr>
              <w:t xml:space="preserve"> </w:t>
            </w:r>
            <w:proofErr w:type="spellStart"/>
            <w:r w:rsidRPr="000F692B">
              <w:rPr>
                <w:i/>
                <w:iCs/>
                <w:color w:val="000000"/>
                <w:szCs w:val="24"/>
                <w:lang w:eastAsia="en-GB"/>
              </w:rPr>
              <w:t>the</w:t>
            </w:r>
            <w:proofErr w:type="spellEnd"/>
            <w:r w:rsidRPr="000F692B">
              <w:rPr>
                <w:i/>
                <w:iCs/>
                <w:color w:val="000000"/>
                <w:szCs w:val="24"/>
                <w:lang w:eastAsia="en-GB"/>
              </w:rPr>
              <w:t xml:space="preserve"> </w:t>
            </w:r>
            <w:proofErr w:type="spellStart"/>
            <w:r w:rsidRPr="000F692B">
              <w:rPr>
                <w:i/>
                <w:iCs/>
                <w:color w:val="000000"/>
                <w:szCs w:val="24"/>
                <w:lang w:eastAsia="en-GB"/>
              </w:rPr>
              <w:t>Presence</w:t>
            </w:r>
            <w:proofErr w:type="spellEnd"/>
            <w:r w:rsidRPr="000F692B">
              <w:rPr>
                <w:i/>
                <w:iCs/>
                <w:color w:val="000000"/>
                <w:szCs w:val="24"/>
                <w:lang w:eastAsia="en-GB"/>
              </w:rPr>
              <w:t xml:space="preserve"> </w:t>
            </w:r>
            <w:proofErr w:type="spellStart"/>
            <w:r w:rsidRPr="000F692B">
              <w:rPr>
                <w:i/>
                <w:iCs/>
                <w:color w:val="000000"/>
                <w:szCs w:val="24"/>
                <w:lang w:eastAsia="en-GB"/>
              </w:rPr>
              <w:t>of</w:t>
            </w:r>
            <w:proofErr w:type="spellEnd"/>
            <w:r w:rsidRPr="000F692B">
              <w:rPr>
                <w:i/>
                <w:iCs/>
                <w:color w:val="000000"/>
                <w:szCs w:val="24"/>
                <w:lang w:eastAsia="en-GB"/>
              </w:rPr>
              <w:t xml:space="preserve"> </w:t>
            </w:r>
            <w:proofErr w:type="spellStart"/>
            <w:r w:rsidRPr="000F692B">
              <w:rPr>
                <w:i/>
                <w:iCs/>
                <w:color w:val="000000"/>
                <w:szCs w:val="24"/>
                <w:lang w:eastAsia="en-GB"/>
              </w:rPr>
              <w:t>Water</w:t>
            </w:r>
            <w:proofErr w:type="spellEnd"/>
            <w:r w:rsidRPr="000F692B">
              <w:rPr>
                <w:i/>
                <w:iCs/>
                <w:color w:val="000000"/>
                <w:szCs w:val="24"/>
                <w:lang w:eastAsia="en-GB"/>
              </w:rPr>
              <w:t xml:space="preserve"> </w:t>
            </w:r>
            <w:proofErr w:type="spellStart"/>
            <w:r w:rsidRPr="000F692B">
              <w:rPr>
                <w:i/>
                <w:iCs/>
                <w:color w:val="000000"/>
                <w:szCs w:val="24"/>
                <w:lang w:eastAsia="en-GB"/>
              </w:rPr>
              <w:t>and</w:t>
            </w:r>
            <w:proofErr w:type="spellEnd"/>
            <w:r w:rsidRPr="000F692B">
              <w:rPr>
                <w:i/>
                <w:iCs/>
                <w:color w:val="000000"/>
                <w:szCs w:val="24"/>
                <w:lang w:eastAsia="en-GB"/>
              </w:rPr>
              <w:t xml:space="preserve"> </w:t>
            </w:r>
            <w:proofErr w:type="spellStart"/>
            <w:r w:rsidRPr="000F692B">
              <w:rPr>
                <w:i/>
                <w:iCs/>
                <w:color w:val="000000"/>
                <w:szCs w:val="24"/>
                <w:lang w:eastAsia="en-GB"/>
              </w:rPr>
              <w:t>Water</w:t>
            </w:r>
            <w:proofErr w:type="spellEnd"/>
            <w:r w:rsidRPr="000F692B">
              <w:rPr>
                <w:i/>
                <w:iCs/>
                <w:color w:val="000000"/>
                <w:szCs w:val="24"/>
                <w:lang w:eastAsia="en-GB"/>
              </w:rPr>
              <w:t xml:space="preserve"> </w:t>
            </w:r>
            <w:proofErr w:type="spellStart"/>
            <w:r w:rsidRPr="000F692B">
              <w:rPr>
                <w:i/>
                <w:iCs/>
                <w:color w:val="000000"/>
                <w:szCs w:val="24"/>
                <w:lang w:eastAsia="en-GB"/>
              </w:rPr>
              <w:t>Vapor</w:t>
            </w:r>
            <w:proofErr w:type="spellEnd"/>
            <w:r w:rsidRPr="000F692B">
              <w:rPr>
                <w:i/>
                <w:iCs/>
                <w:color w:val="000000"/>
                <w:szCs w:val="24"/>
                <w:lang w:eastAsia="en-GB"/>
              </w:rPr>
              <w:t xml:space="preserve">, </w:t>
            </w:r>
            <w:r w:rsidRPr="000F692B">
              <w:rPr>
                <w:color w:val="000000"/>
                <w:szCs w:val="24"/>
                <w:lang w:eastAsia="en-GB"/>
              </w:rPr>
              <w:t>standartas</w:t>
            </w:r>
            <w:r w:rsidRPr="000F692B">
              <w:rPr>
                <w:i/>
                <w:iCs/>
                <w:color w:val="000000"/>
                <w:szCs w:val="24"/>
                <w:lang w:eastAsia="en-GB"/>
              </w:rPr>
              <w:t xml:space="preserve"> </w:t>
            </w:r>
            <w:proofErr w:type="spellStart"/>
            <w:r w:rsidRPr="000F692B">
              <w:rPr>
                <w:i/>
                <w:iCs/>
                <w:color w:val="000000"/>
                <w:szCs w:val="24"/>
                <w:lang w:eastAsia="en-GB"/>
              </w:rPr>
              <w:t>RecyClass</w:t>
            </w:r>
            <w:proofErr w:type="spellEnd"/>
            <w:r w:rsidRPr="000F692B">
              <w:rPr>
                <w:i/>
                <w:iCs/>
                <w:color w:val="000000"/>
                <w:szCs w:val="24"/>
                <w:lang w:eastAsia="en-GB"/>
              </w:rPr>
              <w:t xml:space="preserve"> </w:t>
            </w:r>
            <w:r w:rsidRPr="000F692B">
              <w:rPr>
                <w:color w:val="000000"/>
                <w:szCs w:val="24"/>
                <w:lang w:eastAsia="en-GB"/>
              </w:rPr>
              <w:t xml:space="preserve">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w:t>
            </w:r>
          </w:p>
          <w:p w14:paraId="364BAE03" w14:textId="55328978" w:rsidR="00375491" w:rsidRPr="00113BB9" w:rsidRDefault="00375491" w:rsidP="00375491">
            <w:pPr>
              <w:rPr>
                <w:color w:val="000000"/>
                <w:kern w:val="2"/>
                <w:szCs w:val="24"/>
                <w:shd w:val="clear" w:color="auto" w:fill="FFFFFF"/>
              </w:rPr>
            </w:pPr>
            <w:r w:rsidRPr="000F692B">
              <w:rPr>
                <w:kern w:val="2"/>
                <w:szCs w:val="24"/>
                <w:shd w:val="clear" w:color="auto" w:fill="FFFFFF"/>
                <w:lang w:eastAsia="lt-LT"/>
              </w:rPr>
              <w:t>Už Prekių priėmimą atsakingas Pirkėjo atstovas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0F692B">
              <w:rPr>
                <w:kern w:val="2"/>
                <w:szCs w:val="24"/>
                <w:lang w:eastAsia="lt-LT"/>
              </w:rPr>
              <w:t>, kuriuos Tiekėjas privalo ištaisyti.</w:t>
            </w:r>
          </w:p>
        </w:tc>
      </w:tr>
      <w:tr w:rsidR="00375491" w14:paraId="032072CC" w14:textId="77777777">
        <w:trPr>
          <w:trHeight w:val="300"/>
        </w:trPr>
        <w:tc>
          <w:tcPr>
            <w:tcW w:w="2532" w:type="dxa"/>
          </w:tcPr>
          <w:p w14:paraId="0C0ADA8E" w14:textId="26F4ECEF" w:rsidR="00375491" w:rsidRDefault="00375491" w:rsidP="00375491">
            <w:pPr>
              <w:rPr>
                <w:b/>
                <w:bCs/>
                <w:kern w:val="2"/>
                <w:szCs w:val="24"/>
              </w:rPr>
            </w:pPr>
            <w:r>
              <w:rPr>
                <w:b/>
                <w:bCs/>
                <w:kern w:val="2"/>
                <w:szCs w:val="24"/>
              </w:rPr>
              <w:lastRenderedPageBreak/>
              <w:t>13.3.  Su perkamomis Prekėmis susiję socialiniai kriterijai</w:t>
            </w:r>
          </w:p>
        </w:tc>
        <w:tc>
          <w:tcPr>
            <w:tcW w:w="7003" w:type="dxa"/>
            <w:gridSpan w:val="4"/>
          </w:tcPr>
          <w:p w14:paraId="176F2725" w14:textId="77777777" w:rsidR="00375491" w:rsidRDefault="00375491" w:rsidP="00375491">
            <w:pPr>
              <w:rPr>
                <w:color w:val="000000"/>
                <w:kern w:val="2"/>
                <w:szCs w:val="24"/>
                <w:shd w:val="clear" w:color="auto" w:fill="FFFFFF"/>
              </w:rPr>
            </w:pPr>
            <w:r>
              <w:rPr>
                <w:color w:val="000000"/>
                <w:kern w:val="2"/>
                <w:szCs w:val="24"/>
                <w:shd w:val="clear" w:color="auto" w:fill="FFFFFF"/>
              </w:rPr>
              <w:t>Netaikoma</w:t>
            </w:r>
          </w:p>
          <w:p w14:paraId="1E3D7AB4" w14:textId="77777777" w:rsidR="00375491" w:rsidRDefault="00375491" w:rsidP="00375491">
            <w:pPr>
              <w:rPr>
                <w:color w:val="000000"/>
                <w:kern w:val="2"/>
                <w:szCs w:val="24"/>
                <w:shd w:val="clear" w:color="auto" w:fill="FFFFFF"/>
              </w:rPr>
            </w:pPr>
          </w:p>
          <w:p w14:paraId="7834229A" w14:textId="5E8C71C1" w:rsidR="00375491" w:rsidRDefault="00375491" w:rsidP="00375491">
            <w:pPr>
              <w:rPr>
                <w:color w:val="0070C0"/>
                <w:kern w:val="2"/>
                <w:szCs w:val="24"/>
              </w:rPr>
            </w:pPr>
          </w:p>
        </w:tc>
      </w:tr>
      <w:tr w:rsidR="00375491" w14:paraId="07F0FFD0" w14:textId="77777777">
        <w:trPr>
          <w:trHeight w:val="300"/>
        </w:trPr>
        <w:tc>
          <w:tcPr>
            <w:tcW w:w="9535" w:type="dxa"/>
            <w:gridSpan w:val="5"/>
          </w:tcPr>
          <w:p w14:paraId="0EE0B189" w14:textId="77777777" w:rsidR="00375491" w:rsidRDefault="00375491" w:rsidP="00375491">
            <w:pPr>
              <w:jc w:val="center"/>
              <w:rPr>
                <w:b/>
                <w:bCs/>
                <w:kern w:val="2"/>
                <w:szCs w:val="24"/>
              </w:rPr>
            </w:pPr>
            <w:r>
              <w:rPr>
                <w:b/>
                <w:bCs/>
                <w:kern w:val="2"/>
                <w:szCs w:val="24"/>
              </w:rPr>
              <w:t xml:space="preserve">14. BENDRŲJŲ SĄLYGŲ PAKEITIMAI IR PAPILDYMAI </w:t>
            </w:r>
          </w:p>
          <w:p w14:paraId="5D079BCD" w14:textId="77777777" w:rsidR="00375491" w:rsidRDefault="00375491" w:rsidP="00375491">
            <w:pPr>
              <w:jc w:val="center"/>
              <w:rPr>
                <w:kern w:val="2"/>
                <w:szCs w:val="24"/>
              </w:rPr>
            </w:pPr>
            <w:r>
              <w:rPr>
                <w:kern w:val="2"/>
                <w:szCs w:val="24"/>
              </w:rPr>
              <w:t xml:space="preserve">(jeigu būtina dėl konkretaus Sutarties dalyko specifikos) </w:t>
            </w:r>
          </w:p>
        </w:tc>
      </w:tr>
      <w:tr w:rsidR="00375491" w14:paraId="6259D831" w14:textId="77777777">
        <w:trPr>
          <w:trHeight w:val="300"/>
        </w:trPr>
        <w:tc>
          <w:tcPr>
            <w:tcW w:w="2532" w:type="dxa"/>
          </w:tcPr>
          <w:p w14:paraId="43927719" w14:textId="77777777" w:rsidR="00375491" w:rsidRDefault="00375491" w:rsidP="00375491">
            <w:pPr>
              <w:rPr>
                <w:b/>
                <w:bCs/>
                <w:kern w:val="2"/>
                <w:szCs w:val="24"/>
              </w:rPr>
            </w:pPr>
            <w:r>
              <w:rPr>
                <w:b/>
                <w:bCs/>
                <w:kern w:val="2"/>
                <w:szCs w:val="24"/>
              </w:rPr>
              <w:t xml:space="preserve">14.1. </w:t>
            </w:r>
          </w:p>
        </w:tc>
        <w:tc>
          <w:tcPr>
            <w:tcW w:w="7003" w:type="dxa"/>
            <w:gridSpan w:val="4"/>
          </w:tcPr>
          <w:p w14:paraId="612BA4B0" w14:textId="4414E647" w:rsidR="00375491" w:rsidRDefault="00375491" w:rsidP="00375491">
            <w:pPr>
              <w:rPr>
                <w:kern w:val="2"/>
                <w:szCs w:val="24"/>
              </w:rPr>
            </w:pPr>
            <w:r w:rsidRPr="00020F60">
              <w:rPr>
                <w:kern w:val="2"/>
                <w:szCs w:val="24"/>
              </w:rPr>
              <w:t>Netaikoma</w:t>
            </w:r>
          </w:p>
        </w:tc>
      </w:tr>
      <w:tr w:rsidR="00375491" w14:paraId="063A7063" w14:textId="77777777">
        <w:trPr>
          <w:trHeight w:val="300"/>
        </w:trPr>
        <w:tc>
          <w:tcPr>
            <w:tcW w:w="9535" w:type="dxa"/>
            <w:gridSpan w:val="5"/>
          </w:tcPr>
          <w:p w14:paraId="1EC1A743" w14:textId="77777777" w:rsidR="00375491" w:rsidRDefault="00375491" w:rsidP="00375491">
            <w:pPr>
              <w:jc w:val="center"/>
              <w:rPr>
                <w:b/>
                <w:bCs/>
                <w:kern w:val="2"/>
                <w:szCs w:val="24"/>
              </w:rPr>
            </w:pPr>
            <w:r>
              <w:rPr>
                <w:b/>
                <w:bCs/>
                <w:kern w:val="2"/>
                <w:szCs w:val="24"/>
              </w:rPr>
              <w:t>15. SUTARTIES PRIEDAI</w:t>
            </w:r>
          </w:p>
        </w:tc>
      </w:tr>
      <w:tr w:rsidR="00375491" w14:paraId="1493342A" w14:textId="77777777">
        <w:trPr>
          <w:trHeight w:val="300"/>
        </w:trPr>
        <w:tc>
          <w:tcPr>
            <w:tcW w:w="2532" w:type="dxa"/>
          </w:tcPr>
          <w:p w14:paraId="0AF63E8A" w14:textId="77777777" w:rsidR="00375491" w:rsidRDefault="00375491" w:rsidP="00375491">
            <w:pPr>
              <w:jc w:val="center"/>
              <w:rPr>
                <w:b/>
                <w:bCs/>
                <w:kern w:val="2"/>
                <w:szCs w:val="24"/>
              </w:rPr>
            </w:pPr>
            <w:r>
              <w:rPr>
                <w:b/>
                <w:bCs/>
                <w:kern w:val="2"/>
                <w:szCs w:val="24"/>
              </w:rPr>
              <w:t>15.1. Priedas Nr. 1</w:t>
            </w:r>
          </w:p>
        </w:tc>
        <w:tc>
          <w:tcPr>
            <w:tcW w:w="7003" w:type="dxa"/>
            <w:gridSpan w:val="4"/>
          </w:tcPr>
          <w:p w14:paraId="23C9ECEE" w14:textId="2FBE5871" w:rsidR="00375491" w:rsidRPr="0056298A" w:rsidRDefault="00375491" w:rsidP="00375491">
            <w:pPr>
              <w:rPr>
                <w:kern w:val="2"/>
                <w:szCs w:val="24"/>
              </w:rPr>
            </w:pPr>
            <w:r w:rsidRPr="0056298A">
              <w:rPr>
                <w:kern w:val="2"/>
                <w:szCs w:val="24"/>
              </w:rPr>
              <w:t>Techninė specifikacija</w:t>
            </w:r>
          </w:p>
        </w:tc>
      </w:tr>
      <w:tr w:rsidR="00375491" w14:paraId="4C75E455" w14:textId="77777777">
        <w:trPr>
          <w:trHeight w:val="300"/>
        </w:trPr>
        <w:tc>
          <w:tcPr>
            <w:tcW w:w="2532" w:type="dxa"/>
          </w:tcPr>
          <w:p w14:paraId="6E44F098" w14:textId="77777777" w:rsidR="00375491" w:rsidRDefault="00375491" w:rsidP="00375491">
            <w:pPr>
              <w:jc w:val="center"/>
              <w:rPr>
                <w:b/>
                <w:bCs/>
                <w:kern w:val="2"/>
                <w:szCs w:val="24"/>
              </w:rPr>
            </w:pPr>
            <w:r>
              <w:rPr>
                <w:b/>
                <w:bCs/>
                <w:kern w:val="2"/>
                <w:szCs w:val="24"/>
              </w:rPr>
              <w:t>15.2. Priedas Nr. 2</w:t>
            </w:r>
          </w:p>
        </w:tc>
        <w:tc>
          <w:tcPr>
            <w:tcW w:w="7003" w:type="dxa"/>
            <w:gridSpan w:val="4"/>
          </w:tcPr>
          <w:p w14:paraId="65CEE00B" w14:textId="5FBDCD2D" w:rsidR="00375491" w:rsidRPr="0056298A" w:rsidRDefault="00375491" w:rsidP="00375491">
            <w:pPr>
              <w:rPr>
                <w:kern w:val="2"/>
                <w:szCs w:val="24"/>
              </w:rPr>
            </w:pPr>
            <w:r>
              <w:rPr>
                <w:kern w:val="2"/>
                <w:szCs w:val="24"/>
              </w:rPr>
              <w:t>Tiekėjo p</w:t>
            </w:r>
            <w:r w:rsidRPr="0056298A">
              <w:rPr>
                <w:kern w:val="2"/>
                <w:szCs w:val="24"/>
              </w:rPr>
              <w:t>asiūlymas</w:t>
            </w:r>
          </w:p>
        </w:tc>
      </w:tr>
      <w:tr w:rsidR="00375491" w14:paraId="2941AA59" w14:textId="77777777">
        <w:trPr>
          <w:trHeight w:val="300"/>
        </w:trPr>
        <w:tc>
          <w:tcPr>
            <w:tcW w:w="2532" w:type="dxa"/>
          </w:tcPr>
          <w:p w14:paraId="65FB262B" w14:textId="09A30ABB" w:rsidR="00375491" w:rsidRDefault="00375491" w:rsidP="00375491">
            <w:pPr>
              <w:jc w:val="center"/>
              <w:rPr>
                <w:b/>
                <w:bCs/>
                <w:kern w:val="2"/>
                <w:szCs w:val="24"/>
              </w:rPr>
            </w:pPr>
            <w:r>
              <w:rPr>
                <w:b/>
                <w:bCs/>
                <w:kern w:val="2"/>
                <w:szCs w:val="24"/>
              </w:rPr>
              <w:t>15.3. Priedas Nr. 3</w:t>
            </w:r>
          </w:p>
        </w:tc>
        <w:tc>
          <w:tcPr>
            <w:tcW w:w="7003" w:type="dxa"/>
            <w:gridSpan w:val="4"/>
          </w:tcPr>
          <w:p w14:paraId="6EF4327C" w14:textId="6A60B5B4" w:rsidR="00375491" w:rsidRPr="0056298A" w:rsidRDefault="00375491" w:rsidP="00375491">
            <w:pPr>
              <w:rPr>
                <w:kern w:val="2"/>
                <w:szCs w:val="24"/>
              </w:rPr>
            </w:pPr>
            <w:r w:rsidRPr="0056298A">
              <w:rPr>
                <w:kern w:val="2"/>
                <w:szCs w:val="24"/>
              </w:rPr>
              <w:t>Atsakymai į tiekėjų klausimus (jei tokių bus)</w:t>
            </w:r>
          </w:p>
        </w:tc>
      </w:tr>
      <w:tr w:rsidR="00375491" w14:paraId="29AA4422" w14:textId="77777777">
        <w:tc>
          <w:tcPr>
            <w:tcW w:w="9535" w:type="dxa"/>
            <w:gridSpan w:val="5"/>
          </w:tcPr>
          <w:p w14:paraId="3ACEC6B8" w14:textId="77777777" w:rsidR="00375491" w:rsidRDefault="00375491" w:rsidP="00375491">
            <w:pPr>
              <w:jc w:val="center"/>
              <w:rPr>
                <w:b/>
                <w:bCs/>
                <w:kern w:val="2"/>
                <w:szCs w:val="24"/>
              </w:rPr>
            </w:pPr>
            <w:r>
              <w:rPr>
                <w:b/>
                <w:bCs/>
                <w:kern w:val="2"/>
                <w:szCs w:val="24"/>
              </w:rPr>
              <w:t>16. ŠALIŲ ATSTOVŲ PARAŠAI</w:t>
            </w:r>
          </w:p>
        </w:tc>
      </w:tr>
      <w:tr w:rsidR="00375491"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375491" w:rsidRDefault="00375491" w:rsidP="00375491">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375491" w:rsidRDefault="00375491" w:rsidP="00375491">
            <w:pPr>
              <w:jc w:val="center"/>
              <w:rPr>
                <w:b/>
                <w:bCs/>
                <w:kern w:val="2"/>
                <w:szCs w:val="24"/>
              </w:rPr>
            </w:pPr>
            <w:r>
              <w:rPr>
                <w:b/>
                <w:bCs/>
                <w:kern w:val="2"/>
                <w:szCs w:val="24"/>
              </w:rPr>
              <w:t>TIEKĖJAS</w:t>
            </w:r>
          </w:p>
        </w:tc>
      </w:tr>
      <w:tr w:rsidR="00375491"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32AE9998" w:rsidR="00375491" w:rsidRPr="00335D42" w:rsidRDefault="00375491" w:rsidP="00375491">
            <w:pPr>
              <w:jc w:val="center"/>
              <w:rPr>
                <w:kern w:val="2"/>
                <w:szCs w:val="24"/>
              </w:rPr>
            </w:pPr>
            <w:r w:rsidRPr="00335D42">
              <w:rPr>
                <w:kern w:val="2"/>
                <w:szCs w:val="24"/>
              </w:rPr>
              <w:t>Administracijos direktorius</w:t>
            </w:r>
          </w:p>
        </w:tc>
        <w:tc>
          <w:tcPr>
            <w:tcW w:w="4748" w:type="dxa"/>
            <w:tcBorders>
              <w:top w:val="single" w:sz="4" w:space="0" w:color="auto"/>
              <w:left w:val="single" w:sz="4" w:space="0" w:color="auto"/>
              <w:bottom w:val="single" w:sz="4" w:space="0" w:color="auto"/>
              <w:right w:val="single" w:sz="4" w:space="0" w:color="auto"/>
            </w:tcBorders>
          </w:tcPr>
          <w:p w14:paraId="7C5FC22D" w14:textId="30DA5BF3" w:rsidR="00375491" w:rsidRDefault="00375491" w:rsidP="00375491">
            <w:pPr>
              <w:jc w:val="center"/>
              <w:rPr>
                <w:b/>
                <w:bCs/>
                <w:kern w:val="2"/>
                <w:szCs w:val="24"/>
              </w:rPr>
            </w:pPr>
            <w:r>
              <w:rPr>
                <w:color w:val="4472C4"/>
                <w:kern w:val="2"/>
                <w:szCs w:val="24"/>
              </w:rPr>
              <w:t>(nurodomos atstovo pareigos)</w:t>
            </w:r>
          </w:p>
        </w:tc>
      </w:tr>
      <w:tr w:rsidR="00375491"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375491" w:rsidRPr="00335D42" w:rsidRDefault="00375491" w:rsidP="00375491">
            <w:pPr>
              <w:jc w:val="center"/>
              <w:rPr>
                <w:b/>
                <w:bCs/>
                <w:kern w:val="2"/>
                <w:szCs w:val="24"/>
              </w:rPr>
            </w:pPr>
          </w:p>
          <w:p w14:paraId="5F978D19" w14:textId="7B097500" w:rsidR="00375491" w:rsidRPr="00026F4A" w:rsidRDefault="00375491" w:rsidP="00375491">
            <w:pPr>
              <w:jc w:val="center"/>
              <w:rPr>
                <w:kern w:val="2"/>
                <w:szCs w:val="24"/>
              </w:rPr>
            </w:pPr>
            <w:r w:rsidRPr="00026F4A">
              <w:rPr>
                <w:kern w:val="2"/>
                <w:szCs w:val="24"/>
              </w:rPr>
              <w:t xml:space="preserve">Mantas </w:t>
            </w:r>
            <w:proofErr w:type="spellStart"/>
            <w:r w:rsidRPr="00026F4A">
              <w:rPr>
                <w:kern w:val="2"/>
                <w:szCs w:val="24"/>
              </w:rPr>
              <w:t>Rikteris</w:t>
            </w:r>
            <w:proofErr w:type="spellEnd"/>
          </w:p>
          <w:p w14:paraId="540CDEA8" w14:textId="77777777" w:rsidR="00375491" w:rsidRPr="00335D42" w:rsidRDefault="00375491" w:rsidP="00375491">
            <w:pPr>
              <w:jc w:val="center"/>
              <w:rPr>
                <w:b/>
                <w:bCs/>
                <w:kern w:val="2"/>
                <w:szCs w:val="24"/>
              </w:rPr>
            </w:pPr>
          </w:p>
          <w:p w14:paraId="0CC6C66D" w14:textId="77777777" w:rsidR="00375491" w:rsidRPr="00335D42" w:rsidRDefault="00375491" w:rsidP="00375491">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375491" w:rsidRDefault="00375491" w:rsidP="00375491">
            <w:pPr>
              <w:jc w:val="center"/>
              <w:rPr>
                <w:b/>
                <w:bCs/>
                <w:color w:val="4472C4"/>
                <w:kern w:val="2"/>
                <w:szCs w:val="24"/>
              </w:rPr>
            </w:pPr>
          </w:p>
          <w:p w14:paraId="449EF7AE" w14:textId="2D1A92FE" w:rsidR="00375491" w:rsidRPr="00026F4A" w:rsidRDefault="00375491" w:rsidP="00375491">
            <w:pPr>
              <w:jc w:val="center"/>
              <w:rPr>
                <w:color w:val="4472C4"/>
                <w:kern w:val="2"/>
                <w:szCs w:val="24"/>
              </w:rPr>
            </w:pPr>
            <w:r w:rsidRPr="00026F4A">
              <w:rPr>
                <w:color w:val="4472C4"/>
                <w:kern w:val="2"/>
                <w:szCs w:val="24"/>
              </w:rPr>
              <w:t>Vardas, pavardė</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6F106326" w14:textId="77777777" w:rsidR="00C3311B" w:rsidRDefault="00C3311B">
      <w:pPr>
        <w:spacing w:line="259" w:lineRule="auto"/>
        <w:rPr>
          <w:szCs w:val="24"/>
        </w:rPr>
      </w:pPr>
    </w:p>
    <w:p w14:paraId="5CA0D871" w14:textId="77777777" w:rsidR="00C3311B" w:rsidRDefault="00C3311B">
      <w:pPr>
        <w:spacing w:line="259" w:lineRule="auto"/>
        <w:rPr>
          <w:szCs w:val="24"/>
        </w:rPr>
      </w:pPr>
    </w:p>
    <w:p w14:paraId="0418C97E" w14:textId="77777777" w:rsidR="00C3311B" w:rsidRDefault="00C3311B">
      <w:pPr>
        <w:spacing w:line="259" w:lineRule="auto"/>
        <w:rPr>
          <w:szCs w:val="24"/>
        </w:rPr>
      </w:pPr>
    </w:p>
    <w:p w14:paraId="21AAADDD" w14:textId="77777777" w:rsidR="00C3311B" w:rsidRDefault="00C3311B">
      <w:pPr>
        <w:spacing w:line="259" w:lineRule="auto"/>
        <w:rPr>
          <w:szCs w:val="24"/>
        </w:rPr>
      </w:pPr>
    </w:p>
    <w:p w14:paraId="4C5BE354" w14:textId="77777777" w:rsidR="00C3311B" w:rsidRDefault="00C3311B">
      <w:pPr>
        <w:spacing w:line="259" w:lineRule="auto"/>
        <w:rPr>
          <w:szCs w:val="24"/>
        </w:rPr>
      </w:pPr>
    </w:p>
    <w:p w14:paraId="63C827CE" w14:textId="77777777" w:rsidR="00C3311B" w:rsidRDefault="00C3311B">
      <w:pPr>
        <w:spacing w:line="259" w:lineRule="auto"/>
        <w:rPr>
          <w:szCs w:val="24"/>
        </w:rPr>
      </w:pPr>
    </w:p>
    <w:p w14:paraId="2DF6ADC3" w14:textId="77777777" w:rsidR="00C3311B" w:rsidRDefault="00C3311B">
      <w:pPr>
        <w:spacing w:line="259" w:lineRule="auto"/>
        <w:rPr>
          <w:szCs w:val="24"/>
        </w:rPr>
      </w:pPr>
    </w:p>
    <w:p w14:paraId="7CE1A224" w14:textId="77777777" w:rsidR="00C3311B" w:rsidRDefault="00C3311B">
      <w:pPr>
        <w:spacing w:line="259" w:lineRule="auto"/>
        <w:rPr>
          <w:szCs w:val="24"/>
        </w:rPr>
      </w:pPr>
    </w:p>
    <w:p w14:paraId="2C3E76A1" w14:textId="77777777" w:rsidR="00C3311B" w:rsidRDefault="00C3311B">
      <w:pPr>
        <w:spacing w:line="259" w:lineRule="auto"/>
        <w:rPr>
          <w:szCs w:val="24"/>
        </w:rPr>
      </w:pPr>
    </w:p>
    <w:p w14:paraId="54C20EBE" w14:textId="77777777" w:rsidR="00C3311B" w:rsidRDefault="00C3311B">
      <w:pPr>
        <w:spacing w:line="259" w:lineRule="auto"/>
        <w:rPr>
          <w:szCs w:val="24"/>
        </w:rPr>
      </w:pPr>
    </w:p>
    <w:p w14:paraId="5566A55C" w14:textId="77777777" w:rsidR="0062229E" w:rsidRDefault="0062229E">
      <w:pPr>
        <w:spacing w:line="259" w:lineRule="auto"/>
        <w:rPr>
          <w:szCs w:val="24"/>
        </w:rPr>
      </w:pPr>
    </w:p>
    <w:p w14:paraId="5A166C39" w14:textId="77777777" w:rsidR="0062229E" w:rsidRDefault="0062229E">
      <w:pPr>
        <w:spacing w:line="259" w:lineRule="auto"/>
        <w:rPr>
          <w:szCs w:val="24"/>
        </w:rPr>
      </w:pPr>
    </w:p>
    <w:p w14:paraId="7F4367EE" w14:textId="77777777" w:rsidR="0062229E" w:rsidRDefault="0062229E">
      <w:pPr>
        <w:spacing w:line="259" w:lineRule="auto"/>
        <w:rPr>
          <w:szCs w:val="24"/>
        </w:rPr>
      </w:pPr>
    </w:p>
    <w:p w14:paraId="61E10BFC" w14:textId="77777777" w:rsidR="00C3311B" w:rsidRDefault="00C3311B">
      <w:pPr>
        <w:spacing w:line="259" w:lineRule="auto"/>
        <w:rPr>
          <w:szCs w:val="24"/>
        </w:rPr>
      </w:pPr>
    </w:p>
    <w:p w14:paraId="364974DC" w14:textId="77777777" w:rsidR="00C3311B" w:rsidRDefault="00C3311B">
      <w:pPr>
        <w:spacing w:line="259" w:lineRule="auto"/>
        <w:rPr>
          <w:szCs w:val="24"/>
        </w:rPr>
      </w:pPr>
    </w:p>
    <w:p w14:paraId="2AD231CB" w14:textId="77777777" w:rsidR="00C3311B" w:rsidRDefault="00C3311B">
      <w:pPr>
        <w:spacing w:line="259" w:lineRule="auto"/>
        <w:rPr>
          <w:szCs w:val="24"/>
        </w:rPr>
      </w:pPr>
    </w:p>
    <w:p w14:paraId="4112A464" w14:textId="77777777" w:rsidR="00C3311B" w:rsidRDefault="00C3311B">
      <w:pPr>
        <w:spacing w:line="259" w:lineRule="auto"/>
        <w:rPr>
          <w:szCs w:val="24"/>
        </w:rPr>
      </w:pPr>
    </w:p>
    <w:p w14:paraId="4B8B523A" w14:textId="77777777" w:rsidR="00C3311B" w:rsidRDefault="00C3311B">
      <w:pPr>
        <w:spacing w:line="259" w:lineRule="auto"/>
        <w:rPr>
          <w:szCs w:val="24"/>
        </w:rPr>
      </w:pPr>
    </w:p>
    <w:p w14:paraId="7CDFA92A" w14:textId="77777777" w:rsidR="00C3311B" w:rsidRDefault="00C3311B">
      <w:pPr>
        <w:spacing w:line="259" w:lineRule="auto"/>
        <w:rPr>
          <w:szCs w:val="24"/>
        </w:rPr>
      </w:pPr>
    </w:p>
    <w:p w14:paraId="0D8E73E1" w14:textId="77777777" w:rsidR="00C3311B" w:rsidRDefault="00C3311B" w:rsidP="00C3311B">
      <w:pPr>
        <w:ind w:firstLine="4820"/>
        <w:textAlignment w:val="center"/>
        <w:rPr>
          <w:color w:val="000000"/>
          <w:szCs w:val="24"/>
        </w:rPr>
      </w:pPr>
    </w:p>
    <w:p w14:paraId="2D003896" w14:textId="5E52E2DE" w:rsidR="00C3311B" w:rsidRDefault="003A0F73" w:rsidP="00C3311B">
      <w:pPr>
        <w:spacing w:line="257" w:lineRule="atLeast"/>
        <w:jc w:val="center"/>
        <w:rPr>
          <w:color w:val="000000"/>
          <w:szCs w:val="24"/>
        </w:rPr>
      </w:pPr>
      <w:r>
        <w:rPr>
          <w:b/>
          <w:bCs/>
          <w:caps/>
          <w:color w:val="000000"/>
          <w:szCs w:val="24"/>
        </w:rPr>
        <w:t>SULANKSTOMŲ LOVŲ</w:t>
      </w:r>
      <w:r w:rsidR="008D36F1">
        <w:rPr>
          <w:b/>
          <w:bCs/>
          <w:caps/>
          <w:color w:val="000000"/>
          <w:szCs w:val="24"/>
        </w:rPr>
        <w:t xml:space="preserve"> IR </w:t>
      </w:r>
      <w:r>
        <w:rPr>
          <w:b/>
          <w:bCs/>
          <w:caps/>
          <w:color w:val="000000"/>
          <w:szCs w:val="24"/>
        </w:rPr>
        <w:t>MIEGMAIŠIŲ</w:t>
      </w:r>
      <w:r w:rsidR="008D36F1">
        <w:rPr>
          <w:b/>
          <w:bCs/>
          <w:caps/>
          <w:color w:val="000000"/>
          <w:szCs w:val="24"/>
        </w:rPr>
        <w:t xml:space="preserve"> </w:t>
      </w:r>
      <w:r w:rsidR="00C3311B">
        <w:rPr>
          <w:b/>
          <w:bCs/>
          <w:caps/>
          <w:color w:val="000000"/>
          <w:szCs w:val="24"/>
        </w:rPr>
        <w:t>PIRKIMO</w:t>
      </w:r>
      <w:r w:rsidR="00C3311B">
        <w:rPr>
          <w:color w:val="000000"/>
          <w:szCs w:val="24"/>
        </w:rPr>
        <w:t>–</w:t>
      </w:r>
      <w:r w:rsidR="00C3311B">
        <w:rPr>
          <w:b/>
          <w:bCs/>
          <w:caps/>
          <w:color w:val="000000"/>
          <w:szCs w:val="24"/>
        </w:rPr>
        <w:t>PARDAVIMO SUTARTIES BENDROSIOS SĄLYGOS</w:t>
      </w:r>
    </w:p>
    <w:p w14:paraId="7C878EA8" w14:textId="77777777" w:rsidR="00C3311B" w:rsidRDefault="00C3311B" w:rsidP="00C3311B">
      <w:pPr>
        <w:spacing w:line="257" w:lineRule="atLeast"/>
        <w:ind w:firstLine="62"/>
        <w:jc w:val="center"/>
        <w:rPr>
          <w:color w:val="000000"/>
          <w:szCs w:val="24"/>
        </w:rPr>
      </w:pPr>
    </w:p>
    <w:p w14:paraId="7778BDC3" w14:textId="77777777" w:rsidR="00C3311B" w:rsidRDefault="00C3311B" w:rsidP="00C3311B">
      <w:pPr>
        <w:spacing w:line="257" w:lineRule="atLeast"/>
        <w:jc w:val="center"/>
        <w:rPr>
          <w:color w:val="000000"/>
          <w:szCs w:val="24"/>
        </w:rPr>
      </w:pPr>
      <w:r>
        <w:rPr>
          <w:b/>
          <w:bCs/>
          <w:caps/>
          <w:color w:val="000000"/>
          <w:szCs w:val="24"/>
        </w:rPr>
        <w:t>1.  PAGRINDINĖS SĄVOKOS IR SUTARTIES AIŠKINIMAS</w:t>
      </w:r>
    </w:p>
    <w:p w14:paraId="6E14D00F" w14:textId="77777777" w:rsidR="00C3311B" w:rsidRDefault="00C3311B" w:rsidP="00C3311B">
      <w:pPr>
        <w:spacing w:line="257" w:lineRule="atLeast"/>
        <w:ind w:firstLine="62"/>
        <w:jc w:val="both"/>
        <w:rPr>
          <w:color w:val="000000"/>
          <w:szCs w:val="24"/>
        </w:rPr>
      </w:pPr>
    </w:p>
    <w:p w14:paraId="2F7EB0C8" w14:textId="77777777" w:rsidR="00C3311B" w:rsidRDefault="00C3311B" w:rsidP="00C3311B">
      <w:pPr>
        <w:spacing w:line="257" w:lineRule="atLeast"/>
        <w:jc w:val="center"/>
        <w:rPr>
          <w:color w:val="000000"/>
          <w:szCs w:val="24"/>
        </w:rPr>
      </w:pPr>
      <w:r>
        <w:rPr>
          <w:b/>
          <w:bCs/>
          <w:color w:val="000000"/>
          <w:szCs w:val="24"/>
        </w:rPr>
        <w:t>1.1. Sąvokos</w:t>
      </w:r>
    </w:p>
    <w:p w14:paraId="2A50C0B3" w14:textId="77777777" w:rsidR="00C3311B" w:rsidRDefault="00C3311B" w:rsidP="00C3311B">
      <w:pPr>
        <w:spacing w:line="257" w:lineRule="atLeast"/>
        <w:ind w:firstLine="62"/>
        <w:jc w:val="both"/>
        <w:rPr>
          <w:color w:val="000000"/>
          <w:szCs w:val="24"/>
        </w:rPr>
      </w:pPr>
    </w:p>
    <w:p w14:paraId="76FD56E9" w14:textId="77777777" w:rsidR="00C3311B" w:rsidRDefault="00C3311B" w:rsidP="00C3311B">
      <w:pPr>
        <w:spacing w:line="257" w:lineRule="atLeast"/>
        <w:jc w:val="both"/>
        <w:rPr>
          <w:color w:val="000000"/>
          <w:szCs w:val="24"/>
        </w:rPr>
      </w:pPr>
      <w:r>
        <w:rPr>
          <w:color w:val="000000"/>
          <w:szCs w:val="24"/>
        </w:rPr>
        <w:t>1.1.1. Šioje Sutartyje didžiąja raide rašomos sąvokos turi paskiau nurodytas reikšmes:</w:t>
      </w:r>
    </w:p>
    <w:p w14:paraId="6FFC1836" w14:textId="77777777" w:rsidR="00C3311B" w:rsidRDefault="00C3311B" w:rsidP="00C3311B">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3539BB4A" w14:textId="77777777" w:rsidR="00C3311B" w:rsidRDefault="00C3311B" w:rsidP="00C3311B">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02D2E07A" w14:textId="77777777" w:rsidR="00C3311B" w:rsidRDefault="00C3311B" w:rsidP="00C3311B">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EFA4C95" w14:textId="77777777" w:rsidR="00C3311B" w:rsidRDefault="00C3311B" w:rsidP="00C3311B">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358ED0A" w14:textId="77777777" w:rsidR="00C3311B" w:rsidRDefault="00C3311B" w:rsidP="00C3311B">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58A5B3E" w14:textId="77777777" w:rsidR="00C3311B" w:rsidRDefault="00C3311B" w:rsidP="00C3311B">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7DB45B9" w14:textId="77777777" w:rsidR="00C3311B" w:rsidRDefault="00C3311B" w:rsidP="00C3311B">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20E88C5" w14:textId="77777777" w:rsidR="00C3311B" w:rsidRDefault="00C3311B" w:rsidP="00C3311B">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A1E11B" w14:textId="77777777" w:rsidR="00C3311B" w:rsidRDefault="00C3311B" w:rsidP="00C3311B">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745A63F" w14:textId="77777777" w:rsidR="00C3311B" w:rsidRDefault="00C3311B" w:rsidP="00C3311B">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60785C6" w14:textId="77777777" w:rsidR="00C3311B" w:rsidRDefault="00C3311B" w:rsidP="00C3311B">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9A3A9F6" w14:textId="77777777" w:rsidR="00C3311B" w:rsidRDefault="00C3311B" w:rsidP="00C3311B">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56BC2293" w14:textId="77777777" w:rsidR="00C3311B" w:rsidRDefault="00C3311B" w:rsidP="00C3311B">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0A8743F0" w14:textId="77777777" w:rsidR="00C3311B" w:rsidRDefault="00C3311B" w:rsidP="00C3311B">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0245FC33" w14:textId="77777777" w:rsidR="00C3311B" w:rsidRDefault="00C3311B" w:rsidP="00C3311B">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51E8D1DF" w14:textId="77777777" w:rsidR="00C3311B" w:rsidRDefault="00C3311B" w:rsidP="00C3311B">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6BC82B55" w14:textId="77777777" w:rsidR="00C3311B" w:rsidRDefault="00C3311B" w:rsidP="00C3311B">
      <w:pPr>
        <w:spacing w:line="257" w:lineRule="atLeast"/>
        <w:jc w:val="both"/>
        <w:rPr>
          <w:color w:val="000000"/>
          <w:szCs w:val="24"/>
        </w:rPr>
      </w:pPr>
      <w:r>
        <w:rPr>
          <w:color w:val="000000"/>
          <w:szCs w:val="24"/>
        </w:rPr>
        <w:t>1.1.1.17. Kitų Sutartyje didžiąja raide rašomų sąvokų reikšmės yra nurodytos Sutarties tekste.</w:t>
      </w:r>
    </w:p>
    <w:p w14:paraId="79334C1E" w14:textId="77777777" w:rsidR="00C3311B" w:rsidRDefault="00C3311B" w:rsidP="00C3311B">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FFC1EFF" w14:textId="77777777" w:rsidR="00C3311B" w:rsidRDefault="00C3311B" w:rsidP="00C3311B">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63DFF78" w14:textId="77777777" w:rsidR="00C3311B" w:rsidRDefault="00C3311B" w:rsidP="00C3311B">
      <w:pPr>
        <w:spacing w:line="257" w:lineRule="atLeast"/>
        <w:ind w:firstLine="62"/>
        <w:jc w:val="both"/>
        <w:rPr>
          <w:color w:val="000000"/>
          <w:szCs w:val="24"/>
        </w:rPr>
      </w:pPr>
    </w:p>
    <w:p w14:paraId="537E6879" w14:textId="77777777" w:rsidR="00C3311B" w:rsidRDefault="00C3311B" w:rsidP="00C3311B">
      <w:pPr>
        <w:spacing w:line="257" w:lineRule="atLeast"/>
        <w:jc w:val="center"/>
        <w:rPr>
          <w:color w:val="000000"/>
          <w:szCs w:val="24"/>
        </w:rPr>
      </w:pPr>
      <w:r>
        <w:rPr>
          <w:b/>
          <w:bCs/>
          <w:color w:val="000000"/>
          <w:szCs w:val="24"/>
        </w:rPr>
        <w:lastRenderedPageBreak/>
        <w:t>1.2.  Sutarties aiškinimas</w:t>
      </w:r>
    </w:p>
    <w:p w14:paraId="337AC78B" w14:textId="77777777" w:rsidR="00C3311B" w:rsidRDefault="00C3311B" w:rsidP="00C3311B">
      <w:pPr>
        <w:spacing w:line="257" w:lineRule="atLeast"/>
        <w:ind w:left="792" w:firstLine="62"/>
        <w:jc w:val="both"/>
        <w:rPr>
          <w:color w:val="000000"/>
          <w:szCs w:val="24"/>
        </w:rPr>
      </w:pPr>
    </w:p>
    <w:p w14:paraId="0845F452" w14:textId="77777777" w:rsidR="00C3311B" w:rsidRDefault="00C3311B" w:rsidP="00C3311B">
      <w:pPr>
        <w:spacing w:line="257" w:lineRule="atLeast"/>
        <w:jc w:val="both"/>
        <w:rPr>
          <w:color w:val="000000"/>
          <w:szCs w:val="24"/>
        </w:rPr>
      </w:pPr>
      <w:r>
        <w:rPr>
          <w:color w:val="000000"/>
          <w:szCs w:val="24"/>
        </w:rPr>
        <w:t>1.2.1. Sutartis yra sudaryta ir turi būti aiškinama pagal Lietuvos Respublikos teisės aktus.</w:t>
      </w:r>
    </w:p>
    <w:p w14:paraId="7EBA9293" w14:textId="77777777" w:rsidR="00C3311B" w:rsidRDefault="00C3311B" w:rsidP="00C3311B">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569618B9" w14:textId="77777777" w:rsidR="00C3311B" w:rsidRDefault="00C3311B" w:rsidP="00C3311B">
      <w:pPr>
        <w:spacing w:line="257" w:lineRule="atLeast"/>
        <w:jc w:val="both"/>
        <w:rPr>
          <w:color w:val="000000"/>
          <w:szCs w:val="24"/>
        </w:rPr>
      </w:pPr>
      <w:r>
        <w:rPr>
          <w:color w:val="000000"/>
          <w:szCs w:val="24"/>
        </w:rPr>
        <w:t>1.2.3. Diena Sutartyje reiškia kalendorinę dieną.</w:t>
      </w:r>
    </w:p>
    <w:p w14:paraId="573F4CD8" w14:textId="77777777" w:rsidR="00C3311B" w:rsidRDefault="00C3311B" w:rsidP="00C3311B">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273D9EE" w14:textId="77777777" w:rsidR="00C3311B" w:rsidRDefault="00C3311B" w:rsidP="00C3311B">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217C42AC" w14:textId="77777777" w:rsidR="00C3311B" w:rsidRDefault="00C3311B" w:rsidP="00C3311B">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71697B4" w14:textId="77777777" w:rsidR="00C3311B" w:rsidRDefault="00C3311B" w:rsidP="00C3311B">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8C69859" w14:textId="77777777" w:rsidR="00C3311B" w:rsidRDefault="00C3311B" w:rsidP="00C3311B">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5CF84DE" w14:textId="77777777" w:rsidR="00C3311B" w:rsidRDefault="00C3311B" w:rsidP="00C3311B">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5292046" w14:textId="77777777" w:rsidR="00C3311B" w:rsidRDefault="00C3311B" w:rsidP="00C3311B">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5C7FF5D" w14:textId="77777777" w:rsidR="00C3311B" w:rsidRDefault="00C3311B" w:rsidP="00C3311B">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49C55C5" w14:textId="77777777" w:rsidR="00C3311B" w:rsidRDefault="00C3311B" w:rsidP="00C3311B">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C934F3D" w14:textId="77777777" w:rsidR="00C3311B" w:rsidRDefault="00C3311B" w:rsidP="00C3311B">
      <w:pPr>
        <w:spacing w:line="257" w:lineRule="atLeast"/>
        <w:ind w:firstLine="62"/>
        <w:jc w:val="both"/>
        <w:rPr>
          <w:color w:val="000000"/>
          <w:szCs w:val="24"/>
        </w:rPr>
      </w:pPr>
    </w:p>
    <w:p w14:paraId="1A53CDD9" w14:textId="77777777" w:rsidR="00C3311B" w:rsidRDefault="00C3311B" w:rsidP="00C3311B">
      <w:pPr>
        <w:spacing w:line="257" w:lineRule="atLeast"/>
        <w:jc w:val="center"/>
        <w:rPr>
          <w:color w:val="000000"/>
          <w:szCs w:val="24"/>
        </w:rPr>
      </w:pPr>
      <w:r>
        <w:rPr>
          <w:b/>
          <w:bCs/>
          <w:color w:val="000000"/>
          <w:szCs w:val="24"/>
        </w:rPr>
        <w:t>1.3. Dokumentų viršenybė</w:t>
      </w:r>
    </w:p>
    <w:p w14:paraId="1C0CCCE2" w14:textId="77777777" w:rsidR="00C3311B" w:rsidRDefault="00C3311B" w:rsidP="00C3311B">
      <w:pPr>
        <w:spacing w:line="257" w:lineRule="atLeast"/>
        <w:ind w:firstLine="62"/>
        <w:jc w:val="both"/>
        <w:rPr>
          <w:color w:val="000000"/>
          <w:szCs w:val="24"/>
        </w:rPr>
      </w:pPr>
    </w:p>
    <w:p w14:paraId="321CC5C8" w14:textId="77777777" w:rsidR="00C3311B" w:rsidRDefault="00C3311B" w:rsidP="00C3311B">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4DC4EAB" w14:textId="77777777" w:rsidR="00C3311B" w:rsidRDefault="00C3311B" w:rsidP="00C3311B">
      <w:pPr>
        <w:spacing w:line="276" w:lineRule="atLeast"/>
        <w:jc w:val="both"/>
        <w:rPr>
          <w:color w:val="000000"/>
          <w:szCs w:val="24"/>
        </w:rPr>
      </w:pPr>
      <w:r>
        <w:rPr>
          <w:color w:val="000000"/>
          <w:szCs w:val="24"/>
        </w:rPr>
        <w:t>1.3.1.1. Techninė specifikacija;</w:t>
      </w:r>
    </w:p>
    <w:p w14:paraId="62C2B4C2" w14:textId="77777777" w:rsidR="00C3311B" w:rsidRDefault="00C3311B" w:rsidP="00C3311B">
      <w:pPr>
        <w:spacing w:line="276" w:lineRule="atLeast"/>
        <w:jc w:val="both"/>
        <w:rPr>
          <w:color w:val="000000"/>
          <w:szCs w:val="24"/>
        </w:rPr>
      </w:pPr>
      <w:r>
        <w:rPr>
          <w:color w:val="000000"/>
          <w:szCs w:val="24"/>
        </w:rPr>
        <w:t>1.3.1.2. Specialiosios sąlygos;</w:t>
      </w:r>
    </w:p>
    <w:p w14:paraId="629D70FC" w14:textId="77777777" w:rsidR="00C3311B" w:rsidRDefault="00C3311B" w:rsidP="00C3311B">
      <w:pPr>
        <w:spacing w:line="276" w:lineRule="atLeast"/>
        <w:jc w:val="both"/>
        <w:rPr>
          <w:color w:val="000000"/>
          <w:szCs w:val="24"/>
        </w:rPr>
      </w:pPr>
      <w:r>
        <w:rPr>
          <w:color w:val="000000"/>
          <w:szCs w:val="24"/>
        </w:rPr>
        <w:t>1.3.1.3. Bendrosios sąlygos;</w:t>
      </w:r>
    </w:p>
    <w:p w14:paraId="4D044CB6" w14:textId="77777777" w:rsidR="00C3311B" w:rsidRDefault="00C3311B" w:rsidP="00C3311B">
      <w:pPr>
        <w:spacing w:line="276" w:lineRule="atLeast"/>
        <w:jc w:val="both"/>
        <w:rPr>
          <w:color w:val="000000"/>
          <w:szCs w:val="24"/>
        </w:rPr>
      </w:pPr>
      <w:r>
        <w:rPr>
          <w:color w:val="000000"/>
          <w:szCs w:val="24"/>
        </w:rPr>
        <w:t>1.3.1.4. Pirkimo dokumentai (išskyrus techninę specifikaciją);</w:t>
      </w:r>
    </w:p>
    <w:p w14:paraId="38FFC1CD" w14:textId="77777777" w:rsidR="00C3311B" w:rsidRDefault="00C3311B" w:rsidP="00C3311B">
      <w:pPr>
        <w:spacing w:line="276" w:lineRule="atLeast"/>
        <w:jc w:val="both"/>
        <w:rPr>
          <w:color w:val="000000"/>
          <w:szCs w:val="24"/>
        </w:rPr>
      </w:pPr>
      <w:r>
        <w:rPr>
          <w:color w:val="000000"/>
          <w:szCs w:val="24"/>
        </w:rPr>
        <w:t>1.3.1.5. Pasiūlymas;</w:t>
      </w:r>
    </w:p>
    <w:p w14:paraId="46BAAD97" w14:textId="77777777" w:rsidR="00C3311B" w:rsidRDefault="00C3311B" w:rsidP="00C3311B">
      <w:pPr>
        <w:spacing w:line="276" w:lineRule="atLeast"/>
        <w:jc w:val="both"/>
        <w:rPr>
          <w:color w:val="000000"/>
          <w:szCs w:val="24"/>
        </w:rPr>
      </w:pPr>
      <w:r>
        <w:rPr>
          <w:color w:val="000000"/>
          <w:szCs w:val="24"/>
        </w:rPr>
        <w:t>1.3.1.6. Kiti Specialiosiose sąlygose išvardinti priedai.</w:t>
      </w:r>
    </w:p>
    <w:p w14:paraId="02A244B7" w14:textId="77777777" w:rsidR="00C3311B" w:rsidRDefault="00C3311B" w:rsidP="00C3311B">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2632BF34" w14:textId="77777777" w:rsidR="00C3311B" w:rsidRDefault="00C3311B" w:rsidP="00C3311B">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3DDF381" w14:textId="77777777" w:rsidR="00C3311B" w:rsidRDefault="00C3311B" w:rsidP="00C3311B">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4D35C86" w14:textId="77777777" w:rsidR="00C3311B" w:rsidRDefault="00C3311B" w:rsidP="00C3311B">
      <w:pPr>
        <w:spacing w:line="257" w:lineRule="atLeast"/>
        <w:ind w:firstLine="62"/>
        <w:jc w:val="both"/>
        <w:rPr>
          <w:color w:val="000000"/>
          <w:szCs w:val="24"/>
        </w:rPr>
      </w:pPr>
    </w:p>
    <w:p w14:paraId="6B917783" w14:textId="77777777" w:rsidR="00C3311B" w:rsidRDefault="00C3311B" w:rsidP="00C3311B">
      <w:pPr>
        <w:spacing w:line="257" w:lineRule="atLeast"/>
        <w:jc w:val="center"/>
        <w:rPr>
          <w:color w:val="000000"/>
          <w:szCs w:val="24"/>
        </w:rPr>
      </w:pPr>
      <w:r>
        <w:rPr>
          <w:b/>
          <w:bCs/>
          <w:caps/>
          <w:color w:val="000000"/>
          <w:szCs w:val="24"/>
        </w:rPr>
        <w:lastRenderedPageBreak/>
        <w:t>2.  SUTARTIES DALYKAS</w:t>
      </w:r>
    </w:p>
    <w:p w14:paraId="46A2E017" w14:textId="77777777" w:rsidR="00C3311B" w:rsidRDefault="00C3311B" w:rsidP="00C3311B">
      <w:pPr>
        <w:spacing w:line="257" w:lineRule="atLeast"/>
        <w:ind w:firstLine="62"/>
        <w:jc w:val="both"/>
        <w:rPr>
          <w:color w:val="000000"/>
          <w:szCs w:val="24"/>
        </w:rPr>
      </w:pPr>
    </w:p>
    <w:p w14:paraId="717BA3CD" w14:textId="77777777" w:rsidR="00C3311B" w:rsidRDefault="00C3311B" w:rsidP="00C3311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F47DA52" w14:textId="77777777" w:rsidR="00C3311B" w:rsidRDefault="00C3311B" w:rsidP="00C3311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28F5686" w14:textId="77777777" w:rsidR="00C3311B" w:rsidRDefault="00C3311B" w:rsidP="00C3311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FF7519B" w14:textId="77777777" w:rsidR="00C3311B" w:rsidRDefault="00C3311B" w:rsidP="00C3311B">
      <w:pPr>
        <w:spacing w:line="257" w:lineRule="atLeast"/>
        <w:ind w:firstLine="62"/>
        <w:jc w:val="both"/>
        <w:rPr>
          <w:color w:val="000000"/>
          <w:szCs w:val="24"/>
        </w:rPr>
      </w:pPr>
    </w:p>
    <w:p w14:paraId="4E029C1F" w14:textId="77777777" w:rsidR="00C3311B" w:rsidRDefault="00C3311B" w:rsidP="00C3311B">
      <w:pPr>
        <w:spacing w:line="257" w:lineRule="atLeast"/>
        <w:jc w:val="center"/>
        <w:rPr>
          <w:color w:val="000000"/>
          <w:szCs w:val="24"/>
        </w:rPr>
      </w:pPr>
      <w:r>
        <w:rPr>
          <w:b/>
          <w:bCs/>
          <w:caps/>
          <w:color w:val="000000"/>
          <w:szCs w:val="24"/>
        </w:rPr>
        <w:t>3.  TIEKĖJAS IR KITI SUTARTIES VYKDYMUI PASITELKIAMI ASMENYS</w:t>
      </w:r>
    </w:p>
    <w:p w14:paraId="552C31FE" w14:textId="77777777" w:rsidR="00C3311B" w:rsidRDefault="00C3311B" w:rsidP="00C3311B">
      <w:pPr>
        <w:spacing w:line="257" w:lineRule="atLeast"/>
        <w:ind w:firstLine="62"/>
        <w:rPr>
          <w:color w:val="000000"/>
          <w:szCs w:val="24"/>
        </w:rPr>
      </w:pPr>
    </w:p>
    <w:p w14:paraId="1B86CA39" w14:textId="77777777" w:rsidR="00C3311B" w:rsidRDefault="00C3311B" w:rsidP="00C3311B">
      <w:pPr>
        <w:spacing w:line="257" w:lineRule="atLeast"/>
        <w:jc w:val="center"/>
        <w:rPr>
          <w:color w:val="000000"/>
          <w:szCs w:val="24"/>
        </w:rPr>
      </w:pPr>
      <w:r>
        <w:rPr>
          <w:b/>
          <w:bCs/>
          <w:color w:val="000000"/>
          <w:szCs w:val="24"/>
        </w:rPr>
        <w:t>3.1.  Kvalifikacija ir kiti Tiekėjo pasiūlymu prisiimti įsipareigojimai</w:t>
      </w:r>
    </w:p>
    <w:p w14:paraId="1D08A43B" w14:textId="77777777" w:rsidR="00C3311B" w:rsidRDefault="00C3311B" w:rsidP="00C3311B">
      <w:pPr>
        <w:spacing w:line="257" w:lineRule="atLeast"/>
        <w:ind w:firstLine="62"/>
        <w:jc w:val="both"/>
        <w:rPr>
          <w:color w:val="000000"/>
          <w:szCs w:val="24"/>
        </w:rPr>
      </w:pPr>
    </w:p>
    <w:p w14:paraId="6F9135C3" w14:textId="77777777" w:rsidR="00C3311B" w:rsidRDefault="00C3311B" w:rsidP="00C3311B">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0C85AE0" w14:textId="77777777" w:rsidR="00C3311B" w:rsidRDefault="00C3311B" w:rsidP="00C3311B">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1152FF8C" w14:textId="77777777" w:rsidR="00C3311B" w:rsidRDefault="00C3311B" w:rsidP="00C3311B">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8224BDE" w14:textId="77777777" w:rsidR="00C3311B" w:rsidRDefault="00C3311B" w:rsidP="00C3311B">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16C54B5C" w14:textId="77777777" w:rsidR="00C3311B" w:rsidRDefault="00C3311B" w:rsidP="00C3311B">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9E8B561" w14:textId="77777777" w:rsidR="00C3311B" w:rsidRDefault="00C3311B" w:rsidP="00C3311B">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F83237A" w14:textId="77777777" w:rsidR="00C3311B" w:rsidRDefault="00C3311B" w:rsidP="00C3311B">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4F4E5F9" w14:textId="77777777" w:rsidR="00C3311B" w:rsidRDefault="00C3311B" w:rsidP="00C3311B">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2275575" w14:textId="77777777" w:rsidR="00C3311B" w:rsidRDefault="00C3311B" w:rsidP="00C3311B">
      <w:pPr>
        <w:spacing w:line="257" w:lineRule="atLeast"/>
        <w:ind w:firstLine="62"/>
        <w:jc w:val="both"/>
        <w:rPr>
          <w:color w:val="000000"/>
          <w:szCs w:val="24"/>
        </w:rPr>
      </w:pPr>
    </w:p>
    <w:p w14:paraId="3A060E5F" w14:textId="77777777" w:rsidR="00C3311B" w:rsidRDefault="00C3311B" w:rsidP="00C3311B">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15621414" w14:textId="77777777" w:rsidR="00C3311B" w:rsidRDefault="00C3311B" w:rsidP="00C3311B">
      <w:pPr>
        <w:spacing w:line="257" w:lineRule="atLeast"/>
        <w:ind w:firstLine="62"/>
        <w:jc w:val="both"/>
        <w:rPr>
          <w:color w:val="000000"/>
          <w:szCs w:val="24"/>
        </w:rPr>
      </w:pPr>
    </w:p>
    <w:p w14:paraId="6EA90B45" w14:textId="77777777" w:rsidR="00C3311B" w:rsidRDefault="00C3311B" w:rsidP="00C3311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 xml:space="preserve">3.2.1. Tiekėjas įsipareigoja užtikrinti, kad Sutartį vykdys pirkime pasiūlyti ir kvalifikacijos bei kitus </w:t>
      </w:r>
      <w:r>
        <w:rPr>
          <w:rFonts w:eastAsia="Arial"/>
          <w:kern w:val="2"/>
          <w:szCs w:val="24"/>
        </w:rPr>
        <w:lastRenderedPageBreak/>
        <w:t>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6224542" w14:textId="77777777" w:rsidR="00C3311B" w:rsidRDefault="00C3311B" w:rsidP="00C3311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4BC7E418" w14:textId="77777777" w:rsidR="00C3311B" w:rsidRDefault="00C3311B" w:rsidP="00C3311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4E8654DE" w14:textId="77777777" w:rsidR="00C3311B" w:rsidRDefault="00C3311B" w:rsidP="00C3311B">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272B4EC" w14:textId="77777777" w:rsidR="00C3311B" w:rsidRDefault="00C3311B" w:rsidP="00C3311B">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5938744" w14:textId="77777777" w:rsidR="00C3311B" w:rsidRDefault="00C3311B" w:rsidP="00C3311B">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7B92B20" w14:textId="77777777" w:rsidR="00C3311B" w:rsidRDefault="00C3311B" w:rsidP="00C3311B">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35B821EC" w14:textId="77777777" w:rsidR="00C3311B" w:rsidRDefault="00C3311B" w:rsidP="00C3311B">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73FA3685" w14:textId="77777777" w:rsidR="00C3311B" w:rsidRDefault="00C3311B" w:rsidP="00C3311B">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610A79B6" w14:textId="77777777" w:rsidR="00C3311B" w:rsidRDefault="00C3311B" w:rsidP="00C3311B">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69EC1C72" w14:textId="77777777" w:rsidR="00C3311B" w:rsidRDefault="00C3311B" w:rsidP="00C3311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220C3FBF" w14:textId="77777777" w:rsidR="00C3311B" w:rsidRDefault="00C3311B" w:rsidP="00C3311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AF63F4E" w14:textId="77777777" w:rsidR="00C3311B" w:rsidRDefault="00C3311B" w:rsidP="00C3311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3E760A9" w14:textId="77777777" w:rsidR="00C3311B" w:rsidRDefault="00C3311B" w:rsidP="00C3311B">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E741E9E" w14:textId="77777777" w:rsidR="00C3311B" w:rsidRDefault="00C3311B" w:rsidP="00C3311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3.2.11.1. Tiekėjo iniciatyva dėl objektyvių priežasčių (pavyzdžiui, atostogų, ligos, nutrūkus darbo </w:t>
      </w:r>
      <w:r>
        <w:rPr>
          <w:rFonts w:eastAsia="Cambria"/>
          <w:kern w:val="2"/>
          <w:szCs w:val="24"/>
        </w:rPr>
        <w:lastRenderedPageBreak/>
        <w:t>santykiams ir pan.), pateikus duomenis apie numatomą naujai skirti specialistą bei jo kvalifikaciją ir atitiktį kitiems pirkimo dokumentuose keliamiems reikalavimams patvirtinančius dokumentus;</w:t>
      </w:r>
    </w:p>
    <w:p w14:paraId="07C76A78" w14:textId="77777777" w:rsidR="00C3311B" w:rsidRDefault="00C3311B" w:rsidP="00C3311B">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084C339F" w14:textId="77777777" w:rsidR="00C3311B" w:rsidRDefault="00C3311B" w:rsidP="00C3311B">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E650CD0" w14:textId="77777777" w:rsidR="00C3311B" w:rsidRDefault="00C3311B" w:rsidP="00C3311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35A96E4A" w14:textId="77777777" w:rsidR="00C3311B" w:rsidRDefault="00C3311B" w:rsidP="00C3311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FF8E7EC" w14:textId="77777777" w:rsidR="00C3311B" w:rsidRDefault="00C3311B" w:rsidP="00C3311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AE616CF" w14:textId="77777777" w:rsidR="00C3311B" w:rsidRDefault="00C3311B" w:rsidP="00C3311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805E760" w14:textId="77777777" w:rsidR="00C3311B" w:rsidRDefault="00C3311B" w:rsidP="00C3311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158A4876" w14:textId="77777777" w:rsidR="00C3311B" w:rsidRDefault="00C3311B" w:rsidP="00C3311B">
      <w:pPr>
        <w:spacing w:line="257" w:lineRule="atLeast"/>
        <w:jc w:val="both"/>
        <w:rPr>
          <w:color w:val="000000"/>
          <w:szCs w:val="24"/>
        </w:rPr>
      </w:pPr>
    </w:p>
    <w:p w14:paraId="750A90A2" w14:textId="77777777" w:rsidR="00C3311B" w:rsidRDefault="00C3311B" w:rsidP="00C3311B">
      <w:pPr>
        <w:spacing w:line="257" w:lineRule="atLeast"/>
        <w:jc w:val="center"/>
        <w:rPr>
          <w:color w:val="000000"/>
          <w:szCs w:val="24"/>
        </w:rPr>
      </w:pPr>
      <w:r>
        <w:rPr>
          <w:b/>
          <w:bCs/>
          <w:color w:val="000000"/>
          <w:szCs w:val="24"/>
        </w:rPr>
        <w:t>3.3. Jungtinės veiklos partnerių keitimas</w:t>
      </w:r>
    </w:p>
    <w:p w14:paraId="315B98C7" w14:textId="77777777" w:rsidR="00C3311B" w:rsidRDefault="00C3311B" w:rsidP="00C3311B">
      <w:pPr>
        <w:spacing w:line="257" w:lineRule="atLeast"/>
        <w:ind w:firstLine="62"/>
        <w:jc w:val="both"/>
        <w:rPr>
          <w:color w:val="000000"/>
          <w:szCs w:val="24"/>
        </w:rPr>
      </w:pPr>
    </w:p>
    <w:p w14:paraId="2200E2EF" w14:textId="77777777" w:rsidR="00C3311B" w:rsidRDefault="00C3311B" w:rsidP="00C3311B">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70EC018" w14:textId="77777777" w:rsidR="00C3311B" w:rsidRDefault="00C3311B" w:rsidP="00C3311B">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BEC2752" w14:textId="77777777" w:rsidR="00C3311B" w:rsidRDefault="00C3311B" w:rsidP="00C3311B">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DAD3D06" w14:textId="77777777" w:rsidR="00C3311B" w:rsidRDefault="00C3311B" w:rsidP="00C3311B">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A0AC68E" w14:textId="77777777" w:rsidR="00C3311B" w:rsidRDefault="00C3311B" w:rsidP="00C3311B">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2A6FF1FB" w14:textId="77777777" w:rsidR="00C3311B" w:rsidRDefault="00C3311B" w:rsidP="00C3311B">
      <w:pPr>
        <w:jc w:val="both"/>
        <w:rPr>
          <w:color w:val="000000"/>
          <w:szCs w:val="24"/>
        </w:rPr>
      </w:pPr>
      <w:r>
        <w:rPr>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w:t>
      </w:r>
      <w:r>
        <w:rPr>
          <w:color w:val="000000"/>
          <w:szCs w:val="24"/>
          <w:shd w:val="clear" w:color="auto" w:fill="FFFFFF"/>
        </w:rPr>
        <w:lastRenderedPageBreak/>
        <w:t>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3A2ED19" w14:textId="77777777" w:rsidR="00C3311B" w:rsidRDefault="00C3311B" w:rsidP="00C3311B">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3C6E936D" w14:textId="77777777" w:rsidR="00C3311B" w:rsidRDefault="00C3311B" w:rsidP="00C3311B">
      <w:pPr>
        <w:rPr>
          <w:sz w:val="14"/>
          <w:szCs w:val="14"/>
        </w:rPr>
      </w:pPr>
    </w:p>
    <w:p w14:paraId="791A910A" w14:textId="77777777" w:rsidR="00C3311B" w:rsidRDefault="00C3311B" w:rsidP="00C3311B">
      <w:pPr>
        <w:spacing w:line="257" w:lineRule="atLeast"/>
        <w:ind w:firstLine="62"/>
        <w:jc w:val="both"/>
        <w:rPr>
          <w:color w:val="000000"/>
          <w:szCs w:val="24"/>
        </w:rPr>
      </w:pPr>
    </w:p>
    <w:p w14:paraId="0B3B21AD" w14:textId="77777777" w:rsidR="00C3311B" w:rsidRDefault="00C3311B" w:rsidP="00C3311B">
      <w:pPr>
        <w:spacing w:line="257" w:lineRule="atLeast"/>
        <w:jc w:val="center"/>
        <w:rPr>
          <w:color w:val="000000"/>
          <w:szCs w:val="24"/>
        </w:rPr>
      </w:pPr>
      <w:r>
        <w:rPr>
          <w:b/>
          <w:bCs/>
          <w:color w:val="000000"/>
          <w:szCs w:val="24"/>
        </w:rPr>
        <w:t>3.4.  Susitarimai dėl tiesioginio atsiskaitymo su subtiekėjais</w:t>
      </w:r>
    </w:p>
    <w:p w14:paraId="768792D5" w14:textId="77777777" w:rsidR="00C3311B" w:rsidRDefault="00C3311B" w:rsidP="00C3311B">
      <w:pPr>
        <w:spacing w:line="257" w:lineRule="atLeast"/>
        <w:ind w:firstLine="62"/>
        <w:jc w:val="both"/>
        <w:rPr>
          <w:color w:val="000000"/>
          <w:szCs w:val="24"/>
        </w:rPr>
      </w:pPr>
    </w:p>
    <w:p w14:paraId="4A18DCEE" w14:textId="77777777" w:rsidR="00C3311B" w:rsidRDefault="00C3311B" w:rsidP="00C3311B">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6E07180" w14:textId="77777777" w:rsidR="00C3311B" w:rsidRDefault="00C3311B" w:rsidP="00C3311B">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5B6F0993" w14:textId="77777777" w:rsidR="00C3311B" w:rsidRDefault="00C3311B" w:rsidP="00C3311B">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4DCF3095" w14:textId="77777777" w:rsidR="00C3311B" w:rsidRDefault="00C3311B" w:rsidP="00C3311B">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2087985A" w14:textId="77777777" w:rsidR="00C3311B" w:rsidRDefault="00C3311B" w:rsidP="00C3311B">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0CEC6E78" w14:textId="77777777" w:rsidR="00C3311B" w:rsidRDefault="00C3311B" w:rsidP="00C3311B">
      <w:pPr>
        <w:spacing w:line="257" w:lineRule="atLeast"/>
        <w:ind w:firstLine="62"/>
        <w:jc w:val="both"/>
        <w:rPr>
          <w:color w:val="000000"/>
          <w:szCs w:val="24"/>
        </w:rPr>
      </w:pPr>
    </w:p>
    <w:p w14:paraId="6556A6CA" w14:textId="77777777" w:rsidR="00C3311B" w:rsidRDefault="00C3311B" w:rsidP="00C3311B">
      <w:pPr>
        <w:spacing w:line="257" w:lineRule="atLeast"/>
        <w:ind w:left="360" w:hanging="360"/>
        <w:jc w:val="center"/>
        <w:rPr>
          <w:color w:val="000000"/>
          <w:szCs w:val="24"/>
        </w:rPr>
      </w:pPr>
      <w:r>
        <w:rPr>
          <w:b/>
          <w:bCs/>
          <w:caps/>
          <w:color w:val="000000"/>
          <w:szCs w:val="24"/>
        </w:rPr>
        <w:t>4.  ŠALIŲ BENDRADARBIAVIMAS</w:t>
      </w:r>
    </w:p>
    <w:p w14:paraId="4849923C" w14:textId="77777777" w:rsidR="00C3311B" w:rsidRDefault="00C3311B" w:rsidP="00C3311B">
      <w:pPr>
        <w:spacing w:line="257" w:lineRule="atLeast"/>
        <w:ind w:firstLine="62"/>
        <w:jc w:val="both"/>
        <w:rPr>
          <w:color w:val="000000"/>
          <w:szCs w:val="24"/>
        </w:rPr>
      </w:pPr>
    </w:p>
    <w:p w14:paraId="497BF57E" w14:textId="77777777" w:rsidR="00C3311B" w:rsidRDefault="00C3311B" w:rsidP="00C3311B">
      <w:pPr>
        <w:spacing w:line="257" w:lineRule="atLeast"/>
        <w:jc w:val="center"/>
        <w:rPr>
          <w:color w:val="000000"/>
          <w:szCs w:val="24"/>
        </w:rPr>
      </w:pPr>
      <w:r>
        <w:rPr>
          <w:b/>
          <w:bCs/>
          <w:color w:val="000000"/>
          <w:szCs w:val="24"/>
        </w:rPr>
        <w:t>4.1.  Šalių bendradarbiavimo pareiga</w:t>
      </w:r>
    </w:p>
    <w:p w14:paraId="3385B99E" w14:textId="77777777" w:rsidR="00C3311B" w:rsidRDefault="00C3311B" w:rsidP="00C3311B">
      <w:pPr>
        <w:spacing w:line="257" w:lineRule="atLeast"/>
        <w:ind w:firstLine="62"/>
        <w:rPr>
          <w:color w:val="000000"/>
          <w:szCs w:val="24"/>
        </w:rPr>
      </w:pPr>
    </w:p>
    <w:p w14:paraId="2C2EA9E2" w14:textId="77777777" w:rsidR="00C3311B" w:rsidRDefault="00C3311B" w:rsidP="00C3311B">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5380185" w14:textId="77777777" w:rsidR="00C3311B" w:rsidRDefault="00C3311B" w:rsidP="00C3311B">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209F0A8F" w14:textId="77777777" w:rsidR="00C3311B" w:rsidRDefault="00C3311B" w:rsidP="00C3311B">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064CF1E" w14:textId="77777777" w:rsidR="00C3311B" w:rsidRDefault="00C3311B" w:rsidP="00C3311B">
      <w:pPr>
        <w:spacing w:line="257" w:lineRule="atLeast"/>
        <w:ind w:firstLine="115"/>
        <w:jc w:val="both"/>
        <w:rPr>
          <w:color w:val="000000"/>
          <w:szCs w:val="24"/>
        </w:rPr>
      </w:pPr>
    </w:p>
    <w:p w14:paraId="066A6A19" w14:textId="77777777" w:rsidR="00C3311B" w:rsidRDefault="00C3311B" w:rsidP="00C3311B">
      <w:pPr>
        <w:spacing w:line="257" w:lineRule="atLeast"/>
        <w:jc w:val="center"/>
        <w:rPr>
          <w:color w:val="000000"/>
          <w:szCs w:val="24"/>
        </w:rPr>
      </w:pPr>
      <w:r>
        <w:rPr>
          <w:b/>
          <w:bCs/>
          <w:color w:val="000000"/>
          <w:szCs w:val="24"/>
        </w:rPr>
        <w:t>4.2.  Kontaktiniai asmenys</w:t>
      </w:r>
    </w:p>
    <w:p w14:paraId="3B74FD66" w14:textId="77777777" w:rsidR="00C3311B" w:rsidRDefault="00C3311B" w:rsidP="00C3311B">
      <w:pPr>
        <w:spacing w:line="257" w:lineRule="atLeast"/>
        <w:ind w:firstLine="62"/>
        <w:jc w:val="both"/>
        <w:rPr>
          <w:color w:val="000000"/>
          <w:szCs w:val="24"/>
        </w:rPr>
      </w:pPr>
    </w:p>
    <w:p w14:paraId="122A145D" w14:textId="77777777" w:rsidR="00C3311B" w:rsidRDefault="00C3311B" w:rsidP="00C3311B">
      <w:pPr>
        <w:spacing w:line="257" w:lineRule="atLeast"/>
        <w:jc w:val="both"/>
        <w:rPr>
          <w:color w:val="000000"/>
          <w:szCs w:val="24"/>
        </w:rPr>
      </w:pPr>
      <w:r>
        <w:rPr>
          <w:color w:val="000000"/>
          <w:szCs w:val="24"/>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14:paraId="735BF33F" w14:textId="77777777" w:rsidR="00C3311B" w:rsidRDefault="00C3311B" w:rsidP="00C3311B">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98FB252" w14:textId="77777777" w:rsidR="00C3311B" w:rsidRDefault="00C3311B" w:rsidP="00C3311B">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8B8C624" w14:textId="77777777" w:rsidR="00C3311B" w:rsidRDefault="00C3311B" w:rsidP="00C3311B">
      <w:pPr>
        <w:spacing w:line="257" w:lineRule="atLeast"/>
        <w:ind w:firstLine="62"/>
        <w:jc w:val="both"/>
        <w:rPr>
          <w:color w:val="000000"/>
          <w:szCs w:val="24"/>
        </w:rPr>
      </w:pPr>
    </w:p>
    <w:p w14:paraId="3395F818" w14:textId="77777777" w:rsidR="00C3311B" w:rsidRDefault="00C3311B" w:rsidP="00C3311B">
      <w:pPr>
        <w:spacing w:line="257" w:lineRule="atLeast"/>
        <w:jc w:val="center"/>
        <w:rPr>
          <w:color w:val="000000"/>
          <w:szCs w:val="24"/>
        </w:rPr>
      </w:pPr>
      <w:r>
        <w:rPr>
          <w:b/>
          <w:bCs/>
          <w:caps/>
          <w:color w:val="000000"/>
          <w:szCs w:val="24"/>
        </w:rPr>
        <w:t>5.  SUTARTIES VYKDYMO METU PATEIKIAMI DOKUMENTAI</w:t>
      </w:r>
    </w:p>
    <w:p w14:paraId="1B5B8038" w14:textId="77777777" w:rsidR="00C3311B" w:rsidRDefault="00C3311B" w:rsidP="00C3311B">
      <w:pPr>
        <w:spacing w:line="257" w:lineRule="atLeast"/>
        <w:ind w:firstLine="62"/>
        <w:jc w:val="both"/>
        <w:rPr>
          <w:color w:val="000000"/>
          <w:szCs w:val="24"/>
        </w:rPr>
      </w:pPr>
    </w:p>
    <w:p w14:paraId="2052B378" w14:textId="77777777" w:rsidR="00C3311B" w:rsidRDefault="00C3311B" w:rsidP="00C3311B">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1FBBD53E" w14:textId="77777777" w:rsidR="00C3311B" w:rsidRDefault="00C3311B" w:rsidP="00C3311B">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3F06C6A" w14:textId="77777777" w:rsidR="00C3311B" w:rsidRDefault="00C3311B" w:rsidP="00C3311B">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97BDD86" w14:textId="77777777" w:rsidR="00C3311B" w:rsidRDefault="00C3311B" w:rsidP="00C3311B">
      <w:pPr>
        <w:spacing w:line="257" w:lineRule="atLeast"/>
        <w:ind w:firstLine="62"/>
        <w:jc w:val="both"/>
        <w:rPr>
          <w:color w:val="000000"/>
          <w:szCs w:val="24"/>
        </w:rPr>
      </w:pPr>
    </w:p>
    <w:p w14:paraId="5FEE2E4D" w14:textId="77777777" w:rsidR="00C3311B" w:rsidRDefault="00C3311B" w:rsidP="00C3311B">
      <w:pPr>
        <w:spacing w:line="257" w:lineRule="atLeast"/>
        <w:jc w:val="center"/>
        <w:rPr>
          <w:color w:val="000000"/>
          <w:szCs w:val="24"/>
        </w:rPr>
      </w:pPr>
      <w:r>
        <w:rPr>
          <w:b/>
          <w:bCs/>
          <w:caps/>
          <w:color w:val="000000"/>
          <w:szCs w:val="24"/>
        </w:rPr>
        <w:t>6.  PREKIŲ TIEKIMO PABAIGA IR PREKIŲ PRIĖMIMAS</w:t>
      </w:r>
    </w:p>
    <w:p w14:paraId="4F732AE5" w14:textId="77777777" w:rsidR="00C3311B" w:rsidRDefault="00C3311B" w:rsidP="00C3311B">
      <w:pPr>
        <w:spacing w:line="257" w:lineRule="atLeast"/>
        <w:ind w:firstLine="62"/>
        <w:rPr>
          <w:color w:val="000000"/>
          <w:szCs w:val="24"/>
        </w:rPr>
      </w:pPr>
    </w:p>
    <w:p w14:paraId="104174C0" w14:textId="77777777" w:rsidR="00C3311B" w:rsidRDefault="00C3311B" w:rsidP="00C3311B">
      <w:pPr>
        <w:spacing w:line="257" w:lineRule="atLeast"/>
        <w:jc w:val="center"/>
        <w:rPr>
          <w:color w:val="000000"/>
          <w:szCs w:val="24"/>
        </w:rPr>
      </w:pPr>
      <w:r>
        <w:rPr>
          <w:b/>
          <w:bCs/>
          <w:color w:val="000000"/>
          <w:szCs w:val="24"/>
        </w:rPr>
        <w:t>6.1.  Prekių tiekimo pabaiga</w:t>
      </w:r>
    </w:p>
    <w:p w14:paraId="3A28B042" w14:textId="77777777" w:rsidR="00C3311B" w:rsidRDefault="00C3311B" w:rsidP="00C3311B">
      <w:pPr>
        <w:spacing w:line="257" w:lineRule="atLeast"/>
        <w:ind w:firstLine="62"/>
        <w:rPr>
          <w:color w:val="000000"/>
          <w:szCs w:val="24"/>
        </w:rPr>
      </w:pPr>
    </w:p>
    <w:p w14:paraId="45FEAAE5" w14:textId="77777777" w:rsidR="00C3311B" w:rsidRDefault="00C3311B" w:rsidP="00C3311B">
      <w:pPr>
        <w:spacing w:line="257" w:lineRule="atLeast"/>
        <w:jc w:val="both"/>
        <w:rPr>
          <w:color w:val="000000"/>
          <w:szCs w:val="24"/>
        </w:rPr>
      </w:pPr>
      <w:r>
        <w:rPr>
          <w:color w:val="000000"/>
          <w:szCs w:val="24"/>
        </w:rPr>
        <w:t>6.1.1. Prekių tiekimas laikomas užbaigtu, kai yra įvykdytos visos šios sąlygos:</w:t>
      </w:r>
    </w:p>
    <w:p w14:paraId="55EEE1A4" w14:textId="77777777" w:rsidR="00C3311B" w:rsidRDefault="00C3311B" w:rsidP="00C3311B">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853313C" w14:textId="77777777" w:rsidR="00C3311B" w:rsidRDefault="00C3311B" w:rsidP="00C3311B">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3A94B0C6" w14:textId="77777777" w:rsidR="00C3311B" w:rsidRDefault="00C3311B" w:rsidP="00C3311B">
      <w:pPr>
        <w:spacing w:line="257" w:lineRule="atLeast"/>
        <w:jc w:val="both"/>
        <w:rPr>
          <w:color w:val="000000"/>
          <w:szCs w:val="24"/>
        </w:rPr>
      </w:pPr>
      <w:r>
        <w:rPr>
          <w:color w:val="000000"/>
          <w:szCs w:val="24"/>
        </w:rPr>
        <w:t>6.1.1.3. Tiekėjas apmokė Pirkėjo personalą, kaip naudoti Prekes (jeigu to reikalaujama);</w:t>
      </w:r>
    </w:p>
    <w:p w14:paraId="754E7DEF" w14:textId="77777777" w:rsidR="00C3311B" w:rsidRDefault="00C3311B" w:rsidP="00C3311B">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F422A24" w14:textId="77777777" w:rsidR="00C3311B" w:rsidRDefault="00C3311B" w:rsidP="00C3311B">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8578BB6" w14:textId="77777777" w:rsidR="00C3311B" w:rsidRDefault="00C3311B" w:rsidP="00C3311B">
      <w:pPr>
        <w:spacing w:line="257" w:lineRule="atLeast"/>
        <w:ind w:firstLine="62"/>
        <w:jc w:val="both"/>
        <w:rPr>
          <w:color w:val="000000"/>
          <w:szCs w:val="24"/>
        </w:rPr>
      </w:pPr>
    </w:p>
    <w:p w14:paraId="2197766C" w14:textId="77777777" w:rsidR="00C3311B" w:rsidRDefault="00C3311B" w:rsidP="00C3311B">
      <w:pPr>
        <w:spacing w:line="257" w:lineRule="atLeast"/>
        <w:jc w:val="center"/>
        <w:rPr>
          <w:color w:val="000000"/>
          <w:szCs w:val="24"/>
        </w:rPr>
      </w:pPr>
      <w:r>
        <w:rPr>
          <w:b/>
          <w:bCs/>
          <w:color w:val="000000"/>
          <w:szCs w:val="24"/>
        </w:rPr>
        <w:t>6.2.  Prekių perdavimas–priėmimas</w:t>
      </w:r>
    </w:p>
    <w:p w14:paraId="4AA6D4A4" w14:textId="77777777" w:rsidR="00C3311B" w:rsidRDefault="00C3311B" w:rsidP="00C3311B">
      <w:pPr>
        <w:spacing w:line="257" w:lineRule="atLeast"/>
        <w:ind w:firstLine="62"/>
        <w:jc w:val="both"/>
        <w:rPr>
          <w:color w:val="000000"/>
          <w:szCs w:val="24"/>
        </w:rPr>
      </w:pPr>
    </w:p>
    <w:p w14:paraId="7D387563" w14:textId="77777777" w:rsidR="00C3311B" w:rsidRDefault="00C3311B" w:rsidP="00C3311B">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9FC40AF" w14:textId="77777777" w:rsidR="00C3311B" w:rsidRDefault="00C3311B" w:rsidP="00C3311B">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w:t>
      </w:r>
      <w:r>
        <w:rPr>
          <w:color w:val="000000"/>
          <w:szCs w:val="24"/>
        </w:rPr>
        <w:lastRenderedPageBreak/>
        <w:t>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D4A852A" w14:textId="77777777" w:rsidR="00C3311B" w:rsidRDefault="00C3311B" w:rsidP="00C3311B">
      <w:pPr>
        <w:spacing w:line="257" w:lineRule="atLeast"/>
        <w:jc w:val="both"/>
        <w:rPr>
          <w:color w:val="000000"/>
          <w:szCs w:val="24"/>
        </w:rPr>
      </w:pPr>
      <w:r>
        <w:rPr>
          <w:color w:val="000000"/>
          <w:szCs w:val="24"/>
        </w:rPr>
        <w:t>6.2.3. Tiekėjui pristačius Prekes, Pirkėjas atlieka jų patikrinimą ir privalo:</w:t>
      </w:r>
    </w:p>
    <w:p w14:paraId="0EE38563" w14:textId="77777777" w:rsidR="00C3311B" w:rsidRDefault="00C3311B" w:rsidP="00C3311B">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4980D45F" w14:textId="77777777" w:rsidR="00C3311B" w:rsidRDefault="00C3311B" w:rsidP="00C3311B">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6E601D32" w14:textId="77777777" w:rsidR="00C3311B" w:rsidRDefault="00C3311B" w:rsidP="00C3311B">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784CFB73" w14:textId="77777777" w:rsidR="00C3311B" w:rsidRDefault="00C3311B" w:rsidP="00C3311B">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3C576762" w14:textId="77777777" w:rsidR="00C3311B" w:rsidRDefault="00C3311B" w:rsidP="00C3311B">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025F724" w14:textId="77777777" w:rsidR="00C3311B" w:rsidRDefault="00C3311B" w:rsidP="00C3311B">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B86E011" w14:textId="77777777" w:rsidR="00C3311B" w:rsidRDefault="00C3311B" w:rsidP="00C3311B">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104ECAAA" w14:textId="77777777" w:rsidR="00C3311B" w:rsidRDefault="00C3311B" w:rsidP="00C3311B">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9C19F7E" w14:textId="77777777" w:rsidR="00C3311B" w:rsidRDefault="00C3311B" w:rsidP="00C3311B">
      <w:pPr>
        <w:spacing w:line="257" w:lineRule="atLeast"/>
        <w:jc w:val="both"/>
        <w:rPr>
          <w:color w:val="000000"/>
          <w:szCs w:val="24"/>
        </w:rPr>
      </w:pPr>
      <w:r>
        <w:rPr>
          <w:color w:val="000000"/>
          <w:szCs w:val="24"/>
        </w:rPr>
        <w:t>6.2.9. Pirkėjas turi teisę naudotis Prekėmis tik po Prekių perdavimo-priėmimo akto pasirašymo.</w:t>
      </w:r>
    </w:p>
    <w:p w14:paraId="54108667" w14:textId="77777777" w:rsidR="00C3311B" w:rsidRDefault="00C3311B" w:rsidP="00C3311B">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9011143" w14:textId="77777777" w:rsidR="00C3311B" w:rsidRDefault="00C3311B" w:rsidP="00C3311B">
      <w:pPr>
        <w:spacing w:line="257" w:lineRule="atLeast"/>
        <w:ind w:firstLine="62"/>
        <w:jc w:val="both"/>
        <w:rPr>
          <w:color w:val="000000"/>
          <w:szCs w:val="24"/>
        </w:rPr>
      </w:pPr>
    </w:p>
    <w:p w14:paraId="58FFE3C5" w14:textId="77777777" w:rsidR="00C3311B" w:rsidRDefault="00C3311B" w:rsidP="00C3311B">
      <w:pPr>
        <w:spacing w:line="257" w:lineRule="atLeast"/>
        <w:jc w:val="center"/>
        <w:rPr>
          <w:color w:val="000000"/>
          <w:szCs w:val="24"/>
        </w:rPr>
      </w:pPr>
      <w:r>
        <w:rPr>
          <w:b/>
          <w:bCs/>
          <w:caps/>
          <w:color w:val="000000"/>
          <w:szCs w:val="24"/>
        </w:rPr>
        <w:t>7.  TIEKĖJO GARANTINIAI ĮSIPAREIGOJIMAI</w:t>
      </w:r>
    </w:p>
    <w:p w14:paraId="6BD1F1C0" w14:textId="77777777" w:rsidR="00C3311B" w:rsidRDefault="00C3311B" w:rsidP="00C3311B">
      <w:pPr>
        <w:spacing w:line="257" w:lineRule="atLeast"/>
        <w:ind w:firstLine="62"/>
        <w:rPr>
          <w:color w:val="000000"/>
          <w:szCs w:val="24"/>
        </w:rPr>
      </w:pPr>
    </w:p>
    <w:p w14:paraId="7034563F" w14:textId="77777777" w:rsidR="00C3311B" w:rsidRDefault="00C3311B" w:rsidP="00C3311B">
      <w:pPr>
        <w:spacing w:line="257" w:lineRule="atLeast"/>
        <w:ind w:left="360" w:hanging="360"/>
        <w:jc w:val="center"/>
        <w:rPr>
          <w:color w:val="000000"/>
          <w:szCs w:val="24"/>
        </w:rPr>
      </w:pPr>
      <w:r>
        <w:rPr>
          <w:b/>
          <w:bCs/>
          <w:color w:val="000000"/>
          <w:szCs w:val="24"/>
        </w:rPr>
        <w:t>7.1.  Garantiniai terminai (jei taikoma)</w:t>
      </w:r>
    </w:p>
    <w:p w14:paraId="22DDA6B3" w14:textId="77777777" w:rsidR="00C3311B" w:rsidRDefault="00C3311B" w:rsidP="00C3311B">
      <w:pPr>
        <w:spacing w:line="257" w:lineRule="atLeast"/>
        <w:ind w:left="360" w:firstLine="62"/>
        <w:rPr>
          <w:color w:val="000000"/>
          <w:szCs w:val="24"/>
        </w:rPr>
      </w:pPr>
    </w:p>
    <w:p w14:paraId="2C50E597" w14:textId="77777777" w:rsidR="00C3311B" w:rsidRDefault="00C3311B" w:rsidP="00C3311B">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6848D0D" w14:textId="77777777" w:rsidR="00C3311B" w:rsidRDefault="00C3311B" w:rsidP="00C3311B">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623F23C" w14:textId="77777777" w:rsidR="00C3311B" w:rsidRDefault="00C3311B" w:rsidP="00C3311B">
      <w:pPr>
        <w:spacing w:line="257" w:lineRule="atLeast"/>
        <w:jc w:val="both"/>
        <w:rPr>
          <w:color w:val="000000"/>
          <w:szCs w:val="24"/>
        </w:rPr>
      </w:pPr>
      <w:r>
        <w:rPr>
          <w:color w:val="000000"/>
          <w:szCs w:val="24"/>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109859" w14:textId="77777777" w:rsidR="00C3311B" w:rsidRDefault="00C3311B" w:rsidP="00C3311B">
      <w:pPr>
        <w:spacing w:line="257" w:lineRule="atLeast"/>
        <w:ind w:firstLine="62"/>
        <w:jc w:val="both"/>
        <w:rPr>
          <w:color w:val="000000"/>
          <w:szCs w:val="24"/>
        </w:rPr>
      </w:pPr>
    </w:p>
    <w:p w14:paraId="23B18326" w14:textId="77777777" w:rsidR="00C3311B" w:rsidRDefault="00C3311B" w:rsidP="00C3311B">
      <w:pPr>
        <w:spacing w:line="257" w:lineRule="atLeast"/>
        <w:jc w:val="center"/>
        <w:rPr>
          <w:color w:val="000000"/>
          <w:szCs w:val="24"/>
        </w:rPr>
      </w:pPr>
      <w:r>
        <w:rPr>
          <w:b/>
          <w:bCs/>
          <w:color w:val="000000"/>
          <w:szCs w:val="24"/>
        </w:rPr>
        <w:t>7.2.  Pretenzijos dėl Prekių trūkumų</w:t>
      </w:r>
    </w:p>
    <w:p w14:paraId="6C01032C" w14:textId="77777777" w:rsidR="00C3311B" w:rsidRDefault="00C3311B" w:rsidP="00C3311B">
      <w:pPr>
        <w:spacing w:line="257" w:lineRule="atLeast"/>
        <w:ind w:firstLine="62"/>
        <w:jc w:val="both"/>
        <w:rPr>
          <w:color w:val="000000"/>
          <w:szCs w:val="24"/>
        </w:rPr>
      </w:pPr>
    </w:p>
    <w:p w14:paraId="7DE39BED" w14:textId="77777777" w:rsidR="00C3311B" w:rsidRDefault="00C3311B" w:rsidP="00C3311B">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FE1D780" w14:textId="77777777" w:rsidR="00C3311B" w:rsidRDefault="00C3311B" w:rsidP="00C3311B">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614FB7A" w14:textId="77777777" w:rsidR="00C3311B" w:rsidRDefault="00C3311B" w:rsidP="00C3311B">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E005714" w14:textId="77777777" w:rsidR="00C3311B" w:rsidRDefault="00C3311B" w:rsidP="00C3311B">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E197959" w14:textId="77777777" w:rsidR="00C3311B" w:rsidRDefault="00C3311B" w:rsidP="00C3311B">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4251386E" w14:textId="77777777" w:rsidR="00C3311B" w:rsidRDefault="00C3311B" w:rsidP="00C3311B">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40EE996B" w14:textId="77777777" w:rsidR="00C3311B" w:rsidRDefault="00C3311B" w:rsidP="00C3311B">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C808653" w14:textId="77777777" w:rsidR="00C3311B" w:rsidRDefault="00C3311B" w:rsidP="00C3311B">
      <w:pPr>
        <w:rPr>
          <w:sz w:val="14"/>
          <w:szCs w:val="14"/>
        </w:rPr>
      </w:pPr>
    </w:p>
    <w:p w14:paraId="09ADD993" w14:textId="77777777" w:rsidR="00C3311B" w:rsidRDefault="00C3311B" w:rsidP="00C3311B">
      <w:pPr>
        <w:spacing w:line="257" w:lineRule="atLeast"/>
        <w:ind w:firstLine="62"/>
        <w:jc w:val="both"/>
        <w:rPr>
          <w:color w:val="000000"/>
          <w:szCs w:val="24"/>
        </w:rPr>
      </w:pPr>
    </w:p>
    <w:p w14:paraId="6D809173" w14:textId="77777777" w:rsidR="00C3311B" w:rsidRDefault="00C3311B" w:rsidP="00C3311B">
      <w:pPr>
        <w:spacing w:line="257" w:lineRule="atLeast"/>
        <w:jc w:val="center"/>
        <w:rPr>
          <w:color w:val="000000"/>
          <w:szCs w:val="24"/>
        </w:rPr>
      </w:pPr>
      <w:r>
        <w:rPr>
          <w:b/>
          <w:bCs/>
          <w:color w:val="000000"/>
          <w:szCs w:val="24"/>
        </w:rPr>
        <w:t>7.3.  Prekių trūkumų šalinimas</w:t>
      </w:r>
    </w:p>
    <w:p w14:paraId="7858D9B1" w14:textId="77777777" w:rsidR="00C3311B" w:rsidRDefault="00C3311B" w:rsidP="00C3311B">
      <w:pPr>
        <w:spacing w:line="257" w:lineRule="atLeast"/>
        <w:ind w:firstLine="62"/>
        <w:jc w:val="both"/>
        <w:rPr>
          <w:color w:val="000000"/>
          <w:szCs w:val="24"/>
        </w:rPr>
      </w:pPr>
    </w:p>
    <w:p w14:paraId="03A45151" w14:textId="77777777" w:rsidR="00C3311B" w:rsidRDefault="00C3311B" w:rsidP="00C3311B">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1D04733" w14:textId="77777777" w:rsidR="00C3311B" w:rsidRDefault="00C3311B" w:rsidP="00C3311B">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E4840E6" w14:textId="77777777" w:rsidR="00C3311B" w:rsidRDefault="00C3311B" w:rsidP="00C3311B">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4EE9B6E" w14:textId="77777777" w:rsidR="00C3311B" w:rsidRDefault="00C3311B" w:rsidP="00C3311B">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0CDD00A" w14:textId="77777777" w:rsidR="00C3311B" w:rsidRDefault="00C3311B" w:rsidP="00C3311B">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2B2B385" w14:textId="77777777" w:rsidR="00C3311B" w:rsidRDefault="00C3311B" w:rsidP="00C3311B">
      <w:pPr>
        <w:spacing w:line="257" w:lineRule="atLeast"/>
        <w:jc w:val="both"/>
        <w:rPr>
          <w:color w:val="000000"/>
          <w:szCs w:val="24"/>
        </w:rPr>
      </w:pPr>
      <w:r>
        <w:rPr>
          <w:color w:val="000000"/>
          <w:szCs w:val="24"/>
        </w:rPr>
        <w:t>7.3.6. Tiekėjas, pašalinęs visus Prekių trūkumus, privalo apie tai informuoti Pirkėją.</w:t>
      </w:r>
    </w:p>
    <w:p w14:paraId="4C9DF5BF" w14:textId="77777777" w:rsidR="00C3311B" w:rsidRDefault="00C3311B" w:rsidP="00C3311B">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2E96C23" w14:textId="77777777" w:rsidR="00C3311B" w:rsidRDefault="00C3311B" w:rsidP="00C3311B">
      <w:pPr>
        <w:spacing w:line="257" w:lineRule="atLeast"/>
        <w:ind w:firstLine="62"/>
        <w:jc w:val="both"/>
        <w:rPr>
          <w:color w:val="000000"/>
          <w:szCs w:val="24"/>
        </w:rPr>
      </w:pPr>
    </w:p>
    <w:p w14:paraId="2FE66D0F" w14:textId="77777777" w:rsidR="00C3311B" w:rsidRDefault="00C3311B" w:rsidP="00C3311B">
      <w:pPr>
        <w:spacing w:line="257" w:lineRule="atLeast"/>
        <w:jc w:val="center"/>
        <w:rPr>
          <w:color w:val="000000"/>
          <w:szCs w:val="24"/>
        </w:rPr>
      </w:pPr>
      <w:r>
        <w:rPr>
          <w:b/>
          <w:bCs/>
          <w:color w:val="000000"/>
          <w:szCs w:val="24"/>
        </w:rPr>
        <w:t>7.4.  Pirkėjo teisės, Tiekėjui nepašalinus Prekių trūkumų</w:t>
      </w:r>
    </w:p>
    <w:p w14:paraId="35F292F8" w14:textId="77777777" w:rsidR="00C3311B" w:rsidRDefault="00C3311B" w:rsidP="00C3311B">
      <w:pPr>
        <w:spacing w:line="257" w:lineRule="atLeast"/>
        <w:ind w:firstLine="62"/>
        <w:jc w:val="both"/>
        <w:rPr>
          <w:color w:val="000000"/>
          <w:szCs w:val="24"/>
        </w:rPr>
      </w:pPr>
    </w:p>
    <w:p w14:paraId="35FD089D" w14:textId="77777777" w:rsidR="00C3311B" w:rsidRDefault="00C3311B" w:rsidP="00C3311B">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74044AE" w14:textId="77777777" w:rsidR="00C3311B" w:rsidRDefault="00C3311B" w:rsidP="00C3311B">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797924B" w14:textId="77777777" w:rsidR="00C3311B" w:rsidRDefault="00C3311B" w:rsidP="00C3311B">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CD3FADF" w14:textId="77777777" w:rsidR="00C3311B" w:rsidRDefault="00C3311B" w:rsidP="00C3311B">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B4C1C9F" w14:textId="77777777" w:rsidR="00C3311B" w:rsidRDefault="00C3311B" w:rsidP="00C3311B">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41F2D0E9" w14:textId="77777777" w:rsidR="00C3311B" w:rsidRDefault="00C3311B" w:rsidP="00C3311B">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1B45499F" w14:textId="77777777" w:rsidR="00C3311B" w:rsidRDefault="00C3311B" w:rsidP="00C3311B">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4C261D78" w14:textId="77777777" w:rsidR="00C3311B" w:rsidRDefault="00C3311B" w:rsidP="00C3311B">
      <w:pPr>
        <w:spacing w:line="257" w:lineRule="atLeast"/>
        <w:ind w:firstLine="62"/>
        <w:jc w:val="both"/>
        <w:rPr>
          <w:color w:val="000000"/>
          <w:szCs w:val="24"/>
        </w:rPr>
      </w:pPr>
    </w:p>
    <w:p w14:paraId="6D457416" w14:textId="77777777" w:rsidR="00C3311B" w:rsidRDefault="00C3311B" w:rsidP="00C3311B">
      <w:pPr>
        <w:spacing w:line="257" w:lineRule="atLeast"/>
        <w:jc w:val="center"/>
        <w:rPr>
          <w:color w:val="000000"/>
          <w:szCs w:val="24"/>
        </w:rPr>
      </w:pPr>
      <w:r>
        <w:rPr>
          <w:b/>
          <w:bCs/>
          <w:caps/>
          <w:color w:val="000000"/>
          <w:szCs w:val="24"/>
        </w:rPr>
        <w:t>8.  PRISTATYMO TERMINAI</w:t>
      </w:r>
    </w:p>
    <w:p w14:paraId="1C8354A0" w14:textId="77777777" w:rsidR="00C3311B" w:rsidRDefault="00C3311B" w:rsidP="00C3311B">
      <w:pPr>
        <w:spacing w:line="257" w:lineRule="atLeast"/>
        <w:ind w:firstLine="62"/>
        <w:rPr>
          <w:color w:val="000000"/>
          <w:szCs w:val="24"/>
        </w:rPr>
      </w:pPr>
    </w:p>
    <w:p w14:paraId="75522F80" w14:textId="77777777" w:rsidR="00C3311B" w:rsidRDefault="00C3311B" w:rsidP="00C3311B">
      <w:pPr>
        <w:spacing w:line="257" w:lineRule="atLeast"/>
        <w:jc w:val="center"/>
        <w:rPr>
          <w:color w:val="000000"/>
          <w:szCs w:val="24"/>
        </w:rPr>
      </w:pPr>
      <w:r>
        <w:rPr>
          <w:b/>
          <w:bCs/>
          <w:color w:val="000000"/>
          <w:szCs w:val="24"/>
        </w:rPr>
        <w:t>8.1.  Pristatymo terminai ir Prekių tiekimo grafikas</w:t>
      </w:r>
    </w:p>
    <w:p w14:paraId="6CF5363C" w14:textId="77777777" w:rsidR="00C3311B" w:rsidRDefault="00C3311B" w:rsidP="00C3311B">
      <w:pPr>
        <w:spacing w:line="257" w:lineRule="atLeast"/>
        <w:ind w:firstLine="62"/>
        <w:jc w:val="both"/>
        <w:rPr>
          <w:color w:val="000000"/>
          <w:szCs w:val="24"/>
        </w:rPr>
      </w:pPr>
    </w:p>
    <w:p w14:paraId="162E9C01" w14:textId="77777777" w:rsidR="00C3311B" w:rsidRDefault="00C3311B" w:rsidP="00C3311B">
      <w:pPr>
        <w:spacing w:line="257" w:lineRule="atLeast"/>
        <w:jc w:val="both"/>
        <w:rPr>
          <w:color w:val="000000"/>
          <w:szCs w:val="24"/>
        </w:rPr>
      </w:pPr>
      <w:r>
        <w:rPr>
          <w:color w:val="000000"/>
          <w:szCs w:val="24"/>
        </w:rPr>
        <w:t>8.1.1. Tiekėjas privalo pristatyti Prekes laikydamasis terminų, nurodytų Specialiosiose sąlygose.</w:t>
      </w:r>
    </w:p>
    <w:p w14:paraId="15237DC0" w14:textId="77777777" w:rsidR="00C3311B" w:rsidRDefault="00C3311B" w:rsidP="00C3311B">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D9BE8BF" w14:textId="77777777" w:rsidR="00C3311B" w:rsidRDefault="00C3311B" w:rsidP="00C3311B">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13CB17E" w14:textId="77777777" w:rsidR="00C3311B" w:rsidRDefault="00C3311B" w:rsidP="00C3311B">
      <w:pPr>
        <w:spacing w:line="257" w:lineRule="atLeast"/>
        <w:ind w:firstLine="62"/>
        <w:jc w:val="both"/>
        <w:rPr>
          <w:color w:val="000000"/>
          <w:szCs w:val="24"/>
        </w:rPr>
      </w:pPr>
    </w:p>
    <w:p w14:paraId="0071FAE8" w14:textId="77777777" w:rsidR="00C3311B" w:rsidRDefault="00C3311B" w:rsidP="00C3311B">
      <w:pPr>
        <w:spacing w:line="257" w:lineRule="atLeast"/>
        <w:jc w:val="center"/>
        <w:rPr>
          <w:color w:val="000000"/>
          <w:szCs w:val="24"/>
        </w:rPr>
      </w:pPr>
      <w:r>
        <w:rPr>
          <w:b/>
          <w:bCs/>
          <w:color w:val="000000"/>
          <w:szCs w:val="24"/>
        </w:rPr>
        <w:t>8.2.  Netesybos už Prekių pristatymo vėlavimą</w:t>
      </w:r>
    </w:p>
    <w:p w14:paraId="2FB33860" w14:textId="77777777" w:rsidR="00C3311B" w:rsidRDefault="00C3311B" w:rsidP="00C3311B">
      <w:pPr>
        <w:spacing w:line="257" w:lineRule="atLeast"/>
        <w:ind w:firstLine="62"/>
        <w:jc w:val="both"/>
        <w:rPr>
          <w:color w:val="000000"/>
          <w:szCs w:val="24"/>
        </w:rPr>
      </w:pPr>
    </w:p>
    <w:p w14:paraId="09868728" w14:textId="77777777" w:rsidR="00C3311B" w:rsidRDefault="00C3311B" w:rsidP="00C3311B">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8FBC511" w14:textId="77777777" w:rsidR="00C3311B" w:rsidRDefault="00C3311B" w:rsidP="00C3311B">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DC3C97F" w14:textId="77777777" w:rsidR="00C3311B" w:rsidRDefault="00C3311B" w:rsidP="00C3311B">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B15E4B1" w14:textId="77777777" w:rsidR="00C3311B" w:rsidRDefault="00C3311B" w:rsidP="00C3311B">
      <w:pPr>
        <w:spacing w:line="257" w:lineRule="atLeast"/>
        <w:ind w:firstLine="62"/>
        <w:jc w:val="both"/>
        <w:rPr>
          <w:color w:val="000000"/>
          <w:szCs w:val="24"/>
        </w:rPr>
      </w:pPr>
    </w:p>
    <w:p w14:paraId="31F32A7A" w14:textId="77777777" w:rsidR="00C3311B" w:rsidRDefault="00C3311B" w:rsidP="00C3311B">
      <w:pPr>
        <w:spacing w:line="257" w:lineRule="atLeast"/>
        <w:jc w:val="center"/>
        <w:rPr>
          <w:color w:val="000000"/>
          <w:szCs w:val="24"/>
        </w:rPr>
      </w:pPr>
      <w:r>
        <w:rPr>
          <w:b/>
          <w:bCs/>
          <w:caps/>
          <w:color w:val="000000"/>
          <w:szCs w:val="24"/>
        </w:rPr>
        <w:t>9.  PRIEVOLIŲ PAGAL SUTARTĮ ĮVYKDYMO UŽTIKRINIMO BŪDAI</w:t>
      </w:r>
    </w:p>
    <w:p w14:paraId="58B14B6F" w14:textId="77777777" w:rsidR="00C3311B" w:rsidRDefault="00C3311B" w:rsidP="00C3311B">
      <w:pPr>
        <w:spacing w:line="257" w:lineRule="atLeast"/>
        <w:ind w:firstLine="62"/>
        <w:rPr>
          <w:color w:val="000000"/>
          <w:szCs w:val="24"/>
        </w:rPr>
      </w:pPr>
    </w:p>
    <w:p w14:paraId="24A7B53F" w14:textId="77777777" w:rsidR="00C3311B" w:rsidRDefault="00C3311B" w:rsidP="00C3311B">
      <w:pPr>
        <w:spacing w:line="257" w:lineRule="atLeast"/>
        <w:jc w:val="both"/>
        <w:rPr>
          <w:color w:val="000000"/>
          <w:szCs w:val="24"/>
        </w:rPr>
      </w:pPr>
      <w:r>
        <w:rPr>
          <w:color w:val="000000"/>
          <w:szCs w:val="24"/>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0E0F625" w14:textId="77777777" w:rsidR="00C3311B" w:rsidRDefault="00C3311B" w:rsidP="00C3311B">
      <w:pPr>
        <w:spacing w:line="257" w:lineRule="atLeast"/>
        <w:ind w:firstLine="62"/>
        <w:jc w:val="both"/>
        <w:rPr>
          <w:color w:val="000000"/>
          <w:szCs w:val="24"/>
        </w:rPr>
      </w:pPr>
    </w:p>
    <w:p w14:paraId="614FD57C" w14:textId="77777777" w:rsidR="00C3311B" w:rsidRDefault="00C3311B" w:rsidP="00C3311B">
      <w:pPr>
        <w:spacing w:line="257" w:lineRule="atLeast"/>
        <w:jc w:val="center"/>
        <w:rPr>
          <w:color w:val="000000"/>
          <w:szCs w:val="24"/>
        </w:rPr>
      </w:pPr>
      <w:r>
        <w:rPr>
          <w:b/>
          <w:bCs/>
          <w:caps/>
          <w:color w:val="000000"/>
          <w:szCs w:val="24"/>
        </w:rPr>
        <w:t>10.  SUTARTIES ĮVYKDYMO UŽTIKRINIMAS (JEI TAIKOMA)</w:t>
      </w:r>
    </w:p>
    <w:p w14:paraId="4EBDF367" w14:textId="77777777" w:rsidR="00C3311B" w:rsidRDefault="00C3311B" w:rsidP="00C3311B">
      <w:pPr>
        <w:spacing w:line="257" w:lineRule="atLeast"/>
        <w:ind w:firstLine="62"/>
        <w:jc w:val="both"/>
        <w:rPr>
          <w:color w:val="000000"/>
          <w:szCs w:val="24"/>
        </w:rPr>
      </w:pPr>
    </w:p>
    <w:p w14:paraId="682F8BD6" w14:textId="77777777" w:rsidR="00C3311B" w:rsidRDefault="00C3311B" w:rsidP="00C3311B">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3146D48" w14:textId="77777777" w:rsidR="00C3311B" w:rsidRDefault="00C3311B" w:rsidP="00C3311B">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1B12325" w14:textId="77777777" w:rsidR="00C3311B" w:rsidRDefault="00C3311B" w:rsidP="00C3311B">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439E20EE" w14:textId="77777777" w:rsidR="00C3311B" w:rsidRDefault="00C3311B" w:rsidP="00C3311B">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46216D1" w14:textId="77777777" w:rsidR="00C3311B" w:rsidRDefault="00C3311B" w:rsidP="00C3311B">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21206EC" w14:textId="77777777" w:rsidR="00C3311B" w:rsidRDefault="00C3311B" w:rsidP="00C3311B">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8A07202" w14:textId="77777777" w:rsidR="00C3311B" w:rsidRDefault="00C3311B" w:rsidP="00C3311B">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E42B49B" w14:textId="77777777" w:rsidR="00C3311B" w:rsidRDefault="00C3311B" w:rsidP="00C3311B">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0177E25" w14:textId="77777777" w:rsidR="00C3311B" w:rsidRDefault="00C3311B" w:rsidP="00C3311B">
      <w:pPr>
        <w:spacing w:line="257" w:lineRule="atLeast"/>
        <w:jc w:val="both"/>
        <w:textAlignment w:val="baseline"/>
        <w:rPr>
          <w:color w:val="000000"/>
          <w:szCs w:val="24"/>
        </w:rPr>
      </w:pPr>
      <w:r>
        <w:rPr>
          <w:color w:val="000000"/>
          <w:szCs w:val="24"/>
        </w:rPr>
        <w:t>10.8. Sutarties įvykdymo užtikrinimo suma turi būti nurodoma ir išmokama eurais. </w:t>
      </w:r>
    </w:p>
    <w:p w14:paraId="704F1134" w14:textId="77777777" w:rsidR="00C3311B" w:rsidRDefault="00C3311B" w:rsidP="00C3311B">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2453E7D6" w14:textId="77777777" w:rsidR="00C3311B" w:rsidRDefault="00C3311B" w:rsidP="00C3311B">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1F1BE9B" w14:textId="77777777" w:rsidR="00C3311B" w:rsidRDefault="00C3311B" w:rsidP="00C3311B">
      <w:pPr>
        <w:spacing w:line="257" w:lineRule="atLeast"/>
        <w:jc w:val="both"/>
        <w:textAlignment w:val="baseline"/>
        <w:rPr>
          <w:color w:val="000000"/>
          <w:szCs w:val="24"/>
        </w:rPr>
      </w:pPr>
      <w:r>
        <w:rPr>
          <w:color w:val="000000"/>
          <w:szCs w:val="24"/>
        </w:rPr>
        <w:t xml:space="preserve">10.11. Jeigu Sutarties trukmė yra ilgesnė nei 1 (vieneri) metai, Tiekėjas turi teisę pateikti 1 (vienerius) metus galiojantį Sutarties įvykdymo užtikrinimą, tačiau privalo pratęsti Sutarties įvykdymo užtikrinimo </w:t>
      </w:r>
      <w:r>
        <w:rPr>
          <w:color w:val="000000"/>
          <w:szCs w:val="24"/>
        </w:rPr>
        <w:lastRenderedPageBreak/>
        <w:t>terminą arba pateikti naują Sutarties įvykdymo užtikrinimą ne vėliau kaip prieš 10 (dešimt) darbo dienų iki Sutarties įvykdymo užtikrinimo galiojimo termino pabaigos.</w:t>
      </w:r>
    </w:p>
    <w:p w14:paraId="722A0D2F" w14:textId="77777777" w:rsidR="00C3311B" w:rsidRDefault="00C3311B" w:rsidP="00C3311B">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248ABD9" w14:textId="77777777" w:rsidR="00C3311B" w:rsidRDefault="00C3311B" w:rsidP="00C3311B">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8F593B3" w14:textId="77777777" w:rsidR="00C3311B" w:rsidRDefault="00C3311B" w:rsidP="00C3311B">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0301B23" w14:textId="77777777" w:rsidR="00C3311B" w:rsidRDefault="00C3311B" w:rsidP="00C3311B">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08DD0C7" w14:textId="77777777" w:rsidR="00C3311B" w:rsidRDefault="00C3311B" w:rsidP="00C3311B">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B8F2B92" w14:textId="77777777" w:rsidR="00C3311B" w:rsidRDefault="00C3311B" w:rsidP="00C3311B">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E87729B" w14:textId="77777777" w:rsidR="00C3311B" w:rsidRDefault="00C3311B" w:rsidP="00C3311B">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D4473CE" w14:textId="77777777" w:rsidR="00C3311B" w:rsidRDefault="00C3311B" w:rsidP="00C3311B">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61B9B52" w14:textId="77777777" w:rsidR="00C3311B" w:rsidRDefault="00C3311B" w:rsidP="00C3311B">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C2291CD" w14:textId="77777777" w:rsidR="00C3311B" w:rsidRDefault="00C3311B" w:rsidP="00C3311B">
      <w:pPr>
        <w:spacing w:line="257" w:lineRule="atLeast"/>
        <w:ind w:firstLine="62"/>
        <w:jc w:val="both"/>
        <w:textAlignment w:val="baseline"/>
        <w:rPr>
          <w:color w:val="000000"/>
          <w:szCs w:val="24"/>
        </w:rPr>
      </w:pPr>
    </w:p>
    <w:p w14:paraId="7540266F" w14:textId="77777777" w:rsidR="00C3311B" w:rsidRDefault="00C3311B" w:rsidP="00C3311B">
      <w:pPr>
        <w:spacing w:line="257" w:lineRule="atLeast"/>
        <w:jc w:val="center"/>
        <w:rPr>
          <w:color w:val="000000"/>
          <w:szCs w:val="24"/>
        </w:rPr>
      </w:pPr>
      <w:r>
        <w:rPr>
          <w:b/>
          <w:bCs/>
          <w:caps/>
          <w:color w:val="000000"/>
          <w:szCs w:val="24"/>
        </w:rPr>
        <w:t>11.  SUTARTIES KAINA IR JOS PERSKAIČIAVIMAS</w:t>
      </w:r>
    </w:p>
    <w:p w14:paraId="390F5CAC" w14:textId="77777777" w:rsidR="00C3311B" w:rsidRDefault="00C3311B" w:rsidP="00C3311B">
      <w:pPr>
        <w:spacing w:line="257" w:lineRule="atLeast"/>
        <w:ind w:firstLine="62"/>
        <w:jc w:val="both"/>
        <w:rPr>
          <w:color w:val="000000"/>
          <w:szCs w:val="24"/>
        </w:rPr>
      </w:pPr>
    </w:p>
    <w:p w14:paraId="1D62FF23" w14:textId="77777777" w:rsidR="00C3311B" w:rsidRDefault="00C3311B" w:rsidP="00C3311B">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9E2B495" w14:textId="77777777" w:rsidR="00C3311B" w:rsidRDefault="00C3311B" w:rsidP="00C3311B">
      <w:pPr>
        <w:spacing w:line="257" w:lineRule="atLeast"/>
        <w:jc w:val="both"/>
        <w:rPr>
          <w:color w:val="000000"/>
          <w:szCs w:val="24"/>
        </w:rPr>
      </w:pPr>
      <w:r>
        <w:rPr>
          <w:color w:val="000000"/>
          <w:szCs w:val="24"/>
        </w:rPr>
        <w:t>11.2. Pradinės sutarties vertė yra nurodyta Specialiosiose sąlygose.</w:t>
      </w:r>
    </w:p>
    <w:p w14:paraId="0936B44A" w14:textId="77777777" w:rsidR="00C3311B" w:rsidRDefault="00C3311B" w:rsidP="00C3311B">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2AF2D9D" w14:textId="77777777" w:rsidR="00C3311B" w:rsidRDefault="00C3311B" w:rsidP="00C3311B">
      <w:pPr>
        <w:spacing w:line="257" w:lineRule="atLeast"/>
        <w:jc w:val="both"/>
        <w:rPr>
          <w:color w:val="000000"/>
          <w:szCs w:val="24"/>
        </w:rPr>
      </w:pPr>
      <w:r>
        <w:rPr>
          <w:color w:val="000000"/>
          <w:szCs w:val="24"/>
        </w:rPr>
        <w:t>11.4. Sutarties kainos peržiūra atliekama Specialiosiose sąlygose nustatyta tvarka.</w:t>
      </w:r>
    </w:p>
    <w:p w14:paraId="65759263" w14:textId="77777777" w:rsidR="00C3311B" w:rsidRDefault="00C3311B" w:rsidP="00C3311B">
      <w:pPr>
        <w:spacing w:line="257" w:lineRule="atLeast"/>
        <w:ind w:firstLine="62"/>
        <w:jc w:val="both"/>
        <w:rPr>
          <w:color w:val="000000"/>
          <w:szCs w:val="24"/>
        </w:rPr>
      </w:pPr>
    </w:p>
    <w:p w14:paraId="6A7DBC33" w14:textId="77777777" w:rsidR="00C3311B" w:rsidRDefault="00C3311B" w:rsidP="00C3311B">
      <w:pPr>
        <w:spacing w:line="257" w:lineRule="atLeast"/>
        <w:jc w:val="center"/>
        <w:rPr>
          <w:color w:val="000000"/>
          <w:szCs w:val="24"/>
        </w:rPr>
      </w:pPr>
      <w:r>
        <w:rPr>
          <w:b/>
          <w:bCs/>
          <w:caps/>
          <w:color w:val="000000"/>
          <w:szCs w:val="24"/>
        </w:rPr>
        <w:t>12.  ATSISKAITYMO TVARKA</w:t>
      </w:r>
    </w:p>
    <w:p w14:paraId="74A9E15E" w14:textId="77777777" w:rsidR="00C3311B" w:rsidRDefault="00C3311B" w:rsidP="00C3311B">
      <w:pPr>
        <w:spacing w:line="257" w:lineRule="atLeast"/>
        <w:ind w:firstLine="62"/>
        <w:jc w:val="center"/>
        <w:rPr>
          <w:color w:val="000000"/>
          <w:szCs w:val="24"/>
        </w:rPr>
      </w:pPr>
    </w:p>
    <w:p w14:paraId="3437C21E" w14:textId="77777777" w:rsidR="00C3311B" w:rsidRDefault="00C3311B" w:rsidP="00C3311B">
      <w:pPr>
        <w:spacing w:line="257" w:lineRule="atLeast"/>
        <w:jc w:val="center"/>
        <w:rPr>
          <w:color w:val="000000"/>
          <w:szCs w:val="24"/>
        </w:rPr>
      </w:pPr>
      <w:r>
        <w:rPr>
          <w:b/>
          <w:bCs/>
          <w:color w:val="000000"/>
          <w:szCs w:val="24"/>
        </w:rPr>
        <w:t>12.1.  Išankstinis mokėjimas (avansas) (jei taikoma)</w:t>
      </w:r>
    </w:p>
    <w:p w14:paraId="5A1ED330" w14:textId="77777777" w:rsidR="00C3311B" w:rsidRDefault="00C3311B" w:rsidP="00C3311B">
      <w:pPr>
        <w:spacing w:line="257" w:lineRule="atLeast"/>
        <w:ind w:firstLine="62"/>
        <w:jc w:val="both"/>
        <w:rPr>
          <w:color w:val="000000"/>
          <w:szCs w:val="24"/>
        </w:rPr>
      </w:pPr>
    </w:p>
    <w:p w14:paraId="6B98AD8E" w14:textId="77777777" w:rsidR="00C3311B" w:rsidRDefault="00C3311B" w:rsidP="00C3311B">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B47079C" w14:textId="77777777" w:rsidR="00C3311B" w:rsidRDefault="00C3311B" w:rsidP="00C3311B">
      <w:pPr>
        <w:spacing w:line="257" w:lineRule="atLeast"/>
        <w:jc w:val="both"/>
        <w:textAlignment w:val="baseline"/>
        <w:rPr>
          <w:color w:val="000000"/>
          <w:szCs w:val="24"/>
        </w:rPr>
      </w:pPr>
      <w:r>
        <w:rPr>
          <w:color w:val="000000"/>
          <w:szCs w:val="24"/>
        </w:rPr>
        <w:lastRenderedPageBreak/>
        <w:t xml:space="preserve">12.1.2. Pirkėjas sumoka Tiekėjui </w:t>
      </w:r>
      <w:r>
        <w:rPr>
          <w:rFonts w:eastAsia="Calibri"/>
          <w:kern w:val="2"/>
          <w:szCs w:val="24"/>
        </w:rPr>
        <w:t>ne didesnį kaip Specialiosiose sąlygose nurodyto dydžio Avansą</w:t>
      </w:r>
      <w:r>
        <w:rPr>
          <w:color w:val="000000"/>
          <w:szCs w:val="24"/>
        </w:rPr>
        <w:t>.</w:t>
      </w:r>
    </w:p>
    <w:p w14:paraId="4EFBE295" w14:textId="77777777" w:rsidR="00C3311B" w:rsidRDefault="00C3311B" w:rsidP="00C3311B">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30305216" w14:textId="77777777" w:rsidR="00C3311B" w:rsidRDefault="00C3311B" w:rsidP="00C3311B">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48C9D54E" w14:textId="77777777" w:rsidR="00C3311B" w:rsidRDefault="00C3311B" w:rsidP="00C3311B">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08FDD6" w14:textId="77777777" w:rsidR="00C3311B" w:rsidRDefault="00C3311B" w:rsidP="00C3311B">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DFEAED2" w14:textId="77777777" w:rsidR="00C3311B" w:rsidRDefault="00C3311B" w:rsidP="00C3311B">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E856AFC" w14:textId="77777777" w:rsidR="00C3311B" w:rsidRDefault="00C3311B" w:rsidP="00C3311B">
      <w:pPr>
        <w:spacing w:line="257" w:lineRule="atLeast"/>
        <w:jc w:val="both"/>
        <w:textAlignment w:val="baseline"/>
        <w:rPr>
          <w:color w:val="000000"/>
          <w:szCs w:val="24"/>
        </w:rPr>
      </w:pPr>
      <w:r>
        <w:rPr>
          <w:color w:val="000000"/>
          <w:szCs w:val="24"/>
        </w:rPr>
        <w:t>12.1.7. Avanso užtikrinimo suma turi būti nurodoma ir išmokama eurais. </w:t>
      </w:r>
    </w:p>
    <w:p w14:paraId="7F6614F8" w14:textId="77777777" w:rsidR="00C3311B" w:rsidRDefault="00C3311B" w:rsidP="00C3311B">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0A3F5C9E" w14:textId="77777777" w:rsidR="00C3311B" w:rsidRDefault="00C3311B" w:rsidP="00C3311B">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3BD0C9E1" w14:textId="77777777" w:rsidR="00C3311B" w:rsidRDefault="00C3311B" w:rsidP="00C3311B">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3DD8438" w14:textId="77777777" w:rsidR="00C3311B" w:rsidRDefault="00C3311B" w:rsidP="00C3311B">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4263D1F" w14:textId="77777777" w:rsidR="00C3311B" w:rsidRDefault="00C3311B" w:rsidP="00C3311B">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A03B3DC" w14:textId="77777777" w:rsidR="00C3311B" w:rsidRDefault="00C3311B" w:rsidP="00C3311B">
      <w:pPr>
        <w:spacing w:line="257" w:lineRule="atLeast"/>
        <w:ind w:firstLine="62"/>
        <w:jc w:val="both"/>
        <w:textAlignment w:val="baseline"/>
        <w:rPr>
          <w:color w:val="000000"/>
          <w:szCs w:val="24"/>
        </w:rPr>
      </w:pPr>
    </w:p>
    <w:p w14:paraId="7B180ACF" w14:textId="77777777" w:rsidR="00C3311B" w:rsidRDefault="00C3311B" w:rsidP="00C3311B">
      <w:pPr>
        <w:spacing w:line="257" w:lineRule="atLeast"/>
        <w:jc w:val="center"/>
        <w:rPr>
          <w:color w:val="000000"/>
          <w:szCs w:val="24"/>
        </w:rPr>
      </w:pPr>
      <w:r>
        <w:rPr>
          <w:b/>
          <w:bCs/>
          <w:color w:val="000000"/>
          <w:szCs w:val="24"/>
        </w:rPr>
        <w:t>12.2.  Mokėjimų tvarka</w:t>
      </w:r>
    </w:p>
    <w:p w14:paraId="6463AC32" w14:textId="77777777" w:rsidR="00C3311B" w:rsidRDefault="00C3311B" w:rsidP="00C3311B">
      <w:pPr>
        <w:spacing w:line="257" w:lineRule="atLeast"/>
        <w:ind w:firstLine="62"/>
        <w:jc w:val="both"/>
        <w:rPr>
          <w:color w:val="000000"/>
          <w:szCs w:val="24"/>
        </w:rPr>
      </w:pPr>
    </w:p>
    <w:p w14:paraId="5ED1E3E3" w14:textId="77777777" w:rsidR="00C3311B" w:rsidRDefault="00C3311B" w:rsidP="00C3311B">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3520609E" w14:textId="77777777" w:rsidR="00C3311B" w:rsidRDefault="00C3311B" w:rsidP="00C3311B">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36276F7B" w14:textId="77777777" w:rsidR="00C3311B" w:rsidRDefault="00C3311B" w:rsidP="00C3311B">
      <w:pPr>
        <w:spacing w:line="257" w:lineRule="atLeast"/>
        <w:jc w:val="both"/>
        <w:rPr>
          <w:color w:val="000000"/>
          <w:szCs w:val="24"/>
        </w:rPr>
      </w:pPr>
      <w:r>
        <w:rPr>
          <w:color w:val="000000"/>
          <w:szCs w:val="24"/>
        </w:rPr>
        <w:lastRenderedPageBreak/>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21EC929C" w14:textId="77777777" w:rsidR="00C3311B" w:rsidRDefault="00C3311B" w:rsidP="00C3311B">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0BC124BF" w14:textId="77777777" w:rsidR="00C3311B" w:rsidRDefault="00C3311B" w:rsidP="00C3311B">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BAB5E19" w14:textId="77777777" w:rsidR="00C3311B" w:rsidRDefault="00C3311B" w:rsidP="00C3311B">
      <w:pPr>
        <w:spacing w:line="257" w:lineRule="atLeast"/>
        <w:jc w:val="both"/>
        <w:rPr>
          <w:color w:val="000000"/>
          <w:szCs w:val="24"/>
        </w:rPr>
      </w:pPr>
      <w:r>
        <w:rPr>
          <w:color w:val="000000"/>
          <w:szCs w:val="24"/>
        </w:rPr>
        <w:t>12.2.4. Pirkėjas atlieka mokėjimus už Prekes Specialiosiose sąlygose nustatytais terminais.</w:t>
      </w:r>
    </w:p>
    <w:p w14:paraId="4845AD17" w14:textId="77777777" w:rsidR="00C3311B" w:rsidRDefault="00C3311B" w:rsidP="00C3311B">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340E1430" w14:textId="77777777" w:rsidR="00C3311B" w:rsidRDefault="00C3311B" w:rsidP="00C3311B">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1B293E32" w14:textId="77777777" w:rsidR="00C3311B" w:rsidRDefault="00C3311B" w:rsidP="00C3311B">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843C5F4" w14:textId="77777777" w:rsidR="00C3311B" w:rsidRDefault="00C3311B" w:rsidP="00C3311B">
      <w:pPr>
        <w:spacing w:line="257" w:lineRule="atLeast"/>
        <w:ind w:firstLine="62"/>
        <w:jc w:val="both"/>
        <w:rPr>
          <w:color w:val="000000"/>
          <w:szCs w:val="24"/>
        </w:rPr>
      </w:pPr>
    </w:p>
    <w:p w14:paraId="7B0DE78C" w14:textId="77777777" w:rsidR="00C3311B" w:rsidRDefault="00C3311B" w:rsidP="00C3311B">
      <w:pPr>
        <w:spacing w:line="257" w:lineRule="atLeast"/>
        <w:jc w:val="center"/>
        <w:rPr>
          <w:color w:val="000000"/>
          <w:szCs w:val="24"/>
        </w:rPr>
      </w:pPr>
      <w:r>
        <w:rPr>
          <w:b/>
          <w:bCs/>
          <w:color w:val="000000"/>
          <w:szCs w:val="24"/>
        </w:rPr>
        <w:t>12.3.  Kiti atsiskaitymo klausimai</w:t>
      </w:r>
    </w:p>
    <w:p w14:paraId="5F78D1C1" w14:textId="77777777" w:rsidR="00C3311B" w:rsidRDefault="00C3311B" w:rsidP="00C3311B">
      <w:pPr>
        <w:spacing w:line="257" w:lineRule="atLeast"/>
        <w:ind w:firstLine="62"/>
        <w:jc w:val="both"/>
        <w:rPr>
          <w:color w:val="000000"/>
          <w:szCs w:val="24"/>
        </w:rPr>
      </w:pPr>
    </w:p>
    <w:p w14:paraId="3913C888" w14:textId="77777777" w:rsidR="00C3311B" w:rsidRDefault="00C3311B" w:rsidP="00C3311B">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700E711" w14:textId="77777777" w:rsidR="00C3311B" w:rsidRDefault="00C3311B" w:rsidP="00C3311B">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8AD52F7" w14:textId="77777777" w:rsidR="00C3311B" w:rsidRDefault="00C3311B" w:rsidP="00C3311B">
      <w:pPr>
        <w:spacing w:line="257" w:lineRule="atLeast"/>
        <w:jc w:val="both"/>
        <w:rPr>
          <w:color w:val="000000"/>
          <w:szCs w:val="24"/>
        </w:rPr>
      </w:pPr>
      <w:r>
        <w:rPr>
          <w:color w:val="000000"/>
          <w:szCs w:val="24"/>
        </w:rPr>
        <w:t>12.3.3. Visi mokėjimai pagal Sutartį atliekami eurais.</w:t>
      </w:r>
    </w:p>
    <w:p w14:paraId="7C5494C2" w14:textId="77777777" w:rsidR="00C3311B" w:rsidRDefault="00C3311B" w:rsidP="00C3311B">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53DBDE2C" w14:textId="77777777" w:rsidR="00C3311B" w:rsidRDefault="00C3311B" w:rsidP="00C3311B">
      <w:pPr>
        <w:spacing w:line="257" w:lineRule="atLeast"/>
        <w:ind w:firstLine="62"/>
        <w:jc w:val="both"/>
        <w:rPr>
          <w:color w:val="000000"/>
          <w:szCs w:val="24"/>
        </w:rPr>
      </w:pPr>
    </w:p>
    <w:p w14:paraId="34E71607" w14:textId="77777777" w:rsidR="00C3311B" w:rsidRDefault="00C3311B" w:rsidP="00C3311B">
      <w:pPr>
        <w:spacing w:line="257" w:lineRule="atLeast"/>
        <w:jc w:val="center"/>
        <w:rPr>
          <w:color w:val="000000"/>
          <w:szCs w:val="24"/>
        </w:rPr>
      </w:pPr>
      <w:r>
        <w:rPr>
          <w:b/>
          <w:bCs/>
          <w:caps/>
          <w:color w:val="000000"/>
          <w:szCs w:val="24"/>
        </w:rPr>
        <w:t>13.  KONFIDENCIALI INFORMACIJA</w:t>
      </w:r>
    </w:p>
    <w:p w14:paraId="2044CE6E" w14:textId="77777777" w:rsidR="00C3311B" w:rsidRDefault="00C3311B" w:rsidP="00C3311B">
      <w:pPr>
        <w:spacing w:line="257" w:lineRule="atLeast"/>
        <w:ind w:firstLine="62"/>
        <w:jc w:val="both"/>
        <w:rPr>
          <w:color w:val="000000"/>
          <w:szCs w:val="24"/>
        </w:rPr>
      </w:pPr>
    </w:p>
    <w:p w14:paraId="0AB01B2B" w14:textId="77777777" w:rsidR="00C3311B" w:rsidRDefault="00C3311B" w:rsidP="00C3311B">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10F05DB" w14:textId="77777777" w:rsidR="00C3311B" w:rsidRDefault="00C3311B" w:rsidP="00C3311B">
      <w:pPr>
        <w:spacing w:line="257" w:lineRule="atLeast"/>
        <w:jc w:val="both"/>
        <w:rPr>
          <w:color w:val="000000"/>
          <w:szCs w:val="24"/>
        </w:rPr>
      </w:pPr>
      <w:r>
        <w:rPr>
          <w:color w:val="000000"/>
          <w:szCs w:val="24"/>
        </w:rPr>
        <w:t>13.2.  Šalis turi teisę atskleisti kitos Šalies konfidencialią informaciją šiais atvejais:</w:t>
      </w:r>
    </w:p>
    <w:p w14:paraId="5860761A" w14:textId="77777777" w:rsidR="00C3311B" w:rsidRDefault="00C3311B" w:rsidP="00C3311B">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79FB198" w14:textId="77777777" w:rsidR="00C3311B" w:rsidRDefault="00C3311B" w:rsidP="00C3311B">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46CC826" w14:textId="77777777" w:rsidR="00C3311B" w:rsidRDefault="00C3311B" w:rsidP="00C3311B">
      <w:pPr>
        <w:spacing w:line="257" w:lineRule="atLeast"/>
        <w:jc w:val="both"/>
        <w:rPr>
          <w:color w:val="000000"/>
          <w:szCs w:val="24"/>
        </w:rPr>
      </w:pPr>
      <w:r>
        <w:rPr>
          <w:color w:val="000000"/>
          <w:szCs w:val="24"/>
        </w:rPr>
        <w:t xml:space="preserve">13.3. Prieš atskleisdama konfidencialią informaciją, Šalis privalo informuoti kitą Šalį (tiek, kiek tai nedraudžiama pagal įstatymus bei kitus teisės aktus) apie būtinybę arba gautą viešojo administravimo </w:t>
      </w:r>
      <w:r>
        <w:rPr>
          <w:color w:val="000000"/>
          <w:szCs w:val="24"/>
        </w:rPr>
        <w:lastRenderedPageBreak/>
        <w:t>subjekto reikalavimą atskleisti konfidencialią informaciją ir imtis protingų priemonių, siekdama užtikrinti atskleistos informacijos konfidencialumą.</w:t>
      </w:r>
    </w:p>
    <w:p w14:paraId="2C470890" w14:textId="77777777" w:rsidR="00C3311B" w:rsidRDefault="00C3311B" w:rsidP="00C3311B">
      <w:pPr>
        <w:spacing w:line="257" w:lineRule="atLeast"/>
        <w:jc w:val="both"/>
        <w:rPr>
          <w:color w:val="000000"/>
          <w:szCs w:val="24"/>
        </w:rPr>
      </w:pPr>
      <w:r>
        <w:rPr>
          <w:color w:val="000000"/>
          <w:szCs w:val="24"/>
        </w:rPr>
        <w:t>13.4. Šalis atsako:</w:t>
      </w:r>
    </w:p>
    <w:p w14:paraId="3C203CFA" w14:textId="77777777" w:rsidR="00C3311B" w:rsidRDefault="00C3311B" w:rsidP="00C3311B">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3BD0134B" w14:textId="77777777" w:rsidR="00C3311B" w:rsidRDefault="00C3311B" w:rsidP="00C3311B">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881013C" w14:textId="77777777" w:rsidR="00C3311B" w:rsidRDefault="00C3311B" w:rsidP="00C3311B">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48191E3B" w14:textId="77777777" w:rsidR="00C3311B" w:rsidRDefault="00C3311B" w:rsidP="00C3311B">
      <w:pPr>
        <w:spacing w:line="257" w:lineRule="atLeast"/>
        <w:ind w:firstLine="62"/>
        <w:jc w:val="both"/>
        <w:rPr>
          <w:color w:val="000000"/>
          <w:szCs w:val="24"/>
        </w:rPr>
      </w:pPr>
    </w:p>
    <w:p w14:paraId="06A9A98F" w14:textId="77777777" w:rsidR="00C3311B" w:rsidRDefault="00C3311B" w:rsidP="00C3311B">
      <w:pPr>
        <w:spacing w:line="257" w:lineRule="atLeast"/>
        <w:jc w:val="center"/>
        <w:rPr>
          <w:color w:val="000000"/>
          <w:szCs w:val="24"/>
        </w:rPr>
      </w:pPr>
      <w:r>
        <w:rPr>
          <w:b/>
          <w:bCs/>
          <w:caps/>
          <w:color w:val="000000"/>
          <w:szCs w:val="24"/>
        </w:rPr>
        <w:t>14.  ASMENS DUOMENŲ APSAUGA</w:t>
      </w:r>
    </w:p>
    <w:p w14:paraId="35DA8A8C" w14:textId="77777777" w:rsidR="00C3311B" w:rsidRDefault="00C3311B" w:rsidP="00C3311B">
      <w:pPr>
        <w:spacing w:line="257" w:lineRule="atLeast"/>
        <w:ind w:firstLine="62"/>
        <w:jc w:val="both"/>
        <w:rPr>
          <w:color w:val="000000"/>
          <w:szCs w:val="24"/>
        </w:rPr>
      </w:pPr>
    </w:p>
    <w:p w14:paraId="1C01EE29" w14:textId="77777777" w:rsidR="00C3311B" w:rsidRDefault="00C3311B" w:rsidP="00C3311B">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111A5172" w14:textId="77777777" w:rsidR="00C3311B" w:rsidRDefault="00C3311B" w:rsidP="00C3311B">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9B33EE2" w14:textId="77777777" w:rsidR="00C3311B" w:rsidRDefault="00C3311B" w:rsidP="00C3311B">
      <w:pPr>
        <w:spacing w:line="257" w:lineRule="atLeast"/>
        <w:ind w:left="360" w:firstLine="115"/>
        <w:jc w:val="both"/>
        <w:rPr>
          <w:color w:val="000000"/>
          <w:szCs w:val="24"/>
        </w:rPr>
      </w:pPr>
    </w:p>
    <w:p w14:paraId="2C802DFB" w14:textId="77777777" w:rsidR="00C3311B" w:rsidRDefault="00C3311B" w:rsidP="00C3311B">
      <w:pPr>
        <w:spacing w:line="257" w:lineRule="atLeast"/>
        <w:jc w:val="center"/>
        <w:rPr>
          <w:color w:val="000000"/>
          <w:szCs w:val="24"/>
        </w:rPr>
      </w:pPr>
      <w:r>
        <w:rPr>
          <w:b/>
          <w:bCs/>
          <w:caps/>
          <w:color w:val="000000"/>
          <w:szCs w:val="24"/>
        </w:rPr>
        <w:t>15.  INTELEKTINĖ NUOSAVYBĖ</w:t>
      </w:r>
    </w:p>
    <w:p w14:paraId="4C70D3C5" w14:textId="77777777" w:rsidR="00C3311B" w:rsidRDefault="00C3311B" w:rsidP="00C3311B">
      <w:pPr>
        <w:spacing w:line="257" w:lineRule="atLeast"/>
        <w:ind w:firstLine="62"/>
        <w:jc w:val="both"/>
        <w:rPr>
          <w:color w:val="000000"/>
          <w:szCs w:val="24"/>
        </w:rPr>
      </w:pPr>
    </w:p>
    <w:p w14:paraId="1F790163" w14:textId="77777777" w:rsidR="00C3311B" w:rsidRDefault="00C3311B" w:rsidP="00C3311B">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36FE1F" w14:textId="77777777" w:rsidR="00C3311B" w:rsidRDefault="00C3311B" w:rsidP="00C3311B">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8BFA5DB" w14:textId="77777777" w:rsidR="00C3311B" w:rsidRDefault="00C3311B" w:rsidP="00C3311B">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A32D219" w14:textId="77777777" w:rsidR="00F6587D" w:rsidRDefault="00F6587D" w:rsidP="00C3311B">
      <w:pPr>
        <w:spacing w:line="257" w:lineRule="atLeast"/>
        <w:jc w:val="both"/>
        <w:textAlignment w:val="baseline"/>
        <w:rPr>
          <w:szCs w:val="24"/>
        </w:rPr>
      </w:pPr>
    </w:p>
    <w:p w14:paraId="2A3FBA59" w14:textId="77777777" w:rsidR="00F6587D" w:rsidRDefault="00F6587D" w:rsidP="00C3311B">
      <w:pPr>
        <w:spacing w:line="257" w:lineRule="atLeast"/>
        <w:jc w:val="both"/>
        <w:textAlignment w:val="baseline"/>
        <w:rPr>
          <w:szCs w:val="24"/>
        </w:rPr>
      </w:pPr>
    </w:p>
    <w:p w14:paraId="4B4A9E0C" w14:textId="77777777" w:rsidR="00C3311B" w:rsidRDefault="00C3311B" w:rsidP="00C3311B">
      <w:pPr>
        <w:spacing w:line="257" w:lineRule="atLeast"/>
        <w:ind w:firstLine="62"/>
        <w:jc w:val="both"/>
        <w:textAlignment w:val="baseline"/>
        <w:rPr>
          <w:color w:val="000000"/>
          <w:szCs w:val="24"/>
        </w:rPr>
      </w:pPr>
    </w:p>
    <w:p w14:paraId="089E1245" w14:textId="77777777" w:rsidR="00C3311B" w:rsidRDefault="00C3311B" w:rsidP="00C3311B">
      <w:pPr>
        <w:spacing w:line="257" w:lineRule="atLeast"/>
        <w:jc w:val="center"/>
        <w:rPr>
          <w:color w:val="000000"/>
          <w:szCs w:val="24"/>
        </w:rPr>
      </w:pPr>
      <w:r>
        <w:rPr>
          <w:b/>
          <w:bCs/>
          <w:caps/>
          <w:color w:val="000000"/>
          <w:szCs w:val="24"/>
        </w:rPr>
        <w:t>16.  PAREIŠKIMAI IR GARANTIJOS</w:t>
      </w:r>
    </w:p>
    <w:p w14:paraId="332FA7BA" w14:textId="77777777" w:rsidR="00C3311B" w:rsidRDefault="00C3311B" w:rsidP="00C3311B">
      <w:pPr>
        <w:spacing w:line="257" w:lineRule="atLeast"/>
        <w:ind w:firstLine="62"/>
        <w:jc w:val="both"/>
        <w:rPr>
          <w:color w:val="000000"/>
          <w:szCs w:val="24"/>
        </w:rPr>
      </w:pPr>
    </w:p>
    <w:p w14:paraId="4642490F" w14:textId="77777777" w:rsidR="00C3311B" w:rsidRDefault="00C3311B" w:rsidP="00C3311B">
      <w:pPr>
        <w:spacing w:line="257" w:lineRule="atLeast"/>
        <w:jc w:val="both"/>
        <w:rPr>
          <w:color w:val="000000"/>
          <w:szCs w:val="24"/>
        </w:rPr>
      </w:pPr>
      <w:r>
        <w:rPr>
          <w:color w:val="000000"/>
          <w:szCs w:val="24"/>
        </w:rPr>
        <w:t>16.1. Kiekviena iš Šalių pareiškia ir garantuoja kitai Šaliai, kad:</w:t>
      </w:r>
    </w:p>
    <w:p w14:paraId="77F9B104" w14:textId="77777777" w:rsidR="00C3311B" w:rsidRDefault="00C3311B" w:rsidP="00C3311B">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108EE39" w14:textId="77777777" w:rsidR="00C3311B" w:rsidRDefault="00C3311B" w:rsidP="00C3311B">
      <w:pPr>
        <w:spacing w:line="257" w:lineRule="atLeast"/>
        <w:jc w:val="both"/>
        <w:rPr>
          <w:color w:val="000000"/>
          <w:szCs w:val="24"/>
        </w:rPr>
      </w:pPr>
      <w:r>
        <w:rPr>
          <w:color w:val="000000"/>
          <w:szCs w:val="24"/>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A7DFA5" w14:textId="77777777" w:rsidR="00C3311B" w:rsidRDefault="00C3311B" w:rsidP="00C3311B">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93B75BC" w14:textId="77777777" w:rsidR="00C3311B" w:rsidRDefault="00C3311B" w:rsidP="00C3311B">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920A15C" w14:textId="77777777" w:rsidR="00C3311B" w:rsidRDefault="00C3311B" w:rsidP="00C3311B">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3DB2E1F" w14:textId="77777777" w:rsidR="00C3311B" w:rsidRDefault="00C3311B" w:rsidP="00C3311B">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1A854417" w14:textId="77777777" w:rsidR="00C3311B" w:rsidRDefault="00C3311B" w:rsidP="00C3311B">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591DE42" w14:textId="77777777" w:rsidR="00C3311B" w:rsidRDefault="00C3311B" w:rsidP="00C3311B">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8082A6C" w14:textId="77777777" w:rsidR="00C3311B" w:rsidRDefault="00C3311B" w:rsidP="00C3311B">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C503DA8" w14:textId="77777777" w:rsidR="00C3311B" w:rsidRDefault="00C3311B" w:rsidP="00C3311B">
      <w:pPr>
        <w:rPr>
          <w:sz w:val="14"/>
          <w:szCs w:val="14"/>
        </w:rPr>
      </w:pPr>
    </w:p>
    <w:p w14:paraId="2D5A60BA" w14:textId="77777777" w:rsidR="00C3311B" w:rsidRDefault="00C3311B" w:rsidP="00C3311B">
      <w:pPr>
        <w:spacing w:line="257" w:lineRule="atLeast"/>
        <w:ind w:firstLine="62"/>
        <w:jc w:val="both"/>
        <w:rPr>
          <w:color w:val="000000"/>
          <w:szCs w:val="24"/>
        </w:rPr>
      </w:pPr>
    </w:p>
    <w:p w14:paraId="7F3D7B6F" w14:textId="77777777" w:rsidR="00C3311B" w:rsidRDefault="00C3311B" w:rsidP="00C3311B">
      <w:pPr>
        <w:spacing w:line="257" w:lineRule="atLeast"/>
        <w:jc w:val="center"/>
        <w:rPr>
          <w:color w:val="000000"/>
          <w:szCs w:val="24"/>
        </w:rPr>
      </w:pPr>
      <w:r>
        <w:rPr>
          <w:b/>
          <w:bCs/>
          <w:caps/>
          <w:color w:val="000000"/>
          <w:szCs w:val="24"/>
        </w:rPr>
        <w:t>17.  BENDRIEJI ATSAKOMYBĖS KLAUSIMAI</w:t>
      </w:r>
    </w:p>
    <w:p w14:paraId="74B5568B" w14:textId="77777777" w:rsidR="00C3311B" w:rsidRDefault="00C3311B" w:rsidP="00C3311B">
      <w:pPr>
        <w:spacing w:line="257" w:lineRule="atLeast"/>
        <w:ind w:firstLine="62"/>
        <w:jc w:val="both"/>
        <w:rPr>
          <w:color w:val="000000"/>
          <w:szCs w:val="24"/>
        </w:rPr>
      </w:pPr>
    </w:p>
    <w:p w14:paraId="6BC61133" w14:textId="77777777" w:rsidR="00C3311B" w:rsidRDefault="00C3311B" w:rsidP="00C3311B">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288EB15D" w14:textId="77777777" w:rsidR="00C3311B" w:rsidRDefault="00C3311B" w:rsidP="00C3311B">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536FC8E" w14:textId="77777777" w:rsidR="00C3311B" w:rsidRDefault="00C3311B" w:rsidP="00C3311B">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98376CE" w14:textId="77777777" w:rsidR="00C3311B" w:rsidRDefault="00C3311B" w:rsidP="00C3311B">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33717E8D" w14:textId="77777777" w:rsidR="00C3311B" w:rsidRDefault="00C3311B" w:rsidP="00C3311B">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410A62A" w14:textId="77777777" w:rsidR="00C3311B" w:rsidRDefault="00C3311B" w:rsidP="00C3311B">
      <w:pPr>
        <w:spacing w:line="257" w:lineRule="atLeast"/>
        <w:jc w:val="both"/>
        <w:rPr>
          <w:color w:val="000000"/>
          <w:szCs w:val="24"/>
        </w:rPr>
      </w:pPr>
      <w:r>
        <w:rPr>
          <w:color w:val="000000"/>
          <w:szCs w:val="24"/>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2DC362EA" w14:textId="77777777" w:rsidR="00C3311B" w:rsidRDefault="00C3311B" w:rsidP="00C3311B">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BB673B0" w14:textId="77777777" w:rsidR="00C3311B" w:rsidRDefault="00C3311B" w:rsidP="00C3311B">
      <w:pPr>
        <w:spacing w:line="257" w:lineRule="atLeast"/>
        <w:ind w:firstLine="115"/>
        <w:jc w:val="both"/>
        <w:rPr>
          <w:color w:val="000000"/>
          <w:szCs w:val="24"/>
        </w:rPr>
      </w:pPr>
    </w:p>
    <w:p w14:paraId="6181081E" w14:textId="77777777" w:rsidR="00C3311B" w:rsidRDefault="00C3311B" w:rsidP="00C3311B">
      <w:pPr>
        <w:spacing w:line="257" w:lineRule="atLeast"/>
        <w:jc w:val="center"/>
        <w:rPr>
          <w:color w:val="000000"/>
          <w:szCs w:val="24"/>
        </w:rPr>
      </w:pPr>
      <w:r>
        <w:rPr>
          <w:b/>
          <w:bCs/>
          <w:caps/>
          <w:color w:val="000000"/>
          <w:szCs w:val="24"/>
        </w:rPr>
        <w:t>18.  NENUGALIMA JĖGA (FORCE MAJEURE)</w:t>
      </w:r>
    </w:p>
    <w:p w14:paraId="2E21574B" w14:textId="77777777" w:rsidR="00C3311B" w:rsidRDefault="00C3311B" w:rsidP="00C3311B">
      <w:pPr>
        <w:spacing w:line="257" w:lineRule="atLeast"/>
        <w:ind w:firstLine="62"/>
        <w:jc w:val="both"/>
        <w:rPr>
          <w:color w:val="000000"/>
          <w:szCs w:val="24"/>
        </w:rPr>
      </w:pPr>
    </w:p>
    <w:p w14:paraId="501E9D67" w14:textId="77777777" w:rsidR="00C3311B" w:rsidRDefault="00C3311B" w:rsidP="00C3311B">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41896B5C" w14:textId="77777777" w:rsidR="00C3311B" w:rsidRDefault="00C3311B" w:rsidP="00C3311B">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4FE87453" w14:textId="77777777" w:rsidR="00C3311B" w:rsidRDefault="00C3311B" w:rsidP="00C3311B">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3C36E11" w14:textId="77777777" w:rsidR="00C3311B" w:rsidRDefault="00C3311B" w:rsidP="00C3311B">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B625AD2" w14:textId="77777777" w:rsidR="00C3311B" w:rsidRDefault="00C3311B" w:rsidP="00C3311B">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742D932" w14:textId="77777777" w:rsidR="00C3311B" w:rsidRDefault="00C3311B" w:rsidP="00C3311B">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A9321C3" w14:textId="77777777" w:rsidR="00C3311B" w:rsidRDefault="00C3311B" w:rsidP="00C3311B">
      <w:pPr>
        <w:spacing w:line="257" w:lineRule="atLeast"/>
        <w:ind w:firstLine="62"/>
        <w:jc w:val="both"/>
        <w:rPr>
          <w:color w:val="000000"/>
          <w:szCs w:val="24"/>
        </w:rPr>
      </w:pPr>
    </w:p>
    <w:p w14:paraId="09832470" w14:textId="77777777" w:rsidR="00C3311B" w:rsidRDefault="00C3311B" w:rsidP="00C3311B">
      <w:pPr>
        <w:spacing w:line="257" w:lineRule="atLeast"/>
        <w:jc w:val="center"/>
        <w:rPr>
          <w:color w:val="000000"/>
          <w:szCs w:val="24"/>
        </w:rPr>
      </w:pPr>
      <w:r>
        <w:rPr>
          <w:b/>
          <w:bCs/>
          <w:caps/>
          <w:color w:val="000000"/>
          <w:szCs w:val="24"/>
        </w:rPr>
        <w:t>19.  SUTARTIES NUOSTATŲ NEGALIOJIMAS</w:t>
      </w:r>
    </w:p>
    <w:p w14:paraId="07199410" w14:textId="77777777" w:rsidR="00C3311B" w:rsidRDefault="00C3311B" w:rsidP="00C3311B">
      <w:pPr>
        <w:spacing w:line="257" w:lineRule="atLeast"/>
        <w:ind w:firstLine="62"/>
        <w:jc w:val="both"/>
        <w:rPr>
          <w:color w:val="000000"/>
          <w:szCs w:val="24"/>
        </w:rPr>
      </w:pPr>
    </w:p>
    <w:p w14:paraId="7B51E634" w14:textId="77777777" w:rsidR="00C3311B" w:rsidRDefault="00C3311B" w:rsidP="00C3311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FF9422B" w14:textId="77777777" w:rsidR="00C3311B" w:rsidRDefault="00C3311B" w:rsidP="00C3311B">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86C2709" w14:textId="77777777" w:rsidR="00C3311B" w:rsidRDefault="00C3311B" w:rsidP="00C3311B">
      <w:pPr>
        <w:spacing w:line="257" w:lineRule="atLeast"/>
        <w:ind w:firstLine="62"/>
        <w:jc w:val="both"/>
        <w:rPr>
          <w:color w:val="000000"/>
          <w:szCs w:val="24"/>
        </w:rPr>
      </w:pPr>
    </w:p>
    <w:p w14:paraId="1822860C" w14:textId="77777777" w:rsidR="00C3311B" w:rsidRDefault="00C3311B" w:rsidP="00C3311B">
      <w:pPr>
        <w:spacing w:line="257" w:lineRule="atLeast"/>
        <w:jc w:val="center"/>
        <w:rPr>
          <w:color w:val="000000"/>
          <w:szCs w:val="24"/>
        </w:rPr>
      </w:pPr>
      <w:r>
        <w:rPr>
          <w:b/>
          <w:bCs/>
          <w:caps/>
          <w:color w:val="000000"/>
          <w:szCs w:val="24"/>
        </w:rPr>
        <w:t>20.  SUTARTIES PAKEITIMAI</w:t>
      </w:r>
    </w:p>
    <w:p w14:paraId="7F7D44E9" w14:textId="77777777" w:rsidR="00C3311B" w:rsidRDefault="00C3311B" w:rsidP="00C3311B">
      <w:pPr>
        <w:spacing w:line="257" w:lineRule="atLeast"/>
        <w:ind w:firstLine="62"/>
        <w:jc w:val="both"/>
        <w:rPr>
          <w:color w:val="000000"/>
          <w:szCs w:val="24"/>
        </w:rPr>
      </w:pPr>
    </w:p>
    <w:p w14:paraId="03C99496" w14:textId="77777777" w:rsidR="00C3311B" w:rsidRDefault="00C3311B" w:rsidP="00C3311B">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6755EE5F" w14:textId="77777777" w:rsidR="00C3311B" w:rsidRDefault="00C3311B" w:rsidP="00C3311B">
      <w:pPr>
        <w:spacing w:line="257" w:lineRule="atLeast"/>
        <w:jc w:val="both"/>
        <w:rPr>
          <w:color w:val="000000"/>
          <w:szCs w:val="24"/>
        </w:rPr>
      </w:pPr>
      <w:r>
        <w:rPr>
          <w:color w:val="000000"/>
          <w:szCs w:val="24"/>
        </w:rPr>
        <w:t>20.2. Sutarties pakeitimai įforminami Šalims sudarant Susitarimą.</w:t>
      </w:r>
    </w:p>
    <w:p w14:paraId="66A68EF9" w14:textId="77777777" w:rsidR="00C3311B" w:rsidRDefault="00C3311B" w:rsidP="00C3311B">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EC7C5D8" w14:textId="77777777" w:rsidR="00C3311B" w:rsidRDefault="00C3311B" w:rsidP="00C3311B">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70FDABB5" w14:textId="77777777" w:rsidR="00C3311B" w:rsidRDefault="00C3311B" w:rsidP="00C3311B">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EB14074" w14:textId="77777777" w:rsidR="00C3311B" w:rsidRDefault="00C3311B" w:rsidP="00C3311B">
      <w:pPr>
        <w:spacing w:line="257" w:lineRule="atLeast"/>
        <w:ind w:firstLine="62"/>
        <w:jc w:val="both"/>
        <w:rPr>
          <w:color w:val="000000"/>
          <w:szCs w:val="24"/>
        </w:rPr>
      </w:pPr>
    </w:p>
    <w:p w14:paraId="01028C2B" w14:textId="77777777" w:rsidR="00C3311B" w:rsidRDefault="00C3311B" w:rsidP="00C3311B">
      <w:pPr>
        <w:spacing w:line="257" w:lineRule="atLeast"/>
        <w:jc w:val="center"/>
        <w:rPr>
          <w:color w:val="000000"/>
          <w:szCs w:val="24"/>
        </w:rPr>
      </w:pPr>
      <w:r>
        <w:rPr>
          <w:b/>
          <w:bCs/>
          <w:caps/>
          <w:color w:val="000000"/>
          <w:szCs w:val="24"/>
        </w:rPr>
        <w:t>21.  SUTARTIES SUSTABDYMAS</w:t>
      </w:r>
    </w:p>
    <w:p w14:paraId="59C801EB" w14:textId="77777777" w:rsidR="00C3311B" w:rsidRDefault="00C3311B" w:rsidP="00C3311B">
      <w:pPr>
        <w:spacing w:line="257" w:lineRule="atLeast"/>
        <w:ind w:firstLine="62"/>
        <w:jc w:val="both"/>
        <w:rPr>
          <w:color w:val="000000"/>
          <w:szCs w:val="24"/>
        </w:rPr>
      </w:pPr>
    </w:p>
    <w:p w14:paraId="68FE8C55" w14:textId="77777777" w:rsidR="00C3311B" w:rsidRDefault="00C3311B" w:rsidP="00C3311B">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85A76C5" w14:textId="77777777" w:rsidR="00C3311B" w:rsidRDefault="00C3311B" w:rsidP="00C3311B">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18B0789" w14:textId="77777777" w:rsidR="00C3311B" w:rsidRDefault="00C3311B" w:rsidP="00C3311B">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DACCD71" w14:textId="77777777" w:rsidR="00C3311B" w:rsidRDefault="00C3311B" w:rsidP="00C3311B">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9522426" w14:textId="77777777" w:rsidR="00C3311B" w:rsidRDefault="00C3311B" w:rsidP="00C3311B">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2F416CD8" w14:textId="77777777" w:rsidR="00C3311B" w:rsidRDefault="00C3311B" w:rsidP="00C3311B">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BF9664B" w14:textId="77777777" w:rsidR="00C3311B" w:rsidRDefault="00C3311B" w:rsidP="00C3311B">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9D6448F" w14:textId="77777777" w:rsidR="00C3311B" w:rsidRDefault="00C3311B" w:rsidP="00C3311B">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1C10D86D" w14:textId="77777777" w:rsidR="00C3311B" w:rsidRDefault="00C3311B" w:rsidP="00C3311B">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4D4B8319" w14:textId="77777777" w:rsidR="00C3311B" w:rsidRDefault="00C3311B" w:rsidP="00C3311B">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4F12415" w14:textId="77777777" w:rsidR="00C3311B" w:rsidRDefault="00C3311B" w:rsidP="00C3311B">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20216D8" w14:textId="77777777" w:rsidR="00C3311B" w:rsidRDefault="00C3311B" w:rsidP="00C3311B">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75330E71" w14:textId="77777777" w:rsidR="00C3311B" w:rsidRDefault="00C3311B" w:rsidP="00C3311B">
      <w:pPr>
        <w:jc w:val="both"/>
        <w:textAlignment w:val="baseline"/>
        <w:rPr>
          <w:color w:val="000000"/>
          <w:szCs w:val="24"/>
        </w:rPr>
      </w:pPr>
      <w:r>
        <w:rPr>
          <w:color w:val="000000"/>
          <w:szCs w:val="24"/>
        </w:rPr>
        <w:lastRenderedPageBreak/>
        <w:t>21.5. Sutartinių įsipareigojimų vykdymas gali būti stabdomas tik Sutarties galiojimo laikotarpiu tokia tvarka:</w:t>
      </w:r>
    </w:p>
    <w:p w14:paraId="42BE0B2C" w14:textId="77777777" w:rsidR="00C3311B" w:rsidRDefault="00C3311B" w:rsidP="00C3311B">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FBF7639" w14:textId="77777777" w:rsidR="00C3311B" w:rsidRDefault="00C3311B" w:rsidP="00C3311B">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F271703" w14:textId="77777777" w:rsidR="00C3311B" w:rsidRDefault="00C3311B" w:rsidP="00C3311B">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59AAB1AB" w14:textId="77777777" w:rsidR="00C3311B" w:rsidRDefault="00C3311B" w:rsidP="00C3311B">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46ED653" w14:textId="77777777" w:rsidR="00C3311B" w:rsidRDefault="00C3311B" w:rsidP="00C3311B">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2B20E287" w14:textId="77777777" w:rsidR="00C3311B" w:rsidRDefault="00C3311B" w:rsidP="00C3311B">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79F2D9C" w14:textId="77777777" w:rsidR="00C3311B" w:rsidRDefault="00C3311B" w:rsidP="00C3311B">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0A587F9" w14:textId="77777777" w:rsidR="00C3311B" w:rsidRDefault="00C3311B" w:rsidP="00C3311B">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95E2E2E" w14:textId="77777777" w:rsidR="00C3311B" w:rsidRDefault="00C3311B" w:rsidP="00C3311B">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D1E6290" w14:textId="77777777" w:rsidR="00C3311B" w:rsidRDefault="00C3311B" w:rsidP="00C3311B">
      <w:pPr>
        <w:spacing w:line="257" w:lineRule="atLeast"/>
        <w:ind w:firstLine="62"/>
        <w:jc w:val="both"/>
        <w:textAlignment w:val="baseline"/>
        <w:rPr>
          <w:color w:val="000000"/>
          <w:szCs w:val="24"/>
        </w:rPr>
      </w:pPr>
    </w:p>
    <w:p w14:paraId="11B835F0" w14:textId="77777777" w:rsidR="00C3311B" w:rsidRDefault="00C3311B" w:rsidP="00C3311B">
      <w:pPr>
        <w:spacing w:line="257" w:lineRule="atLeast"/>
        <w:jc w:val="center"/>
        <w:rPr>
          <w:color w:val="000000"/>
          <w:szCs w:val="24"/>
        </w:rPr>
      </w:pPr>
      <w:r>
        <w:rPr>
          <w:b/>
          <w:bCs/>
          <w:caps/>
          <w:color w:val="000000"/>
          <w:szCs w:val="24"/>
        </w:rPr>
        <w:t>22.  SUTARTIES NUTRAUKIMAS</w:t>
      </w:r>
    </w:p>
    <w:p w14:paraId="62F9E2F8" w14:textId="77777777" w:rsidR="00C3311B" w:rsidRDefault="00C3311B" w:rsidP="00C3311B">
      <w:pPr>
        <w:spacing w:line="257" w:lineRule="atLeast"/>
        <w:ind w:firstLine="62"/>
        <w:jc w:val="both"/>
        <w:rPr>
          <w:color w:val="000000"/>
          <w:szCs w:val="24"/>
        </w:rPr>
      </w:pPr>
    </w:p>
    <w:p w14:paraId="2785396F" w14:textId="77777777" w:rsidR="00C3311B" w:rsidRDefault="00C3311B" w:rsidP="00C3311B">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CF91C09" w14:textId="77777777" w:rsidR="00C3311B" w:rsidRDefault="00C3311B" w:rsidP="00C3311B">
      <w:pPr>
        <w:spacing w:line="257" w:lineRule="atLeast"/>
        <w:ind w:firstLine="62"/>
        <w:jc w:val="both"/>
        <w:rPr>
          <w:color w:val="000000"/>
          <w:szCs w:val="24"/>
        </w:rPr>
      </w:pPr>
    </w:p>
    <w:p w14:paraId="3BB54E66" w14:textId="77777777" w:rsidR="00C3311B" w:rsidRDefault="00C3311B" w:rsidP="00C3311B">
      <w:pPr>
        <w:spacing w:line="257" w:lineRule="atLeast"/>
        <w:jc w:val="center"/>
        <w:rPr>
          <w:color w:val="000000"/>
          <w:szCs w:val="24"/>
        </w:rPr>
      </w:pPr>
      <w:r>
        <w:rPr>
          <w:b/>
          <w:bCs/>
          <w:color w:val="000000"/>
          <w:szCs w:val="24"/>
        </w:rPr>
        <w:t>22.1.  Pretenzijos dėl Sutarties pažeidimų</w:t>
      </w:r>
    </w:p>
    <w:p w14:paraId="358D83AF" w14:textId="77777777" w:rsidR="00C3311B" w:rsidRDefault="00C3311B" w:rsidP="00C3311B">
      <w:pPr>
        <w:spacing w:line="257" w:lineRule="atLeast"/>
        <w:ind w:firstLine="62"/>
        <w:jc w:val="both"/>
        <w:rPr>
          <w:color w:val="000000"/>
          <w:szCs w:val="24"/>
        </w:rPr>
      </w:pPr>
    </w:p>
    <w:p w14:paraId="1101A83E" w14:textId="77777777" w:rsidR="00C3311B" w:rsidRDefault="00C3311B" w:rsidP="00C3311B">
      <w:pPr>
        <w:spacing w:line="257" w:lineRule="atLeast"/>
        <w:jc w:val="both"/>
        <w:textAlignment w:val="baseline"/>
        <w:rPr>
          <w:color w:val="000000"/>
          <w:szCs w:val="24"/>
        </w:rPr>
      </w:pPr>
      <w:r>
        <w:rPr>
          <w:color w:val="000000"/>
          <w:szCs w:val="24"/>
        </w:rPr>
        <w:lastRenderedPageBreak/>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7A019EF" w14:textId="77777777" w:rsidR="00C3311B" w:rsidRDefault="00C3311B" w:rsidP="00C3311B">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40F9D46" w14:textId="77777777" w:rsidR="00C3311B" w:rsidRDefault="00C3311B" w:rsidP="00C3311B">
      <w:pPr>
        <w:spacing w:line="257" w:lineRule="atLeast"/>
        <w:ind w:firstLine="62"/>
        <w:jc w:val="both"/>
        <w:textAlignment w:val="baseline"/>
        <w:rPr>
          <w:color w:val="000000"/>
          <w:szCs w:val="24"/>
        </w:rPr>
      </w:pPr>
    </w:p>
    <w:p w14:paraId="061149CB" w14:textId="77777777" w:rsidR="00C3311B" w:rsidRDefault="00C3311B" w:rsidP="00C3311B">
      <w:pPr>
        <w:spacing w:line="257" w:lineRule="atLeast"/>
        <w:jc w:val="center"/>
        <w:rPr>
          <w:color w:val="000000"/>
          <w:szCs w:val="24"/>
        </w:rPr>
      </w:pPr>
      <w:r>
        <w:rPr>
          <w:b/>
          <w:bCs/>
          <w:color w:val="000000"/>
          <w:szCs w:val="24"/>
        </w:rPr>
        <w:t>22.2.  Sutarties nutraukimas Pirkėjo iniciatyva</w:t>
      </w:r>
    </w:p>
    <w:p w14:paraId="6048AF89" w14:textId="77777777" w:rsidR="00C3311B" w:rsidRDefault="00C3311B" w:rsidP="00C3311B">
      <w:pPr>
        <w:spacing w:line="257" w:lineRule="atLeast"/>
        <w:ind w:firstLine="62"/>
        <w:jc w:val="both"/>
        <w:rPr>
          <w:color w:val="000000"/>
          <w:szCs w:val="24"/>
        </w:rPr>
      </w:pPr>
    </w:p>
    <w:p w14:paraId="5F82FCD9" w14:textId="77777777" w:rsidR="00C3311B" w:rsidRDefault="00C3311B" w:rsidP="00C3311B">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F2B081E" w14:textId="77777777" w:rsidR="00C3311B" w:rsidRDefault="00C3311B" w:rsidP="00C3311B">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0E34754" w14:textId="77777777" w:rsidR="00C3311B" w:rsidRDefault="00C3311B" w:rsidP="00C3311B">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A3458F3" w14:textId="77777777" w:rsidR="00C3311B" w:rsidRDefault="00C3311B" w:rsidP="00C3311B">
      <w:pPr>
        <w:spacing w:line="257" w:lineRule="atLeast"/>
        <w:jc w:val="both"/>
        <w:rPr>
          <w:szCs w:val="24"/>
        </w:rPr>
      </w:pPr>
      <w:r>
        <w:rPr>
          <w:szCs w:val="24"/>
        </w:rPr>
        <w:t>22.2.2.2. Tiekėjo padėtis pasikeičia ir jis atitinka pirkimo dokumentuose nustatytą pašalinimo pagrindą;</w:t>
      </w:r>
    </w:p>
    <w:p w14:paraId="254550CC" w14:textId="77777777" w:rsidR="00C3311B" w:rsidRDefault="00C3311B" w:rsidP="00C3311B">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6F3978E0" w14:textId="77777777" w:rsidR="00C3311B" w:rsidRDefault="00C3311B" w:rsidP="00C3311B">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0ADF1041" w14:textId="77777777" w:rsidR="00C3311B" w:rsidRDefault="00C3311B" w:rsidP="00C3311B">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A7F503A" w14:textId="77777777" w:rsidR="00C3311B" w:rsidRDefault="00C3311B" w:rsidP="00C3311B">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13586E7" w14:textId="77777777" w:rsidR="00C3311B" w:rsidRDefault="00C3311B" w:rsidP="00C3311B">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D8530D9" w14:textId="77777777" w:rsidR="00C3311B" w:rsidRDefault="00C3311B" w:rsidP="00C3311B">
      <w:pPr>
        <w:spacing w:line="257" w:lineRule="atLeast"/>
        <w:jc w:val="both"/>
        <w:textAlignment w:val="baseline"/>
        <w:rPr>
          <w:color w:val="000000"/>
          <w:szCs w:val="24"/>
        </w:rPr>
      </w:pPr>
      <w:r>
        <w:rPr>
          <w:color w:val="000000"/>
          <w:szCs w:val="24"/>
        </w:rPr>
        <w:t>22.2.2.8. nebelieka perkamų Prekių poreikio; </w:t>
      </w:r>
    </w:p>
    <w:p w14:paraId="69AFC215" w14:textId="77777777" w:rsidR="00C3311B" w:rsidRDefault="00C3311B" w:rsidP="00C3311B">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16B583E3" w14:textId="77777777" w:rsidR="00C3311B" w:rsidRDefault="00C3311B" w:rsidP="00C3311B">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C91504A" w14:textId="77777777" w:rsidR="00C3311B" w:rsidRDefault="00C3311B" w:rsidP="00C3311B">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DC202E4" w14:textId="77777777" w:rsidR="00C3311B" w:rsidRDefault="00C3311B" w:rsidP="00C3311B">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6F5E722" w14:textId="77777777" w:rsidR="00C3311B" w:rsidRDefault="00C3311B" w:rsidP="00C3311B">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2B0B207" w14:textId="77777777" w:rsidR="00C3311B" w:rsidRDefault="00C3311B" w:rsidP="00C3311B">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7FAABCF6" w14:textId="77777777" w:rsidR="00C3311B" w:rsidRDefault="00C3311B" w:rsidP="00C3311B">
      <w:pPr>
        <w:jc w:val="both"/>
        <w:textAlignment w:val="baseline"/>
        <w:rPr>
          <w:color w:val="000000"/>
          <w:szCs w:val="24"/>
        </w:rPr>
      </w:pPr>
      <w:r>
        <w:rPr>
          <w:color w:val="000000"/>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rPr>
          <w:color w:val="000000"/>
          <w:szCs w:val="24"/>
        </w:rPr>
        <w:lastRenderedPageBreak/>
        <w:t>(bent vienai iš taikomų sankcijų). Sutarties negaliojimo momentas nustatomas vadovaujantis minėtu įstatymu. </w:t>
      </w:r>
    </w:p>
    <w:p w14:paraId="54202479" w14:textId="77777777" w:rsidR="00C3311B" w:rsidRDefault="00C3311B" w:rsidP="00C3311B">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0242094" w14:textId="77777777" w:rsidR="00C3311B" w:rsidRDefault="00C3311B" w:rsidP="00C3311B">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502B9D0" w14:textId="77777777" w:rsidR="00C3311B" w:rsidRDefault="00C3311B" w:rsidP="00C3311B">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49F37B4" w14:textId="77777777" w:rsidR="00C3311B" w:rsidRDefault="00C3311B" w:rsidP="00C3311B">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B28D7BF" w14:textId="77777777" w:rsidR="00C3311B" w:rsidRDefault="00C3311B" w:rsidP="00C3311B">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58E98EAE" w14:textId="77777777" w:rsidR="00C3311B" w:rsidRDefault="00C3311B" w:rsidP="00C3311B">
      <w:pPr>
        <w:spacing w:line="257" w:lineRule="atLeast"/>
        <w:ind w:firstLine="62"/>
        <w:jc w:val="both"/>
        <w:textAlignment w:val="baseline"/>
        <w:rPr>
          <w:color w:val="000000"/>
          <w:szCs w:val="24"/>
        </w:rPr>
      </w:pPr>
    </w:p>
    <w:p w14:paraId="13139051" w14:textId="77777777" w:rsidR="00C3311B" w:rsidRDefault="00C3311B" w:rsidP="00C3311B">
      <w:pPr>
        <w:spacing w:line="257" w:lineRule="atLeast"/>
        <w:jc w:val="center"/>
        <w:rPr>
          <w:color w:val="000000"/>
          <w:szCs w:val="24"/>
        </w:rPr>
      </w:pPr>
      <w:r>
        <w:rPr>
          <w:b/>
          <w:bCs/>
          <w:color w:val="000000"/>
          <w:szCs w:val="24"/>
        </w:rPr>
        <w:t>22.3.  Sutarties nutraukimas Tiekėjo iniciatyva</w:t>
      </w:r>
    </w:p>
    <w:p w14:paraId="70942480" w14:textId="77777777" w:rsidR="00C3311B" w:rsidRDefault="00C3311B" w:rsidP="00C3311B">
      <w:pPr>
        <w:spacing w:line="257" w:lineRule="atLeast"/>
        <w:ind w:firstLine="62"/>
        <w:jc w:val="both"/>
        <w:rPr>
          <w:color w:val="000000"/>
          <w:szCs w:val="24"/>
        </w:rPr>
      </w:pPr>
    </w:p>
    <w:p w14:paraId="7E4941BA" w14:textId="77777777" w:rsidR="00C3311B" w:rsidRDefault="00C3311B" w:rsidP="00C3311B">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B6B66E4" w14:textId="77777777" w:rsidR="00C3311B" w:rsidRDefault="00C3311B" w:rsidP="00C3311B">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42572F71" w14:textId="77777777" w:rsidR="00C3311B" w:rsidRDefault="00C3311B" w:rsidP="00C3311B">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5C3CA22" w14:textId="77777777" w:rsidR="00C3311B" w:rsidRDefault="00C3311B" w:rsidP="00C3311B">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32E4A26" w14:textId="77777777" w:rsidR="00C3311B" w:rsidRDefault="00C3311B" w:rsidP="00C3311B">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01DF7ECE" w14:textId="77777777" w:rsidR="00C3311B" w:rsidRDefault="00C3311B" w:rsidP="00C3311B">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61066FF" w14:textId="77777777" w:rsidR="00C3311B" w:rsidRDefault="00C3311B" w:rsidP="00C3311B">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E4C2D63" w14:textId="77777777" w:rsidR="00C3311B" w:rsidRDefault="00C3311B" w:rsidP="00C3311B">
      <w:pPr>
        <w:spacing w:line="257" w:lineRule="atLeast"/>
        <w:jc w:val="both"/>
        <w:textAlignment w:val="baseline"/>
        <w:rPr>
          <w:color w:val="000000"/>
          <w:szCs w:val="24"/>
        </w:rPr>
      </w:pPr>
      <w:r>
        <w:rPr>
          <w:color w:val="000000"/>
          <w:szCs w:val="24"/>
        </w:rPr>
        <w:lastRenderedPageBreak/>
        <w:t>22.3.6. Sutartis laikoma nutraukta kitą dieną po to, kai pasibaigia įspėjimo apie Sutarties nutraukimą terminas. </w:t>
      </w:r>
    </w:p>
    <w:p w14:paraId="7B761D55" w14:textId="77777777" w:rsidR="00C3311B" w:rsidRDefault="00C3311B" w:rsidP="00C3311B">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D503525" w14:textId="77777777" w:rsidR="00C3311B" w:rsidRDefault="00C3311B" w:rsidP="00C3311B">
      <w:pPr>
        <w:spacing w:line="257" w:lineRule="atLeast"/>
        <w:ind w:firstLine="62"/>
        <w:jc w:val="both"/>
        <w:textAlignment w:val="baseline"/>
        <w:rPr>
          <w:color w:val="000000"/>
          <w:szCs w:val="24"/>
        </w:rPr>
      </w:pPr>
    </w:p>
    <w:p w14:paraId="0913C29B" w14:textId="77777777" w:rsidR="00C3311B" w:rsidRDefault="00C3311B" w:rsidP="00C3311B">
      <w:pPr>
        <w:spacing w:line="257" w:lineRule="atLeast"/>
        <w:jc w:val="center"/>
        <w:rPr>
          <w:color w:val="000000"/>
          <w:szCs w:val="24"/>
        </w:rPr>
      </w:pPr>
      <w:r>
        <w:rPr>
          <w:b/>
          <w:bCs/>
          <w:color w:val="000000"/>
          <w:szCs w:val="24"/>
        </w:rPr>
        <w:t>22.4.  Šalių teisės ir pareigos Sutarties nutraukimo atveju</w:t>
      </w:r>
    </w:p>
    <w:p w14:paraId="561D7904" w14:textId="77777777" w:rsidR="00C3311B" w:rsidRDefault="00C3311B" w:rsidP="00C3311B">
      <w:pPr>
        <w:spacing w:line="257" w:lineRule="atLeast"/>
        <w:ind w:firstLine="62"/>
        <w:jc w:val="both"/>
        <w:rPr>
          <w:color w:val="000000"/>
          <w:szCs w:val="24"/>
        </w:rPr>
      </w:pPr>
    </w:p>
    <w:p w14:paraId="43B87DF2" w14:textId="77777777" w:rsidR="00C3311B" w:rsidRDefault="00C3311B" w:rsidP="00C3311B">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7C4918C" w14:textId="77777777" w:rsidR="00C3311B" w:rsidRDefault="00C3311B" w:rsidP="00C3311B">
      <w:pPr>
        <w:spacing w:line="257" w:lineRule="atLeast"/>
        <w:jc w:val="both"/>
        <w:textAlignment w:val="baseline"/>
        <w:rPr>
          <w:color w:val="000000"/>
          <w:szCs w:val="24"/>
        </w:rPr>
      </w:pPr>
      <w:r>
        <w:rPr>
          <w:color w:val="000000"/>
          <w:szCs w:val="24"/>
        </w:rPr>
        <w:t>22.4.2. Nutraukus Sutartį, Šalys privalo: </w:t>
      </w:r>
    </w:p>
    <w:p w14:paraId="6B105929" w14:textId="77777777" w:rsidR="00C3311B" w:rsidRDefault="00C3311B" w:rsidP="00C3311B">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D3967A9" w14:textId="77777777" w:rsidR="00C3311B" w:rsidRDefault="00C3311B" w:rsidP="00C3311B">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E4AC2A4" w14:textId="77777777" w:rsidR="00C3311B" w:rsidRDefault="00C3311B" w:rsidP="00C3311B">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2519FE59" w14:textId="77777777" w:rsidR="00C3311B" w:rsidRDefault="00C3311B" w:rsidP="00C3311B">
      <w:pPr>
        <w:spacing w:line="257" w:lineRule="atLeast"/>
        <w:ind w:firstLine="62"/>
        <w:jc w:val="both"/>
        <w:textAlignment w:val="baseline"/>
        <w:rPr>
          <w:color w:val="000000"/>
          <w:szCs w:val="24"/>
        </w:rPr>
      </w:pPr>
    </w:p>
    <w:p w14:paraId="713F5DF7" w14:textId="77777777" w:rsidR="00C3311B" w:rsidRDefault="00C3311B" w:rsidP="00C3311B">
      <w:pPr>
        <w:spacing w:line="257" w:lineRule="atLeast"/>
        <w:jc w:val="center"/>
        <w:rPr>
          <w:color w:val="000000"/>
          <w:szCs w:val="24"/>
        </w:rPr>
      </w:pPr>
      <w:r>
        <w:rPr>
          <w:b/>
          <w:bCs/>
          <w:caps/>
          <w:color w:val="000000"/>
          <w:szCs w:val="24"/>
        </w:rPr>
        <w:t>23.  PREKIŲ MODELIO AR GAMINTOJO KEITIMAS</w:t>
      </w:r>
    </w:p>
    <w:p w14:paraId="2704D16E" w14:textId="77777777" w:rsidR="00C3311B" w:rsidRDefault="00C3311B" w:rsidP="00C3311B">
      <w:pPr>
        <w:spacing w:line="257" w:lineRule="atLeast"/>
        <w:ind w:firstLine="62"/>
        <w:jc w:val="both"/>
        <w:rPr>
          <w:color w:val="000000"/>
          <w:szCs w:val="24"/>
        </w:rPr>
      </w:pPr>
    </w:p>
    <w:p w14:paraId="7EE336CF" w14:textId="77777777" w:rsidR="00C3311B" w:rsidRDefault="00C3311B" w:rsidP="00C3311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DBA98D6" w14:textId="77777777" w:rsidR="00C3311B" w:rsidRDefault="00C3311B" w:rsidP="00C3311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A862A7A" w14:textId="77777777" w:rsidR="00C3311B" w:rsidRDefault="00C3311B" w:rsidP="00C3311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81850F9" w14:textId="77777777" w:rsidR="00C3311B" w:rsidRDefault="00C3311B" w:rsidP="00C3311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7E76BAC" w14:textId="77777777" w:rsidR="00C3311B" w:rsidRDefault="00C3311B" w:rsidP="00C3311B">
      <w:pPr>
        <w:spacing w:line="257" w:lineRule="atLeast"/>
        <w:jc w:val="both"/>
        <w:rPr>
          <w:color w:val="000000"/>
          <w:szCs w:val="24"/>
        </w:rPr>
      </w:pPr>
      <w:r>
        <w:rPr>
          <w:color w:val="000000"/>
          <w:szCs w:val="24"/>
        </w:rPr>
        <w:t>23.1.4. Šalys sudarė rašytinį Susitarimą prie Sutarties dėl Prekių keitimo.</w:t>
      </w:r>
    </w:p>
    <w:p w14:paraId="641A9234" w14:textId="77777777" w:rsidR="00C3311B" w:rsidRDefault="00C3311B" w:rsidP="00C3311B">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6A67C43B" w14:textId="77777777" w:rsidR="00C3311B" w:rsidRDefault="00C3311B" w:rsidP="00C3311B">
      <w:pPr>
        <w:spacing w:line="257" w:lineRule="atLeast"/>
        <w:ind w:firstLine="62"/>
        <w:jc w:val="both"/>
        <w:rPr>
          <w:color w:val="000000"/>
          <w:szCs w:val="24"/>
        </w:rPr>
      </w:pPr>
    </w:p>
    <w:p w14:paraId="29E0087E" w14:textId="77777777" w:rsidR="00C3311B" w:rsidRDefault="00C3311B" w:rsidP="00C3311B">
      <w:pPr>
        <w:spacing w:line="257" w:lineRule="atLeast"/>
        <w:ind w:left="360" w:hanging="360"/>
        <w:jc w:val="center"/>
        <w:rPr>
          <w:color w:val="000000"/>
          <w:szCs w:val="24"/>
        </w:rPr>
      </w:pPr>
      <w:r>
        <w:rPr>
          <w:b/>
          <w:bCs/>
          <w:caps/>
          <w:color w:val="000000"/>
          <w:szCs w:val="24"/>
        </w:rPr>
        <w:t>24.  BENDRAVIMO TVARKA IR KALBA</w:t>
      </w:r>
    </w:p>
    <w:p w14:paraId="12B28352" w14:textId="77777777" w:rsidR="00C3311B" w:rsidRDefault="00C3311B" w:rsidP="00C3311B">
      <w:pPr>
        <w:spacing w:line="257" w:lineRule="atLeast"/>
        <w:ind w:left="360" w:firstLine="62"/>
        <w:jc w:val="both"/>
        <w:rPr>
          <w:color w:val="000000"/>
          <w:szCs w:val="24"/>
        </w:rPr>
      </w:pPr>
    </w:p>
    <w:p w14:paraId="6564A772" w14:textId="77777777" w:rsidR="00C3311B" w:rsidRDefault="00C3311B" w:rsidP="00C3311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178A544" w14:textId="77777777" w:rsidR="00C3311B" w:rsidRDefault="00C3311B" w:rsidP="00C3311B">
      <w:pPr>
        <w:spacing w:line="257" w:lineRule="atLeast"/>
        <w:jc w:val="both"/>
        <w:rPr>
          <w:color w:val="000000"/>
          <w:szCs w:val="24"/>
        </w:rPr>
      </w:pPr>
      <w:r>
        <w:rPr>
          <w:color w:val="000000"/>
          <w:szCs w:val="24"/>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color w:val="000000"/>
          <w:szCs w:val="24"/>
        </w:rPr>
        <w:lastRenderedPageBreak/>
        <w:t>kita Šalis negauna tokio pranešimo, pranešimo išsiuntimas pagal paskutinius Šaliai žinomus kontaktinius duomenis laikomas tinkamu.</w:t>
      </w:r>
    </w:p>
    <w:p w14:paraId="6C690E46" w14:textId="77777777" w:rsidR="00C3311B" w:rsidRDefault="00C3311B" w:rsidP="00C3311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55574D7" w14:textId="77777777" w:rsidR="00C3311B" w:rsidRDefault="00C3311B" w:rsidP="00C3311B">
      <w:pPr>
        <w:spacing w:line="257" w:lineRule="atLeast"/>
        <w:jc w:val="both"/>
        <w:rPr>
          <w:color w:val="000000"/>
          <w:szCs w:val="24"/>
        </w:rPr>
      </w:pPr>
      <w:r>
        <w:rPr>
          <w:color w:val="000000"/>
          <w:szCs w:val="24"/>
        </w:rPr>
        <w:t>24.4. Jeigu pranešimas siunčiamas el. paštu, laikoma, kad Šalis jį gavo kitą darbo dieną.</w:t>
      </w:r>
    </w:p>
    <w:p w14:paraId="0A7014AE" w14:textId="77777777" w:rsidR="00C3311B" w:rsidRDefault="00C3311B" w:rsidP="00C3311B">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08D61003" w14:textId="77777777" w:rsidR="00C3311B" w:rsidRDefault="00C3311B" w:rsidP="00C3311B">
      <w:pPr>
        <w:spacing w:line="257" w:lineRule="atLeast"/>
        <w:ind w:firstLine="62"/>
        <w:jc w:val="both"/>
        <w:rPr>
          <w:color w:val="000000"/>
          <w:szCs w:val="24"/>
        </w:rPr>
      </w:pPr>
    </w:p>
    <w:p w14:paraId="1730EA6E" w14:textId="77777777" w:rsidR="00C3311B" w:rsidRDefault="00C3311B" w:rsidP="00C3311B">
      <w:pPr>
        <w:spacing w:line="257" w:lineRule="atLeast"/>
        <w:ind w:left="360" w:hanging="360"/>
        <w:jc w:val="center"/>
        <w:rPr>
          <w:color w:val="000000"/>
          <w:szCs w:val="24"/>
        </w:rPr>
      </w:pPr>
      <w:r>
        <w:rPr>
          <w:b/>
          <w:bCs/>
          <w:caps/>
          <w:color w:val="000000"/>
          <w:szCs w:val="24"/>
        </w:rPr>
        <w:t>25.  PRETENZIJOS IR GINČŲ SPRENDIMAS</w:t>
      </w:r>
    </w:p>
    <w:p w14:paraId="4A9E3F4C" w14:textId="77777777" w:rsidR="00C3311B" w:rsidRDefault="00C3311B" w:rsidP="00C3311B">
      <w:pPr>
        <w:spacing w:line="257" w:lineRule="atLeast"/>
        <w:ind w:left="360" w:firstLine="62"/>
        <w:jc w:val="both"/>
        <w:rPr>
          <w:color w:val="000000"/>
          <w:szCs w:val="24"/>
        </w:rPr>
      </w:pPr>
    </w:p>
    <w:p w14:paraId="33EF2F6F" w14:textId="77777777" w:rsidR="00C3311B" w:rsidRDefault="00C3311B" w:rsidP="00C3311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9FB9395" w14:textId="77777777" w:rsidR="00C3311B" w:rsidRDefault="00C3311B" w:rsidP="00C3311B">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359A84D" w14:textId="77777777" w:rsidR="00C3311B" w:rsidRDefault="00C3311B" w:rsidP="00C3311B">
      <w:pPr>
        <w:spacing w:line="257" w:lineRule="atLeast"/>
        <w:jc w:val="both"/>
        <w:rPr>
          <w:color w:val="000000"/>
          <w:szCs w:val="24"/>
        </w:rPr>
      </w:pPr>
      <w:r>
        <w:rPr>
          <w:color w:val="000000"/>
          <w:szCs w:val="24"/>
        </w:rPr>
        <w:t>25.3. Kilę ginčai nesudaro pagrindo Šalims atsisakyti vykdyti savo prievoles pagal Sutartį.</w:t>
      </w:r>
    </w:p>
    <w:p w14:paraId="619A5E79" w14:textId="77777777" w:rsidR="00C3311B" w:rsidRDefault="00C3311B" w:rsidP="00C3311B">
      <w:pPr>
        <w:spacing w:line="257" w:lineRule="atLeast"/>
        <w:textAlignment w:val="center"/>
        <w:rPr>
          <w:color w:val="000000"/>
          <w:szCs w:val="24"/>
        </w:rPr>
      </w:pPr>
    </w:p>
    <w:p w14:paraId="7A273340" w14:textId="77777777" w:rsidR="00C3311B" w:rsidRDefault="00C3311B" w:rsidP="00C3311B">
      <w:pPr>
        <w:spacing w:line="259" w:lineRule="auto"/>
        <w:jc w:val="center"/>
        <w:rPr>
          <w:kern w:val="2"/>
          <w:szCs w:val="24"/>
        </w:rPr>
      </w:pPr>
      <w:r>
        <w:rPr>
          <w:kern w:val="2"/>
          <w:szCs w:val="24"/>
        </w:rPr>
        <w:t>________________</w:t>
      </w:r>
    </w:p>
    <w:p w14:paraId="2A3A1FD8" w14:textId="77777777" w:rsidR="00C3311B" w:rsidRDefault="00C3311B">
      <w:pPr>
        <w:spacing w:line="259" w:lineRule="auto"/>
        <w:rPr>
          <w:szCs w:val="24"/>
        </w:rPr>
      </w:pPr>
    </w:p>
    <w:p w14:paraId="57F6837A" w14:textId="77777777" w:rsidR="00B767F3" w:rsidRDefault="00B767F3"/>
    <w:sectPr w:rsidR="00B767F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39AFA" w14:textId="77777777" w:rsidR="00FD7D05" w:rsidRDefault="00FD7D05">
      <w:r>
        <w:separator/>
      </w:r>
    </w:p>
  </w:endnote>
  <w:endnote w:type="continuationSeparator" w:id="0">
    <w:p w14:paraId="5DA2C1E5" w14:textId="77777777" w:rsidR="00FD7D05" w:rsidRDefault="00FD7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4330D" w14:textId="77777777" w:rsidR="00FD7D05" w:rsidRDefault="00FD7D05">
      <w:r>
        <w:separator/>
      </w:r>
    </w:p>
  </w:footnote>
  <w:footnote w:type="continuationSeparator" w:id="0">
    <w:p w14:paraId="716EB767" w14:textId="77777777" w:rsidR="00FD7D05" w:rsidRDefault="00FD7D05">
      <w:r>
        <w:continuationSeparator/>
      </w:r>
    </w:p>
  </w:footnote>
  <w:footnote w:id="1">
    <w:p w14:paraId="0ED0A47A" w14:textId="77777777" w:rsidR="00375491" w:rsidRPr="00D907C1" w:rsidRDefault="00375491" w:rsidP="000F692B">
      <w:pPr>
        <w:jc w:val="both"/>
        <w:rPr>
          <w:sz w:val="20"/>
        </w:rPr>
      </w:pPr>
      <w:r>
        <w:rPr>
          <w:rStyle w:val="Puslapioinaosnuoroda"/>
        </w:rPr>
        <w:footnoteRef/>
      </w:r>
      <w:r>
        <w:t xml:space="preserve"> </w:t>
      </w:r>
      <w:r w:rsidRPr="000F692B">
        <w:rPr>
          <w:sz w:val="20"/>
        </w:rPr>
        <w:t>Grupinė, arba antrinė, pakuotė – pakuotė, kurioje vartotojams ar gaminio naudotojams pateikiama tam tikra grupė prekinių vienetų ar kuri naudojama prekių atsargoms papildyti. Grupinę pakuotę galima pašalinti nepažeidus gaminio (</w:t>
      </w:r>
      <w:hyperlink r:id="rId1" w:history="1">
        <w:r w:rsidRPr="00D907C1">
          <w:rPr>
            <w:rStyle w:val="Hipersaitas"/>
            <w:sz w:val="20"/>
          </w:rPr>
          <w:t>Lietuvos Respublikos pakuočių ir pakuočių atliekų tvarkymo įstatymo</w:t>
        </w:r>
      </w:hyperlink>
      <w:r w:rsidRPr="000F692B">
        <w:rPr>
          <w:color w:val="0462C1"/>
          <w:sz w:val="20"/>
        </w:rPr>
        <w:t xml:space="preserve"> </w:t>
      </w:r>
      <w:r w:rsidRPr="000F692B">
        <w:rPr>
          <w:sz w:val="20"/>
        </w:rPr>
        <w:t xml:space="preserve">2 straipsnio 5 dalis).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C4222"/>
    <w:multiLevelType w:val="multilevel"/>
    <w:tmpl w:val="693446D8"/>
    <w:lvl w:ilvl="0">
      <w:start w:val="1"/>
      <w:numFmt w:val="decimal"/>
      <w:lvlText w:val="%1."/>
      <w:lvlJc w:val="left"/>
      <w:pPr>
        <w:ind w:left="360" w:hanging="360"/>
      </w:pPr>
    </w:lvl>
    <w:lvl w:ilvl="1">
      <w:start w:val="1"/>
      <w:numFmt w:val="decimal"/>
      <w:lvlText w:val="%1.%2."/>
      <w:lvlJc w:val="left"/>
      <w:pPr>
        <w:ind w:left="4827" w:hanging="432"/>
      </w:pPr>
      <w:rPr>
        <w:i w:val="0"/>
        <w:i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623454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0F60"/>
    <w:rsid w:val="00026F4A"/>
    <w:rsid w:val="00036E64"/>
    <w:rsid w:val="00053AFA"/>
    <w:rsid w:val="00072E5A"/>
    <w:rsid w:val="00074B2E"/>
    <w:rsid w:val="000C236B"/>
    <w:rsid w:val="000D32F2"/>
    <w:rsid w:val="000D350D"/>
    <w:rsid w:val="00115E17"/>
    <w:rsid w:val="00127A76"/>
    <w:rsid w:val="0015631E"/>
    <w:rsid w:val="001738E7"/>
    <w:rsid w:val="001B2EB7"/>
    <w:rsid w:val="001C02B2"/>
    <w:rsid w:val="001E3BE5"/>
    <w:rsid w:val="00201517"/>
    <w:rsid w:val="00202E5E"/>
    <w:rsid w:val="002129E3"/>
    <w:rsid w:val="002356D8"/>
    <w:rsid w:val="002646FC"/>
    <w:rsid w:val="0028600D"/>
    <w:rsid w:val="002B5EC1"/>
    <w:rsid w:val="002C05CC"/>
    <w:rsid w:val="002C7BD9"/>
    <w:rsid w:val="002E1C65"/>
    <w:rsid w:val="002E5EF6"/>
    <w:rsid w:val="002F0B5F"/>
    <w:rsid w:val="00317DD0"/>
    <w:rsid w:val="00335D42"/>
    <w:rsid w:val="00364F96"/>
    <w:rsid w:val="00375491"/>
    <w:rsid w:val="003A0F73"/>
    <w:rsid w:val="003A46B8"/>
    <w:rsid w:val="003B2818"/>
    <w:rsid w:val="003D1FC3"/>
    <w:rsid w:val="003D68D3"/>
    <w:rsid w:val="003E5D1D"/>
    <w:rsid w:val="00434349"/>
    <w:rsid w:val="00464462"/>
    <w:rsid w:val="00470040"/>
    <w:rsid w:val="00492466"/>
    <w:rsid w:val="004A46F0"/>
    <w:rsid w:val="004B0788"/>
    <w:rsid w:val="004D6944"/>
    <w:rsid w:val="00515ABE"/>
    <w:rsid w:val="00523FC0"/>
    <w:rsid w:val="005349B7"/>
    <w:rsid w:val="0056298A"/>
    <w:rsid w:val="00564D9D"/>
    <w:rsid w:val="00576E29"/>
    <w:rsid w:val="005828DD"/>
    <w:rsid w:val="00587E3C"/>
    <w:rsid w:val="00594981"/>
    <w:rsid w:val="005976EA"/>
    <w:rsid w:val="005D2C75"/>
    <w:rsid w:val="005E5D1C"/>
    <w:rsid w:val="0062229E"/>
    <w:rsid w:val="006232DC"/>
    <w:rsid w:val="006239F5"/>
    <w:rsid w:val="00627B37"/>
    <w:rsid w:val="0066407A"/>
    <w:rsid w:val="00664CB2"/>
    <w:rsid w:val="006678EF"/>
    <w:rsid w:val="0067127F"/>
    <w:rsid w:val="0067351B"/>
    <w:rsid w:val="00674527"/>
    <w:rsid w:val="00685A31"/>
    <w:rsid w:val="006A361C"/>
    <w:rsid w:val="006C3CDD"/>
    <w:rsid w:val="006F7316"/>
    <w:rsid w:val="00727A0B"/>
    <w:rsid w:val="0073374A"/>
    <w:rsid w:val="0075324E"/>
    <w:rsid w:val="00756CA3"/>
    <w:rsid w:val="00774688"/>
    <w:rsid w:val="007753AF"/>
    <w:rsid w:val="00780D85"/>
    <w:rsid w:val="007919E1"/>
    <w:rsid w:val="00792156"/>
    <w:rsid w:val="007A0296"/>
    <w:rsid w:val="007A4F48"/>
    <w:rsid w:val="007D6F66"/>
    <w:rsid w:val="00800742"/>
    <w:rsid w:val="00801770"/>
    <w:rsid w:val="00806EFF"/>
    <w:rsid w:val="0081617B"/>
    <w:rsid w:val="008331DA"/>
    <w:rsid w:val="0084353D"/>
    <w:rsid w:val="008D1297"/>
    <w:rsid w:val="008D36F1"/>
    <w:rsid w:val="008F3FBA"/>
    <w:rsid w:val="008F6A9A"/>
    <w:rsid w:val="009206DF"/>
    <w:rsid w:val="0094317D"/>
    <w:rsid w:val="00947D67"/>
    <w:rsid w:val="00947E6F"/>
    <w:rsid w:val="009B4871"/>
    <w:rsid w:val="009D4216"/>
    <w:rsid w:val="009D5B9C"/>
    <w:rsid w:val="00A477E0"/>
    <w:rsid w:val="00A5169C"/>
    <w:rsid w:val="00A84BAB"/>
    <w:rsid w:val="00AA7EFC"/>
    <w:rsid w:val="00B35F67"/>
    <w:rsid w:val="00B759B6"/>
    <w:rsid w:val="00B767F3"/>
    <w:rsid w:val="00B86D36"/>
    <w:rsid w:val="00BC2351"/>
    <w:rsid w:val="00BE7E8A"/>
    <w:rsid w:val="00C02102"/>
    <w:rsid w:val="00C3311B"/>
    <w:rsid w:val="00C3645A"/>
    <w:rsid w:val="00C65C3D"/>
    <w:rsid w:val="00CA7D9C"/>
    <w:rsid w:val="00CB414B"/>
    <w:rsid w:val="00CF45B1"/>
    <w:rsid w:val="00D07B2E"/>
    <w:rsid w:val="00D2599A"/>
    <w:rsid w:val="00D32838"/>
    <w:rsid w:val="00D61DE9"/>
    <w:rsid w:val="00D65DF3"/>
    <w:rsid w:val="00D66247"/>
    <w:rsid w:val="00D67151"/>
    <w:rsid w:val="00D82CA5"/>
    <w:rsid w:val="00DB22A2"/>
    <w:rsid w:val="00DC3F73"/>
    <w:rsid w:val="00DD7479"/>
    <w:rsid w:val="00DE2182"/>
    <w:rsid w:val="00DF19F6"/>
    <w:rsid w:val="00E1494C"/>
    <w:rsid w:val="00E4784C"/>
    <w:rsid w:val="00E5345B"/>
    <w:rsid w:val="00E76F80"/>
    <w:rsid w:val="00EB4AC0"/>
    <w:rsid w:val="00ED33E7"/>
    <w:rsid w:val="00ED6D27"/>
    <w:rsid w:val="00EE0DCA"/>
    <w:rsid w:val="00F4324B"/>
    <w:rsid w:val="00F4441D"/>
    <w:rsid w:val="00F53989"/>
    <w:rsid w:val="00F53BFB"/>
    <w:rsid w:val="00F6587D"/>
    <w:rsid w:val="00FA42CD"/>
    <w:rsid w:val="00FA4717"/>
    <w:rsid w:val="00FB1C7C"/>
    <w:rsid w:val="00FD7D05"/>
    <w:rsid w:val="00FE68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A63077D2-D40C-4359-9264-C349B2688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nhideWhenUsed/>
    <w:rsid w:val="00576E29"/>
    <w:rPr>
      <w:color w:val="0000FF"/>
      <w:u w:val="single"/>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DE2182"/>
    <w:pPr>
      <w:ind w:left="720"/>
      <w:contextualSpacing/>
      <w:jc w:val="both"/>
    </w:p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DE2182"/>
  </w:style>
  <w:style w:type="character" w:styleId="Puslapioinaosnuoroda">
    <w:name w:val="footnote reference"/>
    <w:basedOn w:val="Numatytasispastraiposriftas"/>
    <w:uiPriority w:val="99"/>
    <w:semiHidden/>
    <w:unhideWhenUsed/>
    <w:rsid w:val="003A0F73"/>
    <w:rPr>
      <w:vertAlign w:val="superscript"/>
    </w:rPr>
  </w:style>
  <w:style w:type="paragraph" w:styleId="Pataisymai">
    <w:name w:val="Revision"/>
    <w:hidden/>
    <w:semiHidden/>
    <w:rsid w:val="00A84BAB"/>
  </w:style>
  <w:style w:type="character" w:styleId="Komentaronuoroda">
    <w:name w:val="annotation reference"/>
    <w:basedOn w:val="Numatytasispastraiposriftas"/>
    <w:semiHidden/>
    <w:unhideWhenUsed/>
    <w:rsid w:val="00947D67"/>
    <w:rPr>
      <w:sz w:val="16"/>
      <w:szCs w:val="16"/>
    </w:rPr>
  </w:style>
  <w:style w:type="paragraph" w:styleId="Komentarotekstas">
    <w:name w:val="annotation text"/>
    <w:basedOn w:val="prastasis"/>
    <w:link w:val="KomentarotekstasDiagrama"/>
    <w:semiHidden/>
    <w:unhideWhenUsed/>
    <w:rsid w:val="00947D67"/>
    <w:rPr>
      <w:sz w:val="20"/>
    </w:rPr>
  </w:style>
  <w:style w:type="character" w:customStyle="1" w:styleId="KomentarotekstasDiagrama">
    <w:name w:val="Komentaro tekstas Diagrama"/>
    <w:basedOn w:val="Numatytasispastraiposriftas"/>
    <w:link w:val="Komentarotekstas"/>
    <w:semiHidden/>
    <w:rsid w:val="00947D67"/>
    <w:rPr>
      <w:sz w:val="20"/>
    </w:rPr>
  </w:style>
  <w:style w:type="paragraph" w:styleId="Komentarotema">
    <w:name w:val="annotation subject"/>
    <w:basedOn w:val="Komentarotekstas"/>
    <w:next w:val="Komentarotekstas"/>
    <w:link w:val="KomentarotemaDiagrama"/>
    <w:semiHidden/>
    <w:unhideWhenUsed/>
    <w:rsid w:val="00947D67"/>
    <w:rPr>
      <w:b/>
      <w:bCs/>
    </w:rPr>
  </w:style>
  <w:style w:type="character" w:customStyle="1" w:styleId="KomentarotemaDiagrama">
    <w:name w:val="Komentaro tema Diagrama"/>
    <w:basedOn w:val="KomentarotekstasDiagrama"/>
    <w:link w:val="Komentarotema"/>
    <w:semiHidden/>
    <w:rsid w:val="00947D67"/>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r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9D1ADB9E1518/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2E1DFA-B03F-465E-87D7-33E7604C34CE}">
  <ds:schemaRefs>
    <ds:schemaRef ds:uri="http://schemas.openxmlformats.org/officeDocument/2006/bibliography"/>
  </ds:schemaRefs>
</ds:datastoreItem>
</file>

<file path=customXml/itemProps4.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63289</Words>
  <Characters>36075</Characters>
  <Application>Microsoft Office Word</Application>
  <DocSecurity>0</DocSecurity>
  <Lines>300</Lines>
  <Paragraphs>198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Rasa Žemantauskaitė</cp:lastModifiedBy>
  <cp:revision>5</cp:revision>
  <dcterms:created xsi:type="dcterms:W3CDTF">2025-05-28T11:27:00Z</dcterms:created>
  <dcterms:modified xsi:type="dcterms:W3CDTF">2026-06-23T11:11:00Z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